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9" w:type="dxa"/>
        <w:tblInd w:w="-459" w:type="dxa"/>
        <w:tblLook w:val="01E0" w:firstRow="1" w:lastRow="1" w:firstColumn="1" w:lastColumn="1" w:noHBand="0" w:noVBand="0"/>
      </w:tblPr>
      <w:tblGrid>
        <w:gridCol w:w="4245"/>
        <w:gridCol w:w="5574"/>
      </w:tblGrid>
      <w:tr w:rsidR="00B6370D" w:rsidRPr="005669B4" w:rsidTr="008A7090">
        <w:trPr>
          <w:trHeight w:val="1283"/>
        </w:trPr>
        <w:tc>
          <w:tcPr>
            <w:tcW w:w="4245" w:type="dxa"/>
            <w:shd w:val="clear" w:color="auto" w:fill="auto"/>
          </w:tcPr>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UBND THÀNH PHỐ HỒ CHÍ MINH</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TRƯỜNG CAO ĐẲNG KỸ THUẬT</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LÝ TỰ TRỌNG TP.</w:t>
            </w:r>
            <w:r w:rsidRPr="005669B4">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3504E57F" wp14:editId="17E50C03">
                      <wp:simplePos x="0" y="0"/>
                      <wp:positionH relativeFrom="column">
                        <wp:posOffset>868045</wp:posOffset>
                      </wp:positionH>
                      <wp:positionV relativeFrom="paragraph">
                        <wp:posOffset>231775</wp:posOffset>
                      </wp:positionV>
                      <wp:extent cx="838200" cy="0"/>
                      <wp:effectExtent l="5715" t="8890" r="13335" b="1016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35pt,18.25pt" to="134.3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kuH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NkSI0U6&#10;6NHeWyKa1qNSKwUKaovACUr1xuWQUKqdDbXSs9qbF02/O6R02RLV8Mj49WIAJQsZyZuUsHEG7jv0&#10;nzWDGHL0Osp2rm0XIEEQdI7dudy7w88eUThcPC2g4xjR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"/>
                  </w:pict>
                </mc:Fallback>
              </mc:AlternateContent>
            </w:r>
            <w:r w:rsidRPr="005669B4">
              <w:rPr>
                <w:rFonts w:ascii="Times New Roman" w:hAnsi="Times New Roman"/>
                <w:sz w:val="26"/>
                <w:szCs w:val="26"/>
              </w:rPr>
              <w:t xml:space="preserve"> HỒ CHÍ MINH</w:t>
            </w:r>
          </w:p>
        </w:tc>
        <w:tc>
          <w:tcPr>
            <w:tcW w:w="5574" w:type="dxa"/>
            <w:shd w:val="clear" w:color="auto" w:fill="auto"/>
          </w:tcPr>
          <w:p w:rsidR="00B6370D" w:rsidRPr="007E79CC" w:rsidRDefault="00B6370D" w:rsidP="00B6370D">
            <w:pPr>
              <w:ind w:right="-108" w:firstLine="12"/>
              <w:jc w:val="center"/>
              <w:rPr>
                <w:rFonts w:ascii="Times New Roman" w:hAnsi="Times New Roman"/>
                <w:b/>
                <w:bCs/>
                <w:szCs w:val="24"/>
              </w:rPr>
            </w:pPr>
            <w:r w:rsidRPr="007E79CC">
              <w:rPr>
                <w:rFonts w:ascii="Times New Roman" w:hAnsi="Times New Roman"/>
                <w:b/>
                <w:bCs/>
                <w:szCs w:val="24"/>
              </w:rPr>
              <w:t>CỘNG HÒA XÃ HỘI CHỦ NGHĨA VIỆT NAM</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sz w:val="26"/>
                <w:szCs w:val="26"/>
              </w:rPr>
              <w:t>Độc lập - Tự do - Hạnh phúc</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noProof/>
                <w:sz w:val="26"/>
                <w:szCs w:val="26"/>
              </w:rPr>
              <mc:AlternateContent>
                <mc:Choice Requires="wps">
                  <w:drawing>
                    <wp:anchor distT="0" distB="0" distL="114300" distR="114300" simplePos="0" relativeHeight="251661312" behindDoc="0" locked="0" layoutInCell="1" allowOverlap="1" wp14:anchorId="490A7E85" wp14:editId="32A48D55">
                      <wp:simplePos x="0" y="0"/>
                      <wp:positionH relativeFrom="column">
                        <wp:posOffset>769620</wp:posOffset>
                      </wp:positionH>
                      <wp:positionV relativeFrom="paragraph">
                        <wp:posOffset>38100</wp:posOffset>
                      </wp:positionV>
                      <wp:extent cx="1981200" cy="0"/>
                      <wp:effectExtent l="12065" t="5715" r="6985" b="1333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7/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"/>
                  </w:pict>
                </mc:Fallback>
              </mc:AlternateContent>
            </w:r>
          </w:p>
        </w:tc>
      </w:tr>
    </w:tbl>
    <w:p w:rsidR="00B6370D" w:rsidRPr="005669B4" w:rsidRDefault="00B6370D" w:rsidP="00B6370D">
      <w:pPr>
        <w:jc w:val="center"/>
        <w:rPr>
          <w:rFonts w:ascii="Times New Roman" w:hAnsi="Times New Roman"/>
          <w:b/>
          <w:bCs/>
          <w:szCs w:val="28"/>
        </w:rPr>
      </w:pP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DỰ ÁN ĐẦU TƯ PHÁT TRIỂN DẠYNGHỀ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GIAI ĐOẠN 2016 – 2020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CỦA TRƯỜNG CAO ĐẲNG KỸ THUẬT LÝ TỰ TRỌNG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THÀNH PHỐ HỒ CHÍ MINH</w:t>
      </w:r>
    </w:p>
    <w:p w:rsidR="00B6370D" w:rsidRPr="005669B4" w:rsidRDefault="00B6370D" w:rsidP="00B6370D">
      <w:pPr>
        <w:jc w:val="center"/>
        <w:rPr>
          <w:rFonts w:ascii="Times New Roman" w:hAnsi="Times New Roman"/>
          <w:i/>
          <w:iCs/>
          <w:spacing w:val="4"/>
          <w:szCs w:val="28"/>
        </w:rPr>
      </w:pPr>
      <w:r w:rsidRPr="005669B4">
        <w:rPr>
          <w:rFonts w:ascii="Times New Roman" w:hAnsi="Times New Roman"/>
          <w:i/>
          <w:iCs/>
          <w:spacing w:val="4"/>
          <w:szCs w:val="28"/>
        </w:rPr>
        <w:t xml:space="preserve">(Kèm </w:t>
      </w:r>
      <w:proofErr w:type="gramStart"/>
      <w:r w:rsidRPr="005669B4">
        <w:rPr>
          <w:rFonts w:ascii="Times New Roman" w:hAnsi="Times New Roman"/>
          <w:i/>
          <w:iCs/>
          <w:spacing w:val="4"/>
          <w:szCs w:val="28"/>
        </w:rPr>
        <w:t>theo</w:t>
      </w:r>
      <w:proofErr w:type="gramEnd"/>
      <w:r w:rsidRPr="005669B4">
        <w:rPr>
          <w:rFonts w:ascii="Times New Roman" w:hAnsi="Times New Roman"/>
          <w:i/>
          <w:iCs/>
          <w:spacing w:val="4"/>
          <w:szCs w:val="28"/>
        </w:rPr>
        <w:t xml:space="preserve"> tờ trình số </w:t>
      </w:r>
      <w:r w:rsidR="00E76BE3">
        <w:rPr>
          <w:rFonts w:ascii="Times New Roman" w:hAnsi="Times New Roman"/>
          <w:i/>
          <w:iCs/>
          <w:spacing w:val="4"/>
          <w:szCs w:val="28"/>
        </w:rPr>
        <w:t xml:space="preserve">  </w:t>
      </w:r>
      <w:r w:rsidRPr="005669B4">
        <w:rPr>
          <w:rFonts w:ascii="Times New Roman" w:hAnsi="Times New Roman"/>
          <w:i/>
          <w:iCs/>
          <w:spacing w:val="4"/>
          <w:szCs w:val="28"/>
        </w:rPr>
        <w:t xml:space="preserve">    /TTr-LTT ngày 19 tháng 3 năm 2015)</w:t>
      </w:r>
    </w:p>
    <w:p w:rsidR="00B6370D" w:rsidRPr="005669B4" w:rsidRDefault="00B6370D" w:rsidP="00B6370D">
      <w:pPr>
        <w:jc w:val="center"/>
        <w:rPr>
          <w:rFonts w:ascii="Times New Roman" w:hAnsi="Times New Roman"/>
          <w:b/>
          <w:bCs/>
          <w:spacing w:val="4"/>
          <w:szCs w:val="28"/>
        </w:rPr>
      </w:pPr>
      <w:r w:rsidRPr="005669B4">
        <w:rPr>
          <w:rFonts w:ascii="Times New Roman" w:hAnsi="Times New Roman"/>
          <w:noProof/>
          <w:szCs w:val="28"/>
        </w:rPr>
        <mc:AlternateContent>
          <mc:Choice Requires="wps">
            <w:drawing>
              <wp:anchor distT="0" distB="0" distL="114300" distR="114300" simplePos="0" relativeHeight="251659264" behindDoc="0" locked="0" layoutInCell="1" allowOverlap="1" wp14:anchorId="0F270CCE" wp14:editId="6822F3C8">
                <wp:simplePos x="0" y="0"/>
                <wp:positionH relativeFrom="column">
                  <wp:posOffset>1942465</wp:posOffset>
                </wp:positionH>
                <wp:positionV relativeFrom="paragraph">
                  <wp:posOffset>75740</wp:posOffset>
                </wp:positionV>
                <wp:extent cx="2209800" cy="0"/>
                <wp:effectExtent l="0" t="0" r="19050"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95pt,5.95pt" to="326.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d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"/>
            </w:pict>
          </mc:Fallback>
        </mc:AlternateContent>
      </w:r>
    </w:p>
    <w:p w:rsidR="00B6370D" w:rsidRPr="005669B4" w:rsidRDefault="00B6370D" w:rsidP="00B6370D">
      <w:pPr>
        <w:jc w:val="center"/>
        <w:rPr>
          <w:rFonts w:ascii="Times New Roman" w:hAnsi="Times New Roman"/>
          <w:b/>
          <w:bCs/>
          <w:spacing w:val="4"/>
          <w:szCs w:val="28"/>
        </w:rPr>
      </w:pPr>
    </w:p>
    <w:p w:rsidR="00B6370D" w:rsidRDefault="00B6370D" w:rsidP="00C66EA8">
      <w:pPr>
        <w:tabs>
          <w:tab w:val="center" w:pos="7100"/>
        </w:tabs>
        <w:jc w:val="center"/>
        <w:rPr>
          <w:rFonts w:ascii="Times New Roman" w:hAnsi="Times New Roman"/>
          <w:b/>
          <w:bCs/>
          <w:sz w:val="28"/>
          <w:szCs w:val="36"/>
        </w:rPr>
      </w:pPr>
    </w:p>
    <w:p w:rsidR="00C66EA8" w:rsidRPr="006D323C" w:rsidRDefault="006B6557" w:rsidP="00C66EA8">
      <w:pPr>
        <w:tabs>
          <w:tab w:val="center" w:pos="7100"/>
        </w:tabs>
        <w:jc w:val="center"/>
        <w:rPr>
          <w:rFonts w:ascii="Times New Roman" w:hAnsi="Times New Roman"/>
          <w:b/>
          <w:bCs/>
          <w:sz w:val="26"/>
          <w:szCs w:val="26"/>
        </w:rPr>
      </w:pPr>
      <w:r w:rsidRPr="006D323C">
        <w:rPr>
          <w:rFonts w:ascii="Times New Roman" w:hAnsi="Times New Roman"/>
          <w:b/>
          <w:bCs/>
          <w:sz w:val="26"/>
          <w:szCs w:val="26"/>
        </w:rPr>
        <w:t>GIỚI THIỆU CHUNG VỀ DỰ ÁN</w:t>
      </w:r>
    </w:p>
    <w:p w:rsidR="00C66EA8" w:rsidRPr="00C66EA8" w:rsidRDefault="00C66EA8" w:rsidP="00C66EA8">
      <w:pPr>
        <w:tabs>
          <w:tab w:val="center" w:pos="7100"/>
        </w:tabs>
        <w:jc w:val="both"/>
        <w:rPr>
          <w:rFonts w:ascii="Times New Roman" w:hAnsi="Times New Roman"/>
          <w:sz w:val="26"/>
          <w:szCs w:val="26"/>
        </w:rPr>
      </w:pP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Tên dự án</w:t>
      </w:r>
    </w:p>
    <w:p w:rsidR="006B6557" w:rsidRPr="00E76BE3" w:rsidRDefault="006B6557" w:rsidP="00BC1ACD">
      <w:pPr>
        <w:pStyle w:val="ListParagraph"/>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color w:val="000000"/>
          <w:sz w:val="26"/>
          <w:szCs w:val="26"/>
        </w:rPr>
        <w:t xml:space="preserve">Dự </w:t>
      </w:r>
      <w:proofErr w:type="gramStart"/>
      <w:r w:rsidRPr="00E76BE3">
        <w:rPr>
          <w:rFonts w:ascii="Times New Roman" w:hAnsi="Times New Roman"/>
          <w:color w:val="000000"/>
          <w:sz w:val="26"/>
          <w:szCs w:val="26"/>
        </w:rPr>
        <w:t>án</w:t>
      </w:r>
      <w:proofErr w:type="gramEnd"/>
      <w:r w:rsidRPr="00E76BE3">
        <w:rPr>
          <w:rFonts w:ascii="Times New Roman" w:hAnsi="Times New Roman"/>
          <w:color w:val="000000"/>
          <w:sz w:val="26"/>
          <w:szCs w:val="26"/>
        </w:rPr>
        <w:t xml:space="preserve"> đầu tư phát triển dạy nghề 2016 – 2020 của Trường Cao đẳng Kỹ thuật Lý Tự Trọng Thành phố Hồ Chí Minh.</w:t>
      </w:r>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Mục tiêu của dự án</w:t>
      </w:r>
    </w:p>
    <w:p w:rsidR="00B6370D" w:rsidRPr="00E76BE3" w:rsidRDefault="00B6370D" w:rsidP="00B6370D">
      <w:pPr>
        <w:spacing w:before="60"/>
        <w:ind w:firstLine="567"/>
        <w:jc w:val="both"/>
        <w:rPr>
          <w:rFonts w:ascii="Times New Roman" w:hAnsi="Times New Roman"/>
          <w:b/>
          <w:bCs/>
          <w:spacing w:val="10"/>
          <w:sz w:val="26"/>
          <w:szCs w:val="26"/>
        </w:rPr>
      </w:pPr>
      <w:r w:rsidRPr="00E76BE3">
        <w:rPr>
          <w:rFonts w:ascii="Times New Roman" w:hAnsi="Times New Roman"/>
          <w:b/>
          <w:bCs/>
          <w:spacing w:val="10"/>
          <w:sz w:val="26"/>
          <w:szCs w:val="26"/>
        </w:rPr>
        <w:t xml:space="preserve"> Mục tiêu </w:t>
      </w:r>
      <w:proofErr w:type="gramStart"/>
      <w:r w:rsidRPr="00E76BE3">
        <w:rPr>
          <w:rFonts w:ascii="Times New Roman" w:hAnsi="Times New Roman"/>
          <w:b/>
          <w:bCs/>
          <w:spacing w:val="10"/>
          <w:sz w:val="26"/>
          <w:szCs w:val="26"/>
        </w:rPr>
        <w:t>chung</w:t>
      </w:r>
      <w:proofErr w:type="gramEnd"/>
    </w:p>
    <w:p w:rsidR="00B6370D" w:rsidRPr="00E76BE3" w:rsidRDefault="00B6370D" w:rsidP="00B6370D">
      <w:pPr>
        <w:spacing w:before="60"/>
        <w:ind w:firstLine="567"/>
        <w:jc w:val="both"/>
        <w:rPr>
          <w:rFonts w:ascii="Times New Roman" w:hAnsi="Times New Roman"/>
          <w:bCs/>
          <w:spacing w:val="10"/>
          <w:sz w:val="26"/>
          <w:szCs w:val="26"/>
        </w:rPr>
      </w:pPr>
      <w:r w:rsidRPr="00E76BE3">
        <w:rPr>
          <w:rFonts w:ascii="Times New Roman" w:hAnsi="Times New Roman"/>
          <w:spacing w:val="10"/>
          <w:sz w:val="26"/>
          <w:szCs w:val="26"/>
        </w:rPr>
        <w:t xml:space="preserve"> Đào tạo nguồn nhân lực cung ứng cho hoạt động sản xuất, dịch vụ ở các trình độ cao đẳng nghề, trung cấp nghề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w:t>
      </w:r>
      <w:r w:rsidRPr="00E76BE3">
        <w:rPr>
          <w:rFonts w:ascii="Times New Roman" w:hAnsi="Times New Roman"/>
          <w:color w:val="000000" w:themeColor="text1"/>
          <w:spacing w:val="10"/>
          <w:sz w:val="26"/>
          <w:szCs w:val="26"/>
          <w:lang w:val="vi-VN" w:eastAsia="vi-VN"/>
        </w:rPr>
        <w:t>đội ngũ công nhân kỹ thuật trực tiếp trong sản xuất, kinh doanh có trình độ cao, đủ về số lượng, hợp lý về cơ cấu ngành nghề; có đủ điều kiện và khả năng đáp ứng yêu cầu phát triển ngành</w:t>
      </w:r>
      <w:r w:rsidRPr="00E76BE3">
        <w:rPr>
          <w:rFonts w:ascii="Times New Roman" w:hAnsi="Times New Roman"/>
          <w:color w:val="000000" w:themeColor="text1"/>
          <w:spacing w:val="10"/>
          <w:sz w:val="26"/>
          <w:szCs w:val="26"/>
          <w:lang w:eastAsia="vi-VN"/>
        </w:rPr>
        <w:t xml:space="preserve"> công nghiệp Thành phố Hồ Chí Minh</w:t>
      </w:r>
      <w:r w:rsidRPr="00E76BE3">
        <w:rPr>
          <w:rFonts w:ascii="Times New Roman" w:hAnsi="Times New Roman"/>
          <w:color w:val="000000" w:themeColor="text1"/>
          <w:spacing w:val="10"/>
          <w:sz w:val="26"/>
          <w:szCs w:val="26"/>
          <w:lang w:val="vi-VN" w:eastAsia="vi-VN"/>
        </w:rPr>
        <w:t xml:space="preserve">, đáp ứng yêu cầu </w:t>
      </w:r>
      <w:r w:rsidRPr="00E76BE3">
        <w:rPr>
          <w:rFonts w:ascii="Times New Roman" w:hAnsi="Times New Roman"/>
          <w:color w:val="FF0000"/>
          <w:spacing w:val="10"/>
          <w:sz w:val="26"/>
          <w:szCs w:val="26"/>
          <w:lang w:val="vi-VN" w:eastAsia="vi-VN"/>
        </w:rPr>
        <w:t xml:space="preserve">CNH, HĐH </w:t>
      </w:r>
      <w:r w:rsidRPr="00E76BE3">
        <w:rPr>
          <w:rFonts w:ascii="Times New Roman" w:hAnsi="Times New Roman"/>
          <w:color w:val="000000" w:themeColor="text1"/>
          <w:spacing w:val="10"/>
          <w:sz w:val="26"/>
          <w:szCs w:val="26"/>
          <w:lang w:val="vi-VN" w:eastAsia="vi-VN"/>
        </w:rPr>
        <w:t xml:space="preserve">đất nước và hội nhập quốc tế. Trong thời gian tới, việc mở rộng quy mô các ngành nghề đào tạo </w:t>
      </w:r>
      <w:r w:rsidRPr="00E76BE3">
        <w:rPr>
          <w:rFonts w:ascii="Times New Roman" w:hAnsi="Times New Roman"/>
          <w:color w:val="000000" w:themeColor="text1"/>
          <w:spacing w:val="10"/>
          <w:sz w:val="26"/>
          <w:szCs w:val="26"/>
          <w:lang w:eastAsia="vi-VN"/>
        </w:rPr>
        <w:t>của trường sẽ góp phần</w:t>
      </w:r>
      <w:r w:rsidRPr="00E76BE3">
        <w:rPr>
          <w:rFonts w:ascii="Times New Roman" w:hAnsi="Times New Roman"/>
          <w:color w:val="000000" w:themeColor="text1"/>
          <w:spacing w:val="10"/>
          <w:sz w:val="26"/>
          <w:szCs w:val="26"/>
          <w:lang w:val="vi-VN" w:eastAsia="vi-VN"/>
        </w:rPr>
        <w:t xml:space="preserve"> phục vụ có hiệu quả việc chuyển dịch cơ cấu lao động nông nghiệp, nông thôn, tạo nhiều việc làm có thu nhập cao, cải thiện đời sống cho người lao động</w:t>
      </w:r>
      <w:r w:rsidRPr="00E76BE3">
        <w:rPr>
          <w:rFonts w:ascii="Times New Roman" w:hAnsi="Times New Roman"/>
          <w:color w:val="000000" w:themeColor="text1"/>
          <w:spacing w:val="10"/>
          <w:sz w:val="26"/>
          <w:szCs w:val="26"/>
          <w:lang w:eastAsia="vi-VN"/>
        </w:rPr>
        <w:t xml:space="preserve"> tại thành phố</w:t>
      </w:r>
      <w:r w:rsidRPr="00E76BE3">
        <w:rPr>
          <w:rFonts w:ascii="Times New Roman" w:hAnsi="Times New Roman"/>
          <w:color w:val="000000" w:themeColor="text1"/>
          <w:spacing w:val="10"/>
          <w:sz w:val="26"/>
          <w:szCs w:val="26"/>
          <w:lang w:val="vi-VN" w:eastAsia="vi-VN"/>
        </w:rPr>
        <w:t>;</w:t>
      </w:r>
      <w:r w:rsidRPr="00E76BE3">
        <w:rPr>
          <w:rFonts w:ascii="Times New Roman" w:hAnsi="Times New Roman"/>
          <w:color w:val="000000" w:themeColor="text1"/>
          <w:spacing w:val="10"/>
          <w:sz w:val="26"/>
          <w:szCs w:val="26"/>
          <w:lang w:eastAsia="vi-VN"/>
        </w:rPr>
        <w:t xml:space="preserve"> góp phần </w:t>
      </w:r>
      <w:r w:rsidRPr="00E76BE3">
        <w:rPr>
          <w:rFonts w:ascii="Times New Roman" w:hAnsi="Times New Roman"/>
          <w:color w:val="000000" w:themeColor="text1"/>
          <w:spacing w:val="10"/>
          <w:sz w:val="26"/>
          <w:szCs w:val="26"/>
          <w:lang w:val="vi-VN" w:eastAsia="vi-VN"/>
        </w:rPr>
        <w:t>giảm nghèo vững chắc, đảm bảo an sinh xã hội; đẩy nhanh chuyển dịch cơ cấu kinh tế</w:t>
      </w:r>
      <w:r w:rsidRPr="00E76BE3">
        <w:rPr>
          <w:rFonts w:ascii="Times New Roman" w:hAnsi="Times New Roman"/>
          <w:color w:val="000000" w:themeColor="text1"/>
          <w:spacing w:val="10"/>
          <w:sz w:val="26"/>
          <w:szCs w:val="26"/>
          <w:lang w:eastAsia="vi-VN"/>
        </w:rPr>
        <w:t xml:space="preserve"> tại Thành phố Hồ Chí Minh và địa phương lân cận.</w:t>
      </w:r>
    </w:p>
    <w:p w:rsidR="00B6370D" w:rsidRPr="00E76BE3" w:rsidRDefault="00B6370D" w:rsidP="00B6370D">
      <w:pPr>
        <w:spacing w:before="60"/>
        <w:ind w:firstLine="567"/>
        <w:jc w:val="both"/>
        <w:rPr>
          <w:rFonts w:ascii="Times New Roman" w:hAnsi="Times New Roman"/>
          <w:b/>
          <w:bCs/>
          <w:spacing w:val="10"/>
          <w:sz w:val="26"/>
          <w:szCs w:val="26"/>
        </w:rPr>
      </w:pPr>
      <w:r w:rsidRPr="00E76BE3">
        <w:rPr>
          <w:rFonts w:ascii="Times New Roman" w:hAnsi="Times New Roman"/>
          <w:b/>
          <w:bCs/>
          <w:spacing w:val="10"/>
          <w:sz w:val="26"/>
          <w:szCs w:val="26"/>
        </w:rPr>
        <w:t>Mục tiêu cụ thể</w:t>
      </w:r>
    </w:p>
    <w:p w:rsidR="00B6370D" w:rsidRPr="00E76BE3" w:rsidRDefault="00B6370D" w:rsidP="00B6370D">
      <w:pPr>
        <w:spacing w:before="60"/>
        <w:ind w:firstLine="567"/>
        <w:jc w:val="both"/>
        <w:rPr>
          <w:rFonts w:ascii="Times New Roman" w:hAnsi="Times New Roman"/>
          <w:b/>
          <w:bCs/>
          <w:spacing w:val="10"/>
          <w:sz w:val="26"/>
          <w:szCs w:val="26"/>
        </w:rPr>
      </w:pPr>
      <w:r w:rsidRPr="00E76BE3">
        <w:rPr>
          <w:rFonts w:ascii="Times New Roman" w:hAnsi="Times New Roman"/>
          <w:b/>
          <w:bCs/>
          <w:spacing w:val="10"/>
          <w:sz w:val="26"/>
          <w:szCs w:val="26"/>
        </w:rPr>
        <w:t xml:space="preserve">Đào tạo cao đẳng nghề và trung cấp nghề </w:t>
      </w:r>
      <w:r w:rsidR="00A03053" w:rsidRPr="00A03053">
        <w:rPr>
          <w:rFonts w:ascii="Times New Roman" w:hAnsi="Times New Roman"/>
          <w:b/>
          <w:bCs/>
          <w:spacing w:val="10"/>
          <w:sz w:val="26"/>
          <w:szCs w:val="26"/>
          <w:highlight w:val="yellow"/>
        </w:rPr>
        <w:t>(+ 4NGHỀ</w:t>
      </w:r>
      <w:r w:rsidR="00A03053">
        <w:rPr>
          <w:rFonts w:ascii="Times New Roman" w:hAnsi="Times New Roman"/>
          <w:b/>
          <w:bCs/>
          <w:spacing w:val="10"/>
          <w:sz w:val="26"/>
          <w:szCs w:val="26"/>
        </w:rPr>
        <w:t>)</w:t>
      </w:r>
    </w:p>
    <w:tbl>
      <w:tblPr>
        <w:tblW w:w="994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2183"/>
        <w:gridCol w:w="1223"/>
        <w:gridCol w:w="992"/>
        <w:gridCol w:w="1085"/>
        <w:gridCol w:w="975"/>
        <w:gridCol w:w="850"/>
        <w:gridCol w:w="935"/>
        <w:gridCol w:w="1085"/>
      </w:tblGrid>
      <w:tr w:rsidR="00BC1ACD" w:rsidRPr="00A551DF" w:rsidTr="00BC1ACD">
        <w:trPr>
          <w:cantSplit/>
          <w:trHeight w:val="1731"/>
        </w:trPr>
        <w:tc>
          <w:tcPr>
            <w:tcW w:w="614"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S</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tc>
        <w:tc>
          <w:tcPr>
            <w:tcW w:w="218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Tên nghề </w:t>
            </w:r>
          </w:p>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và trình độ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đào tạo</w:t>
            </w:r>
          </w:p>
        </w:tc>
        <w:tc>
          <w:tcPr>
            <w:tcW w:w="122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Thời gian</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đào tạo </w:t>
            </w:r>
            <w:r w:rsidRPr="00EE05A1">
              <w:rPr>
                <w:rFonts w:ascii="Times New Roman" w:hAnsi="Times New Roman"/>
                <w:b/>
                <w:bCs/>
                <w:i/>
                <w:iCs/>
                <w:spacing w:val="10"/>
                <w:position w:val="4"/>
                <w:szCs w:val="28"/>
              </w:rPr>
              <w:t>(tháng)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Quy mô tuyển sinh  năm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2015</w:t>
            </w:r>
          </w:p>
        </w:tc>
        <w:tc>
          <w:tcPr>
            <w:tcW w:w="4930" w:type="dxa"/>
            <w:gridSpan w:val="5"/>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Dự kiến tuyển sinh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các năm học sau</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(Từ 2016 đến 2020)</w:t>
            </w:r>
          </w:p>
        </w:tc>
      </w:tr>
      <w:tr w:rsidR="00BC1ACD" w:rsidRPr="00A551DF" w:rsidTr="00BC1ACD">
        <w:trPr>
          <w:cantSplit/>
        </w:trPr>
        <w:tc>
          <w:tcPr>
            <w:tcW w:w="614"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2183"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both"/>
              <w:rPr>
                <w:rFonts w:ascii="Times New Roman" w:hAnsi="Times New Roman"/>
                <w:b/>
                <w:bCs/>
                <w:spacing w:val="10"/>
                <w:position w:val="4"/>
                <w:szCs w:val="28"/>
              </w:rPr>
            </w:pPr>
          </w:p>
        </w:tc>
        <w:tc>
          <w:tcPr>
            <w:tcW w:w="1223"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2016</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2017</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2018</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2019</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Cao đẳng nghề</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800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980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1160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1410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1670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 xml:space="preserve">Kỹ thuật mạng ngoại vi và thiết bị </w:t>
            </w:r>
            <w:r w:rsidRPr="00EE05A1">
              <w:rPr>
                <w:rFonts w:ascii="Times New Roman" w:hAnsi="Times New Roman"/>
                <w:sz w:val="26"/>
                <w:szCs w:val="26"/>
              </w:rPr>
              <w:lastRenderedPageBreak/>
              <w:t>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240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r>
      <w:tr w:rsidR="00BC1ACD" w:rsidRPr="00640BD6"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Cao đẳng nghề (9+4)</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600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700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810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w:t>
            </w:r>
            <w:r w:rsidR="00EE05A1">
              <w:rPr>
                <w:rFonts w:ascii="Times New Roman" w:hAnsi="Times New Roman"/>
                <w:b/>
                <w:bCs/>
                <w:spacing w:val="10"/>
                <w:position w:val="4"/>
                <w:szCs w:val="28"/>
              </w:rPr>
              <w:t>I</w:t>
            </w:r>
            <w:r w:rsidRPr="00EE05A1">
              <w:rPr>
                <w:rFonts w:ascii="Times New Roman" w:hAnsi="Times New Roman"/>
                <w:b/>
                <w:bCs/>
                <w:spacing w:val="10"/>
                <w:position w:val="4"/>
                <w:szCs w:val="28"/>
              </w:rPr>
              <w:t>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Trung cấp nghề</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600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700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810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1000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1200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1410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170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640BD6"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keepNext/>
              <w:jc w:val="center"/>
              <w:outlineLvl w:val="2"/>
              <w:rPr>
                <w:rFonts w:ascii="Times New Roman" w:hAnsi="Times New Roman"/>
                <w:b/>
                <w:bCs/>
                <w:spacing w:val="10"/>
                <w:position w:val="4"/>
                <w:szCs w:val="28"/>
              </w:rPr>
            </w:pPr>
            <w:r w:rsidRPr="00EE05A1">
              <w:rPr>
                <w:rFonts w:ascii="Times New Roman" w:hAnsi="Times New Roman"/>
                <w:b/>
                <w:bCs/>
                <w:spacing w:val="10"/>
                <w:position w:val="4"/>
                <w:szCs w:val="28"/>
              </w:rPr>
              <w:t xml:space="preserve">Tổng cộng: </w:t>
            </w:r>
          </w:p>
          <w:p w:rsidR="00BC1ACD" w:rsidRPr="00EE05A1" w:rsidRDefault="00EE05A1" w:rsidP="007B4C6A">
            <w:pPr>
              <w:keepNext/>
              <w:jc w:val="center"/>
              <w:outlineLvl w:val="2"/>
              <w:rPr>
                <w:rFonts w:ascii="Times New Roman" w:hAnsi="Times New Roman"/>
                <w:b/>
                <w:bCs/>
                <w:spacing w:val="10"/>
                <w:position w:val="4"/>
                <w:szCs w:val="28"/>
              </w:rPr>
            </w:pPr>
            <w:r>
              <w:rPr>
                <w:rFonts w:ascii="Times New Roman" w:hAnsi="Times New Roman"/>
                <w:b/>
                <w:bCs/>
                <w:spacing w:val="10"/>
                <w:position w:val="4"/>
                <w:szCs w:val="28"/>
              </w:rPr>
              <w:t>(</w:t>
            </w:r>
            <w:r w:rsidR="00BC1ACD" w:rsidRPr="00EE05A1">
              <w:rPr>
                <w:rFonts w:ascii="Times New Roman" w:hAnsi="Times New Roman"/>
                <w:b/>
                <w:bCs/>
                <w:spacing w:val="10"/>
                <w:position w:val="4"/>
                <w:szCs w:val="28"/>
              </w:rPr>
              <w:t>I + II + III</w:t>
            </w:r>
            <w:r>
              <w:rPr>
                <w:rFonts w:ascii="Times New Roman" w:hAnsi="Times New Roman"/>
                <w:b/>
                <w:bCs/>
                <w:spacing w:val="10"/>
                <w:position w:val="4"/>
                <w:szCs w:val="28"/>
              </w:rPr>
              <w:t>)</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1680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1970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3010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3570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4240</w:t>
            </w:r>
          </w:p>
        </w:tc>
      </w:tr>
    </w:tbl>
    <w:p w:rsidR="00B6370D" w:rsidRDefault="00B6370D" w:rsidP="00B6370D">
      <w:pPr>
        <w:tabs>
          <w:tab w:val="left" w:pos="1080"/>
        </w:tabs>
        <w:spacing w:before="120"/>
        <w:jc w:val="both"/>
        <w:rPr>
          <w:rFonts w:ascii="Times New Roman" w:hAnsi="Times New Roman"/>
          <w:color w:val="000000"/>
          <w:sz w:val="26"/>
          <w:szCs w:val="26"/>
        </w:rPr>
      </w:pP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rPr>
        <w:lastRenderedPageBreak/>
        <w:t xml:space="preserve">Địa điểm đầu tư </w:t>
      </w:r>
    </w:p>
    <w:p w:rsidR="00BC1ACD" w:rsidRPr="00E76BE3"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76BE3">
        <w:rPr>
          <w:rFonts w:ascii="Times New Roman" w:hAnsi="Times New Roman"/>
          <w:bCs/>
          <w:spacing w:val="10"/>
          <w:sz w:val="26"/>
          <w:szCs w:val="26"/>
        </w:rPr>
        <w:t xml:space="preserve">Cơ sở chính: </w:t>
      </w:r>
    </w:p>
    <w:p w:rsidR="00BC1ACD" w:rsidRPr="00E76BE3" w:rsidRDefault="00BC1ACD" w:rsidP="00BC1ACD">
      <w:pPr>
        <w:spacing w:before="60"/>
        <w:ind w:firstLine="567"/>
        <w:rPr>
          <w:rFonts w:ascii="Times New Roman" w:hAnsi="Times New Roman"/>
          <w:bCs/>
          <w:spacing w:val="10"/>
          <w:sz w:val="26"/>
          <w:szCs w:val="26"/>
        </w:rPr>
      </w:pPr>
      <w:r w:rsidRPr="00E76BE3">
        <w:rPr>
          <w:rFonts w:ascii="Times New Roman" w:hAnsi="Times New Roman"/>
          <w:bCs/>
          <w:spacing w:val="10"/>
          <w:sz w:val="26"/>
          <w:szCs w:val="26"/>
        </w:rPr>
        <w:t xml:space="preserve">            </w:t>
      </w:r>
      <w:proofErr w:type="gramStart"/>
      <w:r w:rsidRPr="00E76BE3">
        <w:rPr>
          <w:rFonts w:ascii="Times New Roman" w:hAnsi="Times New Roman"/>
          <w:bCs/>
          <w:spacing w:val="10"/>
          <w:sz w:val="26"/>
          <w:szCs w:val="26"/>
        </w:rPr>
        <w:t>Trường Cao đẳng Kỹ thuật Lý Tự Trọng Thành phố Hồ Chí Minh.</w:t>
      </w:r>
      <w:proofErr w:type="gramEnd"/>
    </w:p>
    <w:p w:rsidR="00BC1ACD" w:rsidRPr="00E76BE3" w:rsidRDefault="00BC1ACD" w:rsidP="00BC1ACD">
      <w:pPr>
        <w:spacing w:before="60"/>
        <w:ind w:firstLine="567"/>
        <w:jc w:val="both"/>
        <w:rPr>
          <w:rFonts w:ascii="Times New Roman" w:hAnsi="Times New Roman"/>
          <w:spacing w:val="10"/>
          <w:sz w:val="26"/>
          <w:szCs w:val="26"/>
        </w:rPr>
      </w:pPr>
      <w:proofErr w:type="gramStart"/>
      <w:r w:rsidRPr="00E76BE3">
        <w:rPr>
          <w:rFonts w:ascii="Times New Roman" w:hAnsi="Times New Roman"/>
          <w:spacing w:val="10"/>
          <w:sz w:val="26"/>
          <w:szCs w:val="26"/>
        </w:rPr>
        <w:t xml:space="preserve">- Địa chỉ: 390 Hoàng Văn Thụ, phường 4, quận Tân Bình, </w:t>
      </w:r>
      <w:r w:rsidRPr="00E76BE3">
        <w:rPr>
          <w:rFonts w:ascii="Times New Roman" w:hAnsi="Times New Roman"/>
          <w:spacing w:val="10"/>
          <w:sz w:val="26"/>
          <w:szCs w:val="26"/>
          <w:lang w:val="x-none"/>
        </w:rPr>
        <w:t>Tp. Hồ Chí Minh.</w:t>
      </w:r>
      <w:proofErr w:type="gramEnd"/>
    </w:p>
    <w:p w:rsidR="00BC1ACD" w:rsidRPr="00E76BE3" w:rsidRDefault="00BC1ACD" w:rsidP="00BC1ACD">
      <w:pPr>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Tên tiếng Anh: </w:t>
      </w:r>
    </w:p>
    <w:p w:rsidR="00BC1ACD" w:rsidRPr="00E76BE3" w:rsidRDefault="00BC1ACD" w:rsidP="00BC1ACD">
      <w:pPr>
        <w:spacing w:before="60"/>
        <w:ind w:firstLine="567"/>
        <w:jc w:val="center"/>
        <w:rPr>
          <w:rFonts w:ascii="Times New Roman" w:hAnsi="Times New Roman"/>
          <w:spacing w:val="10"/>
          <w:sz w:val="26"/>
          <w:szCs w:val="26"/>
        </w:rPr>
      </w:pPr>
      <w:r w:rsidRPr="00E76BE3">
        <w:rPr>
          <w:rFonts w:ascii="Times New Roman" w:hAnsi="Times New Roman"/>
          <w:spacing w:val="10"/>
          <w:sz w:val="26"/>
          <w:szCs w:val="26"/>
        </w:rPr>
        <w:t xml:space="preserve">LY TU TRONG </w:t>
      </w:r>
      <w:smartTag w:uri="urn:schemas-microsoft-com:office:smarttags" w:element="stockticker">
        <w:r w:rsidRPr="00E76BE3">
          <w:rPr>
            <w:rFonts w:ascii="Times New Roman" w:hAnsi="Times New Roman"/>
            <w:spacing w:val="10"/>
            <w:sz w:val="26"/>
            <w:szCs w:val="26"/>
          </w:rPr>
          <w:t>TECH</w:t>
        </w:r>
      </w:smartTag>
      <w:r w:rsidRPr="00E76BE3">
        <w:rPr>
          <w:rFonts w:ascii="Times New Roman" w:hAnsi="Times New Roman"/>
          <w:spacing w:val="10"/>
          <w:sz w:val="26"/>
          <w:szCs w:val="26"/>
        </w:rPr>
        <w:t>NICAL COLLEGE OF HO CHI MINH CITY</w:t>
      </w:r>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Điện thoại: </w:t>
      </w:r>
      <w:r w:rsidRPr="00E76BE3">
        <w:rPr>
          <w:rFonts w:ascii="Times New Roman" w:hAnsi="Times New Roman"/>
          <w:spacing w:val="10"/>
          <w:sz w:val="26"/>
          <w:szCs w:val="26"/>
        </w:rPr>
        <w:tab/>
        <w:t>(84.8) 3844 0567</w:t>
      </w:r>
      <w:proofErr w:type="gramStart"/>
      <w:r w:rsidRPr="00E76BE3">
        <w:rPr>
          <w:rFonts w:ascii="Times New Roman" w:hAnsi="Times New Roman"/>
          <w:spacing w:val="10"/>
          <w:sz w:val="26"/>
          <w:szCs w:val="26"/>
        </w:rPr>
        <w:t>;  Fax</w:t>
      </w:r>
      <w:proofErr w:type="gramEnd"/>
      <w:r w:rsidRPr="00E76BE3">
        <w:rPr>
          <w:rFonts w:ascii="Times New Roman" w:hAnsi="Times New Roman"/>
          <w:spacing w:val="10"/>
          <w:sz w:val="26"/>
          <w:szCs w:val="26"/>
        </w:rPr>
        <w:t>: (84.8) 3811 8676</w:t>
      </w:r>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Website: </w:t>
      </w:r>
      <w:r w:rsidRPr="00E76BE3">
        <w:rPr>
          <w:rFonts w:ascii="Times New Roman" w:hAnsi="Times New Roman"/>
          <w:spacing w:val="10"/>
          <w:sz w:val="26"/>
          <w:szCs w:val="26"/>
        </w:rPr>
        <w:tab/>
      </w:r>
      <w:hyperlink r:id="rId8" w:history="1">
        <w:r w:rsidRPr="00E76BE3">
          <w:rPr>
            <w:rStyle w:val="Hyperlink"/>
            <w:rFonts w:ascii="Times New Roman" w:hAnsi="Times New Roman"/>
            <w:spacing w:val="10"/>
            <w:sz w:val="26"/>
            <w:szCs w:val="26"/>
          </w:rPr>
          <w:t>www.lytc.edu.vn</w:t>
        </w:r>
      </w:hyperlink>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rPr>
      </w:pPr>
      <w:r w:rsidRPr="00E76BE3">
        <w:rPr>
          <w:rFonts w:ascii="Times New Roman" w:hAnsi="Times New Roman"/>
          <w:spacing w:val="10"/>
          <w:sz w:val="26"/>
          <w:szCs w:val="26"/>
          <w:lang w:val="pt-BR"/>
        </w:rPr>
        <w:t xml:space="preserve">- E-mail: </w:t>
      </w:r>
      <w:r w:rsidRPr="00E76BE3">
        <w:rPr>
          <w:rFonts w:ascii="Times New Roman" w:hAnsi="Times New Roman"/>
          <w:spacing w:val="10"/>
          <w:sz w:val="26"/>
          <w:szCs w:val="26"/>
          <w:lang w:val="pt-BR"/>
        </w:rPr>
        <w:tab/>
        <w:t xml:space="preserve"> </w:t>
      </w:r>
      <w:hyperlink r:id="rId9" w:history="1">
        <w:r w:rsidRPr="00E76BE3">
          <w:rPr>
            <w:rStyle w:val="Hyperlink"/>
            <w:rFonts w:ascii="Times New Roman" w:hAnsi="Times New Roman"/>
            <w:spacing w:val="10"/>
            <w:sz w:val="26"/>
            <w:szCs w:val="26"/>
            <w:lang w:val="pt-BR"/>
          </w:rPr>
          <w:t>lytutrong@lytc.edu.vn</w:t>
        </w:r>
      </w:hyperlink>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lang w:val="pt-BR"/>
        </w:rPr>
      </w:pPr>
    </w:p>
    <w:p w:rsidR="00BC1ACD" w:rsidRPr="00E76BE3"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76BE3">
        <w:rPr>
          <w:rFonts w:ascii="Times New Roman" w:hAnsi="Times New Roman"/>
          <w:bCs/>
          <w:spacing w:val="10"/>
          <w:sz w:val="26"/>
          <w:szCs w:val="26"/>
        </w:rPr>
        <w:t>Phân hiệu tại huyện Củ Chi, Thành phố Hồ Chí Minh</w:t>
      </w:r>
    </w:p>
    <w:p w:rsidR="006B6557" w:rsidRPr="00E76BE3" w:rsidRDefault="00BC1ACD" w:rsidP="00EB33F9">
      <w:pPr>
        <w:tabs>
          <w:tab w:val="left" w:pos="1080"/>
          <w:tab w:val="left" w:pos="1843"/>
        </w:tabs>
        <w:spacing w:before="120"/>
        <w:ind w:firstLine="567"/>
        <w:jc w:val="both"/>
        <w:rPr>
          <w:rFonts w:ascii="Times New Roman" w:hAnsi="Times New Roman"/>
          <w:color w:val="000000"/>
          <w:sz w:val="26"/>
          <w:szCs w:val="26"/>
        </w:rPr>
      </w:pPr>
      <w:proofErr w:type="gramStart"/>
      <w:r w:rsidRPr="00E76BE3">
        <w:rPr>
          <w:rFonts w:ascii="Times New Roman" w:hAnsi="Times New Roman"/>
          <w:spacing w:val="10"/>
          <w:sz w:val="26"/>
          <w:szCs w:val="26"/>
        </w:rPr>
        <w:t xml:space="preserve">- Địa chỉ: Xã Phú Hòa Đông, huyện Củ Chi, </w:t>
      </w:r>
      <w:r w:rsidRPr="00E76BE3">
        <w:rPr>
          <w:rFonts w:ascii="Times New Roman" w:hAnsi="Times New Roman"/>
          <w:spacing w:val="10"/>
          <w:sz w:val="26"/>
          <w:szCs w:val="26"/>
          <w:lang w:val="x-none"/>
        </w:rPr>
        <w:t>Tp. Hồ Chí Minh</w:t>
      </w:r>
      <w:r w:rsidR="006B6557" w:rsidRPr="00E76BE3">
        <w:rPr>
          <w:rFonts w:ascii="Times New Roman" w:hAnsi="Times New Roman"/>
          <w:color w:val="000000"/>
          <w:sz w:val="26"/>
          <w:szCs w:val="26"/>
        </w:rPr>
        <w:t>.</w:t>
      </w:r>
      <w:proofErr w:type="gramEnd"/>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Đơn vị thực hiện dự án</w:t>
      </w:r>
    </w:p>
    <w:p w:rsidR="00BC1ACD" w:rsidRPr="00E76BE3" w:rsidRDefault="00BC1ACD" w:rsidP="00BC1ACD">
      <w:pPr>
        <w:pStyle w:val="ListParagraph"/>
        <w:tabs>
          <w:tab w:val="left" w:pos="1080"/>
        </w:tabs>
        <w:spacing w:before="120"/>
        <w:jc w:val="both"/>
        <w:rPr>
          <w:rFonts w:ascii="Times New Roman" w:hAnsi="Times New Roman"/>
          <w:color w:val="000000"/>
          <w:sz w:val="26"/>
          <w:szCs w:val="26"/>
        </w:rPr>
      </w:pPr>
      <w:r w:rsidRPr="00E76BE3">
        <w:rPr>
          <w:rFonts w:ascii="Times New Roman" w:hAnsi="Times New Roman"/>
          <w:bCs/>
          <w:spacing w:val="10"/>
          <w:sz w:val="26"/>
          <w:szCs w:val="26"/>
        </w:rPr>
        <w:t>Trường Cao đẳng Kỹ thuật Lý Tự Trọng Thành phố Hồ Chí Minh</w:t>
      </w: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rPr>
        <w:t xml:space="preserve">Chủ đầu tư </w:t>
      </w:r>
    </w:p>
    <w:p w:rsidR="006B6557" w:rsidRPr="00E76BE3" w:rsidRDefault="006B6557" w:rsidP="00BC1ACD">
      <w:pPr>
        <w:pStyle w:val="ListParagraph"/>
        <w:tabs>
          <w:tab w:val="left" w:pos="1080"/>
        </w:tabs>
        <w:spacing w:before="120"/>
        <w:jc w:val="both"/>
        <w:rPr>
          <w:rFonts w:ascii="Times New Roman" w:hAnsi="Times New Roman"/>
          <w:color w:val="000000"/>
          <w:sz w:val="26"/>
          <w:szCs w:val="26"/>
        </w:rPr>
      </w:pPr>
      <w:proofErr w:type="gramStart"/>
      <w:r w:rsidRPr="00E76BE3">
        <w:rPr>
          <w:rFonts w:ascii="Times New Roman" w:hAnsi="Times New Roman"/>
          <w:color w:val="000000"/>
          <w:sz w:val="26"/>
          <w:szCs w:val="26"/>
        </w:rPr>
        <w:t>Trường Cao đẳng Kỹ thuật Lý Tự Trọng Thành phố Hồ Chí Minh.</w:t>
      </w:r>
      <w:proofErr w:type="gramEnd"/>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Cơ quan quyết định đầu tư</w:t>
      </w:r>
    </w:p>
    <w:p w:rsidR="00536248" w:rsidRPr="00E76BE3" w:rsidRDefault="00536248" w:rsidP="00536248">
      <w:pPr>
        <w:spacing w:before="60"/>
        <w:ind w:firstLine="709"/>
        <w:jc w:val="both"/>
        <w:rPr>
          <w:rFonts w:ascii="Times New Roman" w:hAnsi="Times New Roman"/>
          <w:bCs/>
          <w:spacing w:val="10"/>
          <w:sz w:val="26"/>
          <w:szCs w:val="26"/>
        </w:rPr>
      </w:pPr>
      <w:r w:rsidRPr="00E76BE3">
        <w:rPr>
          <w:rFonts w:ascii="Times New Roman" w:hAnsi="Times New Roman"/>
          <w:bCs/>
          <w:spacing w:val="10"/>
          <w:sz w:val="26"/>
          <w:szCs w:val="26"/>
        </w:rPr>
        <w:t>Sở Giáo dục và Đào tạo Thành phố Hồ Chí Minh</w:t>
      </w:r>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rPr>
        <w:t>Tổng mức đầu tư và nguồn vốn</w:t>
      </w:r>
    </w:p>
    <w:p w:rsidR="00D40162" w:rsidRPr="00A03053"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highlight w:val="yellow"/>
        </w:rPr>
      </w:pPr>
      <w:r w:rsidRPr="00A03053">
        <w:rPr>
          <w:rFonts w:ascii="Times New Roman" w:hAnsi="Times New Roman"/>
          <w:color w:val="000000"/>
          <w:sz w:val="26"/>
          <w:szCs w:val="26"/>
          <w:highlight w:val="yellow"/>
        </w:rPr>
        <w:t>Tổng mức đầu tư:</w:t>
      </w:r>
    </w:p>
    <w:p w:rsidR="00536248" w:rsidRPr="00A03053" w:rsidRDefault="00536248" w:rsidP="00536248">
      <w:pPr>
        <w:pStyle w:val="ListParagraph"/>
        <w:tabs>
          <w:tab w:val="left" w:pos="1440"/>
        </w:tabs>
        <w:spacing w:before="120"/>
        <w:ind w:left="1080"/>
        <w:jc w:val="both"/>
        <w:rPr>
          <w:rFonts w:ascii="Times New Roman" w:hAnsi="Times New Roman"/>
          <w:color w:val="000000"/>
          <w:sz w:val="26"/>
          <w:szCs w:val="26"/>
          <w:highlight w:val="yellow"/>
        </w:rPr>
      </w:pPr>
      <w:r w:rsidRPr="00A03053">
        <w:rPr>
          <w:rFonts w:ascii="Times New Roman" w:hAnsi="Times New Roman"/>
          <w:color w:val="000000"/>
          <w:sz w:val="26"/>
          <w:szCs w:val="26"/>
          <w:highlight w:val="yellow"/>
        </w:rPr>
        <w:t>………………….</w:t>
      </w:r>
    </w:p>
    <w:p w:rsidR="00D40162" w:rsidRPr="00A03053"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highlight w:val="yellow"/>
        </w:rPr>
      </w:pPr>
      <w:r w:rsidRPr="00A03053">
        <w:rPr>
          <w:rFonts w:ascii="Times New Roman" w:hAnsi="Times New Roman"/>
          <w:color w:val="000000"/>
          <w:sz w:val="26"/>
          <w:szCs w:val="26"/>
          <w:highlight w:val="yellow"/>
        </w:rPr>
        <w:t>Nguồn vốn:</w:t>
      </w:r>
      <w:r w:rsidR="003949F2" w:rsidRPr="00A03053">
        <w:rPr>
          <w:rFonts w:ascii="Times New Roman" w:hAnsi="Times New Roman"/>
          <w:color w:val="000000"/>
          <w:sz w:val="26"/>
          <w:szCs w:val="26"/>
          <w:highlight w:val="yellow"/>
        </w:rPr>
        <w:t xml:space="preserve"> </w:t>
      </w:r>
    </w:p>
    <w:p w:rsidR="00536248" w:rsidRPr="00E76BE3" w:rsidRDefault="00536248" w:rsidP="00536248">
      <w:pPr>
        <w:pStyle w:val="ListParagraph"/>
        <w:ind w:firstLine="273"/>
        <w:rPr>
          <w:rFonts w:ascii="Times New Roman" w:hAnsi="Times New Roman"/>
          <w:color w:val="000000"/>
          <w:sz w:val="26"/>
          <w:szCs w:val="26"/>
        </w:rPr>
      </w:pPr>
      <w:r w:rsidRPr="00A03053">
        <w:rPr>
          <w:rFonts w:ascii="Times New Roman" w:hAnsi="Times New Roman"/>
          <w:color w:val="000000"/>
          <w:sz w:val="26"/>
          <w:szCs w:val="26"/>
          <w:highlight w:val="yellow"/>
        </w:rPr>
        <w:t xml:space="preserve"> …………………..</w:t>
      </w:r>
    </w:p>
    <w:p w:rsidR="00536248" w:rsidRPr="00E76BE3" w:rsidRDefault="00536248" w:rsidP="00536248">
      <w:pPr>
        <w:pStyle w:val="ListParagraph"/>
        <w:tabs>
          <w:tab w:val="left" w:pos="1440"/>
        </w:tabs>
        <w:spacing w:before="120"/>
        <w:ind w:left="1080"/>
        <w:jc w:val="both"/>
        <w:rPr>
          <w:rFonts w:ascii="Times New Roman" w:hAnsi="Times New Roman"/>
          <w:color w:val="000000"/>
          <w:sz w:val="26"/>
          <w:szCs w:val="26"/>
        </w:rPr>
      </w:pPr>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highlight w:val="yellow"/>
        </w:rPr>
        <w:t>Kế hoạch thực hiện dự án</w:t>
      </w:r>
    </w:p>
    <w:p w:rsidR="00536248" w:rsidRPr="00E76BE3" w:rsidRDefault="00536248" w:rsidP="00536248">
      <w:pPr>
        <w:pStyle w:val="ListParagraph"/>
        <w:numPr>
          <w:ilvl w:val="0"/>
          <w:numId w:val="22"/>
        </w:numPr>
        <w:spacing w:before="60"/>
        <w:ind w:left="709" w:firstLine="371"/>
        <w:jc w:val="both"/>
        <w:rPr>
          <w:rFonts w:ascii="Times New Roman" w:hAnsi="Times New Roman"/>
          <w:bCs/>
          <w:spacing w:val="10"/>
          <w:sz w:val="26"/>
          <w:szCs w:val="26"/>
          <w:highlight w:val="yellow"/>
        </w:rPr>
      </w:pPr>
      <w:r w:rsidRPr="00E76BE3">
        <w:rPr>
          <w:rFonts w:ascii="Times New Roman" w:hAnsi="Times New Roman"/>
          <w:bCs/>
          <w:spacing w:val="10"/>
          <w:sz w:val="26"/>
          <w:szCs w:val="26"/>
          <w:highlight w:val="yellow"/>
        </w:rPr>
        <w:t>Kế hoạch tiến độ xây dựng cơ sở vật chất và tăng cường trang thiết bị đào tạo</w:t>
      </w:r>
    </w:p>
    <w:p w:rsidR="00536248" w:rsidRPr="00E76BE3" w:rsidRDefault="00536248" w:rsidP="00536248">
      <w:pPr>
        <w:pStyle w:val="ListParagraph"/>
        <w:numPr>
          <w:ilvl w:val="0"/>
          <w:numId w:val="22"/>
        </w:numPr>
        <w:spacing w:before="60"/>
        <w:jc w:val="both"/>
        <w:rPr>
          <w:rFonts w:ascii="Times New Roman" w:hAnsi="Times New Roman"/>
          <w:bCs/>
          <w:spacing w:val="10"/>
          <w:sz w:val="26"/>
          <w:szCs w:val="26"/>
          <w:highlight w:val="yellow"/>
        </w:rPr>
      </w:pPr>
      <w:r w:rsidRPr="00E76BE3">
        <w:rPr>
          <w:rFonts w:ascii="Times New Roman" w:hAnsi="Times New Roman"/>
          <w:bCs/>
          <w:spacing w:val="10"/>
          <w:sz w:val="26"/>
          <w:szCs w:val="26"/>
          <w:highlight w:val="yellow"/>
        </w:rPr>
        <w:t>Kế hoạch tiến độ bổ sung và phát triển đội ngũ giáo viên</w:t>
      </w:r>
    </w:p>
    <w:p w:rsidR="00536248" w:rsidRPr="00E76BE3" w:rsidRDefault="00536248" w:rsidP="00536248">
      <w:pPr>
        <w:pStyle w:val="ListParagraph"/>
        <w:numPr>
          <w:ilvl w:val="1"/>
          <w:numId w:val="21"/>
        </w:numPr>
        <w:spacing w:before="60"/>
        <w:jc w:val="both"/>
        <w:rPr>
          <w:rFonts w:ascii="Times New Roman" w:hAnsi="Times New Roman"/>
          <w:bCs/>
          <w:spacing w:val="10"/>
          <w:sz w:val="26"/>
          <w:szCs w:val="26"/>
          <w:highlight w:val="yellow"/>
        </w:rPr>
      </w:pPr>
      <w:r w:rsidRPr="00E76BE3">
        <w:rPr>
          <w:rFonts w:ascii="Times New Roman" w:hAnsi="Times New Roman"/>
          <w:bCs/>
          <w:spacing w:val="10"/>
          <w:sz w:val="26"/>
          <w:szCs w:val="26"/>
          <w:highlight w:val="yellow"/>
        </w:rPr>
        <w:t>Kế hoạch tiến độ bổ sung, phát triển quy mô chương trình đào tạo</w:t>
      </w:r>
    </w:p>
    <w:p w:rsidR="00536248" w:rsidRPr="00E76BE3" w:rsidRDefault="00536248" w:rsidP="00536248">
      <w:pPr>
        <w:pStyle w:val="ListParagraph"/>
        <w:numPr>
          <w:ilvl w:val="1"/>
          <w:numId w:val="21"/>
        </w:numPr>
        <w:spacing w:before="60"/>
        <w:jc w:val="both"/>
        <w:rPr>
          <w:rFonts w:ascii="Times New Roman" w:hAnsi="Times New Roman"/>
          <w:bCs/>
          <w:spacing w:val="10"/>
          <w:sz w:val="26"/>
          <w:szCs w:val="26"/>
          <w:highlight w:val="yellow"/>
        </w:rPr>
      </w:pPr>
      <w:r w:rsidRPr="00E76BE3">
        <w:rPr>
          <w:rFonts w:ascii="Times New Roman" w:hAnsi="Times New Roman"/>
          <w:bCs/>
          <w:spacing w:val="10"/>
          <w:sz w:val="26"/>
          <w:szCs w:val="26"/>
          <w:highlight w:val="yellow"/>
        </w:rPr>
        <w:t>Kế hoạch tiến độ sử dụng vốn đầu tư</w:t>
      </w:r>
    </w:p>
    <w:p w:rsidR="003949F2" w:rsidRDefault="003949F2">
      <w:pPr>
        <w:spacing w:after="200" w:line="276" w:lineRule="auto"/>
        <w:rPr>
          <w:rFonts w:ascii="Times New Roman" w:hAnsi="Times New Roman"/>
          <w:color w:val="000000"/>
          <w:sz w:val="26"/>
          <w:szCs w:val="26"/>
        </w:rPr>
      </w:pPr>
    </w:p>
    <w:p w:rsidR="003949F2" w:rsidRDefault="003949F2" w:rsidP="003949F2">
      <w:pPr>
        <w:pStyle w:val="ListParagraph"/>
        <w:tabs>
          <w:tab w:val="left" w:pos="1080"/>
        </w:tabs>
        <w:spacing w:before="120"/>
        <w:jc w:val="center"/>
        <w:rPr>
          <w:rFonts w:ascii="Times New Roman" w:hAnsi="Times New Roman"/>
          <w:b/>
          <w:color w:val="000000"/>
          <w:sz w:val="26"/>
          <w:szCs w:val="26"/>
        </w:rPr>
      </w:pPr>
      <w:r w:rsidRPr="003949F2">
        <w:rPr>
          <w:rFonts w:ascii="Times New Roman" w:hAnsi="Times New Roman"/>
          <w:b/>
          <w:color w:val="000000"/>
          <w:sz w:val="26"/>
          <w:szCs w:val="26"/>
        </w:rPr>
        <w:t>Phần th</w:t>
      </w:r>
      <w:r>
        <w:rPr>
          <w:rFonts w:ascii="Times New Roman" w:hAnsi="Times New Roman"/>
          <w:b/>
          <w:color w:val="000000"/>
          <w:sz w:val="26"/>
          <w:szCs w:val="26"/>
        </w:rPr>
        <w:t>ứ</w:t>
      </w:r>
      <w:r w:rsidRPr="003949F2">
        <w:rPr>
          <w:rFonts w:ascii="Times New Roman" w:hAnsi="Times New Roman"/>
          <w:b/>
          <w:color w:val="000000"/>
          <w:sz w:val="26"/>
          <w:szCs w:val="26"/>
        </w:rPr>
        <w:t xml:space="preserve"> nhất</w:t>
      </w:r>
    </w:p>
    <w:p w:rsidR="003949F2" w:rsidRDefault="003949F2" w:rsidP="003949F2">
      <w:pPr>
        <w:pStyle w:val="ListParagraph"/>
        <w:tabs>
          <w:tab w:val="left" w:pos="1080"/>
        </w:tabs>
        <w:spacing w:before="120"/>
        <w:jc w:val="center"/>
        <w:rPr>
          <w:rFonts w:ascii="Times New Roman" w:hAnsi="Times New Roman"/>
          <w:b/>
          <w:color w:val="000000"/>
          <w:sz w:val="26"/>
          <w:szCs w:val="26"/>
        </w:rPr>
      </w:pPr>
      <w:r>
        <w:rPr>
          <w:rFonts w:ascii="Times New Roman" w:hAnsi="Times New Roman"/>
          <w:b/>
          <w:color w:val="000000"/>
          <w:sz w:val="26"/>
          <w:szCs w:val="26"/>
        </w:rPr>
        <w:t>THUYẾT MINH DỰ ÁN</w:t>
      </w:r>
    </w:p>
    <w:p w:rsidR="003949F2" w:rsidRDefault="003949F2" w:rsidP="003949F2">
      <w:pPr>
        <w:pStyle w:val="ListParagraph"/>
        <w:tabs>
          <w:tab w:val="left" w:pos="1080"/>
        </w:tabs>
        <w:spacing w:before="120"/>
        <w:jc w:val="both"/>
        <w:rPr>
          <w:rFonts w:ascii="Times New Roman" w:hAnsi="Times New Roman"/>
          <w:b/>
          <w:color w:val="000000"/>
          <w:sz w:val="26"/>
          <w:szCs w:val="26"/>
        </w:rPr>
      </w:pPr>
    </w:p>
    <w:p w:rsidR="003949F2"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Sự cần thiết phải đầu tư phát triển dạy nghề</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Căn cứ pháp lý</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Chỉ thị số 37-CT/TW ngày 06 tháng 6 năm 2014 của Ban Bí thư về tăng cường sự lãnh đạo của Đảng đối với công tác đào tạo nhân lực có tay nghề cao;</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Luật </w:t>
      </w:r>
      <w:r w:rsidR="009C6820">
        <w:rPr>
          <w:rFonts w:ascii="Times New Roman" w:hAnsi="Times New Roman"/>
          <w:color w:val="000000"/>
          <w:sz w:val="26"/>
          <w:szCs w:val="26"/>
        </w:rPr>
        <w:t>D</w:t>
      </w:r>
      <w:r>
        <w:rPr>
          <w:rFonts w:ascii="Times New Roman" w:hAnsi="Times New Roman"/>
          <w:color w:val="000000"/>
          <w:sz w:val="26"/>
          <w:szCs w:val="26"/>
        </w:rPr>
        <w:t>ạy nghề ngày 29 tháng 11 năm 2006;</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Luật giáo dục nghề nghiệp ngày 27 tháng 11 năm 2014;</w:t>
      </w:r>
    </w:p>
    <w:p w:rsidR="00EC30AB"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12/2009/NĐ-CP ngày 12 tháng 02 năm 2009 của Chính phủ về quản lý dự án đầu tư xây dựng công trình;</w:t>
      </w:r>
    </w:p>
    <w:p w:rsidR="006F4387"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112/2009/NĐ-CP ngày 14 tháng 12 năm 2009 của Chính phủ về quản lý chi phí đầu tư xây dựng công trình;</w:t>
      </w:r>
    </w:p>
    <w:p w:rsidR="009C6820"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lastRenderedPageBreak/>
        <w:t>Quyết định số 1350/QĐ-BGTVT ngày 21 tháng 6 năm 2011 của Bộ Giao thông vận tải về vệc ban hành Tiêu chuẩn kỹ năng nghề quốc gia thuộc lĩnh vực Giao thông vận tải;</w:t>
      </w:r>
    </w:p>
    <w:p w:rsidR="006B11AA"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Quyết định số 4837/QĐ-BCT ngày 22 tháng 9 năm 2011 của Bộ Công thương về ban hành Tiêu chuẩn kỹ năng nghề quốc gia đối với các nghề thuộc lĩnh vực công nghiệp;</w:t>
      </w:r>
    </w:p>
    <w:p w:rsidR="006B11AA" w:rsidRDefault="006B11AA"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Quyết định số 3316/QĐ-BCT ngày 14 tháng 6 năm 2012 </w:t>
      </w:r>
      <w:r w:rsidR="009C6820">
        <w:rPr>
          <w:rFonts w:ascii="Times New Roman" w:hAnsi="Times New Roman"/>
          <w:color w:val="000000"/>
          <w:sz w:val="26"/>
          <w:szCs w:val="26"/>
        </w:rPr>
        <w:t xml:space="preserve">của Bộ Công thương </w:t>
      </w:r>
      <w:r>
        <w:rPr>
          <w:rFonts w:ascii="Times New Roman" w:hAnsi="Times New Roman"/>
          <w:color w:val="000000"/>
          <w:sz w:val="26"/>
          <w:szCs w:val="26"/>
        </w:rPr>
        <w:t>về ban hành Tiêu chuẩn kỹ năng nghề quốc gia của nghề Cắt gọt kim loại trên CNC;</w:t>
      </w:r>
    </w:p>
    <w:p w:rsidR="00CB4F41" w:rsidRDefault="006F4387" w:rsidP="00CB4F41">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Thông tư số 30/2010/TT-BLĐTBXH ngày 29 tháng 9 năm 2010 của Bộ </w:t>
      </w:r>
      <w:r w:rsidR="00CB4F41">
        <w:rPr>
          <w:rFonts w:ascii="Times New Roman" w:hAnsi="Times New Roman"/>
          <w:color w:val="000000"/>
          <w:sz w:val="26"/>
          <w:szCs w:val="26"/>
        </w:rPr>
        <w:t>Lao động – Thương binh và Xã hội quy định chuẩn giáo viên, giảng viên dạy nghề;</w:t>
      </w:r>
    </w:p>
    <w:p w:rsidR="004C0858" w:rsidRPr="004C0858" w:rsidRDefault="004C0858" w:rsidP="004C0858">
      <w:pPr>
        <w:pStyle w:val="ListParagraph"/>
        <w:numPr>
          <w:ilvl w:val="0"/>
          <w:numId w:val="14"/>
        </w:numPr>
        <w:ind w:left="0" w:firstLine="1080"/>
        <w:jc w:val="both"/>
        <w:rPr>
          <w:rFonts w:ascii="Times New Roman" w:hAnsi="Times New Roman"/>
          <w:sz w:val="26"/>
          <w:szCs w:val="26"/>
        </w:rPr>
      </w:pPr>
      <w:r w:rsidRPr="004C0858">
        <w:rPr>
          <w:rFonts w:ascii="Times New Roman" w:hAnsi="Times New Roman"/>
          <w:sz w:val="26"/>
          <w:szCs w:val="26"/>
          <w:highlight w:val="cyan"/>
        </w:rPr>
        <w:t>Căn cứ Thông tư số 06/2015/TT-BLĐTBXH ngày 25 tháng 02 năm 2015 của Bộ Lao động – Thương binh và Xã hội về Ban hành danh mục thiết bị dạy nghề trình độ trung cấp nghề, trình độ cao đẳng nghề cho các nghề</w:t>
      </w:r>
      <w:r>
        <w:rPr>
          <w:rFonts w:ascii="Times New Roman" w:hAnsi="Times New Roman"/>
          <w:sz w:val="26"/>
          <w:szCs w:val="26"/>
        </w:rPr>
        <w:t>;</w:t>
      </w:r>
      <w:r w:rsidRPr="004C0858">
        <w:rPr>
          <w:rFonts w:ascii="Times New Roman" w:hAnsi="Times New Roman"/>
          <w:sz w:val="26"/>
          <w:szCs w:val="26"/>
        </w:rPr>
        <w:t xml:space="preserve"> </w:t>
      </w:r>
    </w:p>
    <w:p w:rsidR="00E27DE9" w:rsidRPr="004942AE" w:rsidRDefault="00E27DE9" w:rsidP="004942AE">
      <w:pPr>
        <w:pStyle w:val="ListParagraph"/>
        <w:numPr>
          <w:ilvl w:val="0"/>
          <w:numId w:val="14"/>
        </w:numPr>
        <w:spacing w:before="60"/>
        <w:ind w:left="0" w:firstLine="1080"/>
        <w:jc w:val="both"/>
        <w:rPr>
          <w:rFonts w:ascii="Times New Roman" w:hAnsi="Times New Roman"/>
          <w:spacing w:val="-4"/>
          <w:sz w:val="26"/>
          <w:highlight w:val="yellow"/>
        </w:rPr>
      </w:pPr>
      <w:r w:rsidRPr="004942AE">
        <w:rPr>
          <w:rFonts w:ascii="Times New Roman" w:hAnsi="Times New Roman"/>
          <w:spacing w:val="-4"/>
          <w:sz w:val="26"/>
          <w:highlight w:val="yellow"/>
        </w:rPr>
        <w:t xml:space="preserve">Quyết </w:t>
      </w:r>
      <w:r w:rsidRPr="004942AE">
        <w:rPr>
          <w:rFonts w:ascii="Times New Roman" w:hAnsi="Times New Roman" w:cs="VNI-Times"/>
          <w:spacing w:val="-4"/>
          <w:sz w:val="26"/>
          <w:highlight w:val="yellow"/>
        </w:rPr>
        <w:t>đ</w:t>
      </w:r>
      <w:r w:rsidRPr="004942AE">
        <w:rPr>
          <w:rFonts w:ascii="Times New Roman" w:hAnsi="Times New Roman"/>
          <w:spacing w:val="-4"/>
          <w:sz w:val="26"/>
          <w:highlight w:val="yellow"/>
        </w:rPr>
        <w:t>ịnh/ Th</w:t>
      </w:r>
      <w:r w:rsidRPr="004942AE">
        <w:rPr>
          <w:rFonts w:ascii="Times New Roman" w:hAnsi="Times New Roman" w:cs="VNI-Times"/>
          <w:spacing w:val="-4"/>
          <w:sz w:val="26"/>
          <w:highlight w:val="yellow"/>
        </w:rPr>
        <w:t>ô</w:t>
      </w:r>
      <w:r w:rsidRPr="004942AE">
        <w:rPr>
          <w:rFonts w:ascii="Times New Roman" w:hAnsi="Times New Roman"/>
          <w:spacing w:val="-4"/>
          <w:sz w:val="26"/>
          <w:highlight w:val="yellow"/>
        </w:rPr>
        <w:t>ng tư ban h</w:t>
      </w:r>
      <w:r w:rsidRPr="004942AE">
        <w:rPr>
          <w:rFonts w:ascii="Times New Roman" w:hAnsi="Times New Roman" w:cs="VNI-Times"/>
          <w:spacing w:val="-4"/>
          <w:sz w:val="26"/>
          <w:highlight w:val="yellow"/>
        </w:rPr>
        <w:t>à</w:t>
      </w:r>
      <w:r w:rsidRPr="004942AE">
        <w:rPr>
          <w:rFonts w:ascii="Times New Roman" w:hAnsi="Times New Roman"/>
          <w:spacing w:val="-4"/>
          <w:sz w:val="26"/>
          <w:highlight w:val="yellow"/>
        </w:rPr>
        <w:t>nh chương tr</w:t>
      </w:r>
      <w:r w:rsidRPr="004942AE">
        <w:rPr>
          <w:rFonts w:ascii="Times New Roman" w:hAnsi="Times New Roman" w:cs="VNI-Times"/>
          <w:spacing w:val="-4"/>
          <w:sz w:val="26"/>
          <w:highlight w:val="yellow"/>
        </w:rPr>
        <w:t>ì</w:t>
      </w:r>
      <w:r w:rsidRPr="004942AE">
        <w:rPr>
          <w:rFonts w:ascii="Times New Roman" w:hAnsi="Times New Roman"/>
          <w:spacing w:val="-4"/>
          <w:sz w:val="26"/>
          <w:highlight w:val="yellow"/>
        </w:rPr>
        <w:t>nh khung tr</w:t>
      </w:r>
      <w:r w:rsidRPr="004942AE">
        <w:rPr>
          <w:rFonts w:ascii="Times New Roman" w:hAnsi="Times New Roman" w:cs="VNI-Times"/>
          <w:spacing w:val="-4"/>
          <w:sz w:val="26"/>
          <w:highlight w:val="yellow"/>
        </w:rPr>
        <w:t>ì</w:t>
      </w:r>
      <w:r w:rsidRPr="004942AE">
        <w:rPr>
          <w:rFonts w:ascii="Times New Roman" w:hAnsi="Times New Roman"/>
          <w:spacing w:val="-4"/>
          <w:sz w:val="26"/>
          <w:highlight w:val="yellow"/>
        </w:rPr>
        <w:t xml:space="preserve">nh </w:t>
      </w:r>
      <w:r w:rsidRPr="004942AE">
        <w:rPr>
          <w:rFonts w:ascii="Times New Roman" w:hAnsi="Times New Roman" w:cs="VNI-Times"/>
          <w:spacing w:val="-4"/>
          <w:sz w:val="26"/>
          <w:highlight w:val="yellow"/>
        </w:rPr>
        <w:t>đ</w:t>
      </w:r>
      <w:r w:rsidRPr="004942AE">
        <w:rPr>
          <w:rFonts w:ascii="Times New Roman" w:hAnsi="Times New Roman"/>
          <w:spacing w:val="-4"/>
          <w:sz w:val="26"/>
          <w:highlight w:val="yellow"/>
        </w:rPr>
        <w:t xml:space="preserve">ộ trung cấp nghề, cao </w:t>
      </w:r>
      <w:r w:rsidRPr="004942AE">
        <w:rPr>
          <w:rFonts w:ascii="Times New Roman" w:hAnsi="Times New Roman" w:cs="VNI-Times"/>
          <w:spacing w:val="-4"/>
          <w:sz w:val="26"/>
          <w:highlight w:val="yellow"/>
        </w:rPr>
        <w:t>đ</w:t>
      </w:r>
      <w:r w:rsidRPr="004942AE">
        <w:rPr>
          <w:rFonts w:ascii="Times New Roman" w:hAnsi="Times New Roman"/>
          <w:spacing w:val="-4"/>
          <w:sz w:val="26"/>
          <w:highlight w:val="yellow"/>
        </w:rPr>
        <w:t>ẳng nghề cho c</w:t>
      </w:r>
      <w:r w:rsidRPr="004942AE">
        <w:rPr>
          <w:rFonts w:ascii="Times New Roman" w:hAnsi="Times New Roman" w:cs="VNI-Times"/>
          <w:spacing w:val="-4"/>
          <w:sz w:val="26"/>
          <w:highlight w:val="yellow"/>
        </w:rPr>
        <w:t>á</w:t>
      </w:r>
      <w:r w:rsidRPr="004942AE">
        <w:rPr>
          <w:rFonts w:ascii="Times New Roman" w:hAnsi="Times New Roman"/>
          <w:spacing w:val="-4"/>
          <w:sz w:val="26"/>
          <w:highlight w:val="yellow"/>
        </w:rPr>
        <w:t>c nghề: Điện tử c</w:t>
      </w:r>
      <w:r w:rsidRPr="004942AE">
        <w:rPr>
          <w:rFonts w:ascii="Times New Roman" w:hAnsi="Times New Roman" w:cs="VNI-Times"/>
          <w:spacing w:val="-4"/>
          <w:sz w:val="26"/>
          <w:highlight w:val="yellow"/>
        </w:rPr>
        <w:t>ô</w:t>
      </w:r>
      <w:r w:rsidRPr="004942AE">
        <w:rPr>
          <w:rFonts w:ascii="Times New Roman" w:hAnsi="Times New Roman"/>
          <w:spacing w:val="-4"/>
          <w:sz w:val="26"/>
          <w:highlight w:val="yellow"/>
        </w:rPr>
        <w:t>ng nghiệp, Điện c</w:t>
      </w:r>
      <w:r w:rsidRPr="004942AE">
        <w:rPr>
          <w:rFonts w:ascii="Times New Roman" w:hAnsi="Times New Roman" w:cs="VNI-Times"/>
          <w:spacing w:val="-4"/>
          <w:sz w:val="26"/>
          <w:highlight w:val="yellow"/>
        </w:rPr>
        <w:t>ô</w:t>
      </w:r>
      <w:r w:rsidRPr="004942AE">
        <w:rPr>
          <w:rFonts w:ascii="Times New Roman" w:hAnsi="Times New Roman"/>
          <w:spacing w:val="-4"/>
          <w:sz w:val="26"/>
          <w:highlight w:val="yellow"/>
        </w:rPr>
        <w:t>ng nghiệp, Kỹ thuật mạng ngoại vi và thiết bị đầu cuối, Lắp đặt thiết bị lạnh, Cắt gọt kim loại, Cơ điện tử, Công nghệ ô tô, Quản trị mạng máy tính, Công nghệ may veston, May thời trang;</w:t>
      </w:r>
    </w:p>
    <w:p w:rsidR="00E27DE9" w:rsidRPr="004942AE" w:rsidRDefault="00E27DE9" w:rsidP="004942AE">
      <w:pPr>
        <w:pStyle w:val="ListParagraph"/>
        <w:numPr>
          <w:ilvl w:val="0"/>
          <w:numId w:val="14"/>
        </w:numPr>
        <w:spacing w:before="60"/>
        <w:ind w:left="0" w:firstLine="1080"/>
        <w:jc w:val="both"/>
        <w:rPr>
          <w:rFonts w:ascii="Times New Roman" w:hAnsi="Times New Roman"/>
          <w:spacing w:val="-4"/>
          <w:sz w:val="26"/>
          <w:highlight w:val="yellow"/>
        </w:rPr>
      </w:pPr>
      <w:r w:rsidRPr="004942AE">
        <w:rPr>
          <w:rFonts w:ascii="Times New Roman" w:hAnsi="Times New Roman"/>
          <w:spacing w:val="-4"/>
          <w:sz w:val="26"/>
          <w:highlight w:val="yellow"/>
        </w:rPr>
        <w:t xml:space="preserve">Quyết </w:t>
      </w:r>
      <w:r w:rsidRPr="004942AE">
        <w:rPr>
          <w:rFonts w:ascii="Times New Roman" w:hAnsi="Times New Roman" w:cs="VNI-Times"/>
          <w:spacing w:val="-4"/>
          <w:sz w:val="26"/>
          <w:highlight w:val="yellow"/>
        </w:rPr>
        <w:t>đ</w:t>
      </w:r>
      <w:r w:rsidRPr="004942AE">
        <w:rPr>
          <w:rFonts w:ascii="Times New Roman" w:hAnsi="Times New Roman"/>
          <w:spacing w:val="-4"/>
          <w:sz w:val="26"/>
          <w:highlight w:val="yellow"/>
        </w:rPr>
        <w:t>ịnh</w:t>
      </w:r>
      <w:r w:rsidR="004942AE" w:rsidRPr="004942AE">
        <w:rPr>
          <w:rFonts w:ascii="Times New Roman" w:hAnsi="Times New Roman"/>
          <w:spacing w:val="-4"/>
          <w:sz w:val="26"/>
          <w:highlight w:val="yellow"/>
        </w:rPr>
        <w:t xml:space="preserve"> </w:t>
      </w:r>
      <w:r w:rsidRPr="004942AE">
        <w:rPr>
          <w:rFonts w:ascii="Times New Roman" w:hAnsi="Times New Roman"/>
          <w:spacing w:val="-4"/>
          <w:sz w:val="26"/>
          <w:highlight w:val="yellow"/>
        </w:rPr>
        <w:t>phê duyệt Chương trình dạy nghề trình độ trung cấp nghề, trình độ cao đẳng nghề cho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4C0858" w:rsidRPr="006D323C" w:rsidRDefault="00E27DE9" w:rsidP="00E27DE9">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sidRPr="00E27DE9">
        <w:rPr>
          <w:rFonts w:ascii="Times New Roman" w:hAnsi="Times New Roman"/>
          <w:spacing w:val="-4"/>
          <w:sz w:val="26"/>
          <w:highlight w:val="yellow"/>
        </w:rPr>
        <w:t>Thông tư quy định danh mục thiết bị dạy nghề tối thiểu của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6D323C" w:rsidRPr="00CB4F41" w:rsidRDefault="006D323C" w:rsidP="006D323C">
      <w:pPr>
        <w:pStyle w:val="ListParagraph"/>
        <w:tabs>
          <w:tab w:val="left" w:pos="1440"/>
        </w:tabs>
        <w:spacing w:before="120"/>
        <w:ind w:left="1080"/>
        <w:jc w:val="both"/>
        <w:rPr>
          <w:rFonts w:ascii="Times New Roman" w:hAnsi="Times New Roman"/>
          <w:color w:val="000000"/>
          <w:sz w:val="26"/>
          <w:szCs w:val="26"/>
        </w:rPr>
      </w:pP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Bối cảnh</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val="vi-VN" w:eastAsia="vi-VN"/>
        </w:rPr>
      </w:pPr>
      <w:r w:rsidRPr="007F19D4">
        <w:rPr>
          <w:rFonts w:ascii="Times New Roman" w:hAnsi="Times New Roman"/>
          <w:color w:val="000000" w:themeColor="text1"/>
          <w:spacing w:val="10"/>
          <w:sz w:val="26"/>
          <w:szCs w:val="26"/>
          <w:lang w:val="vi-VN" w:eastAsia="vi-VN"/>
        </w:rPr>
        <w:t xml:space="preserve">Bước sang thế kỷ XXI, tình hình thế giới diễn biến ngày càng phức tạp, </w:t>
      </w:r>
      <w:r w:rsidRPr="007F19D4">
        <w:rPr>
          <w:rFonts w:ascii="Times New Roman" w:hAnsi="Times New Roman"/>
          <w:color w:val="000000" w:themeColor="text1"/>
          <w:spacing w:val="10"/>
          <w:sz w:val="26"/>
          <w:szCs w:val="26"/>
          <w:lang w:eastAsia="vi-VN"/>
        </w:rPr>
        <w:t>nhanh chóng</w:t>
      </w:r>
      <w:r w:rsidRPr="007F19D4">
        <w:rPr>
          <w:rFonts w:ascii="Times New Roman" w:hAnsi="Times New Roman"/>
          <w:color w:val="000000" w:themeColor="text1"/>
          <w:spacing w:val="10"/>
          <w:sz w:val="26"/>
          <w:szCs w:val="26"/>
          <w:lang w:val="vi-VN" w:eastAsia="vi-VN"/>
        </w:rPr>
        <w:t xml:space="preserve"> trên tất cả các lĩnh vực, từ kinh tế, chính trị, xã hội, khoa học và công nghệ, cho đến môi trường sinh thái, khí hậu, bệnh tật và đói nghèo... Những xu thế thay đổi này vừa là cơ hội lớn để Việt Nam nhanh chóng tiến hành công nghiệp hóa, hiện đại hóa (CNH, HĐH) thành công, nhưng cũng là những thách thức không nhỏ mang tính thời đại mà Việt Nam phải vượt qua. </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eastAsia="vi-VN"/>
        </w:rPr>
      </w:pPr>
      <w:r w:rsidRPr="007F19D4">
        <w:rPr>
          <w:rFonts w:ascii="Times New Roman" w:hAnsi="Times New Roman"/>
          <w:color w:val="000000" w:themeColor="text1"/>
          <w:spacing w:val="10"/>
          <w:sz w:val="26"/>
          <w:szCs w:val="26"/>
          <w:lang w:val="vi-VN" w:eastAsia="vi-VN"/>
        </w:rPr>
        <w:t xml:space="preserve">Từ Đại hội lần IX đến nay, Đảng ta luôn khẳng định, mục tiêu đến năm 2020, nước ta cơ bản trở thành một nước công nghiệp theo hướng hiện đại, trong hoàn cảnh nước ta vẫn còn ở trình độ kinh tế kém phát triển, mức sống nhân dân còn thấp, và sự cạnh tranh quốc tế trên tất cả các lĩnh vực ngày càng quyết liệt. Điều đó cho thấy, nếu chúng ta không nhanh chóng tìm ra những giải pháp mang tính đột phá để đi tắt, đón đầu, thì sẽ càng tụt hậu xa hơn so với nhiều nước trên thế giới. Trong bối cảnh toàn cầu hóa và hội nhập kinh tế quốc tế sâu rộng như hiện nay, thì quá trình quốc tế hoá sản xuất và phân công lao động cũng diễn ra ngày càng phức tạp, vừa hợp tác vừa cạnh tranh quyết liệt. Việc tham gia vào mạng sản xuất và chuỗi giá trị toàn cầu đã trở thành yêu cầu bắt buộc đối với tất cả các nền kinh tế nếu muốn hội nhập toàn </w:t>
      </w:r>
      <w:r w:rsidRPr="007F19D4">
        <w:rPr>
          <w:rFonts w:ascii="Times New Roman" w:hAnsi="Times New Roman"/>
          <w:color w:val="000000" w:themeColor="text1"/>
          <w:spacing w:val="10"/>
          <w:sz w:val="26"/>
          <w:szCs w:val="26"/>
          <w:lang w:eastAsia="vi-VN"/>
        </w:rPr>
        <w:t>cầu</w:t>
      </w:r>
      <w:r w:rsidRPr="007F19D4">
        <w:rPr>
          <w:rFonts w:ascii="Times New Roman" w:hAnsi="Times New Roman"/>
          <w:color w:val="000000" w:themeColor="text1"/>
          <w:spacing w:val="10"/>
          <w:sz w:val="26"/>
          <w:szCs w:val="26"/>
          <w:lang w:val="vi-VN" w:eastAsia="vi-VN"/>
        </w:rPr>
        <w:t>. Trước những thời cơ và thách thức mới,</w:t>
      </w:r>
      <w:r w:rsidRPr="007F19D4">
        <w:rPr>
          <w:rFonts w:ascii="Times New Roman" w:hAnsi="Times New Roman"/>
          <w:color w:val="000000" w:themeColor="text1"/>
          <w:spacing w:val="10"/>
          <w:sz w:val="26"/>
          <w:szCs w:val="26"/>
          <w:lang w:eastAsia="vi-VN"/>
        </w:rPr>
        <w:t xml:space="preserve"> một quốc gia </w:t>
      </w:r>
      <w:r w:rsidRPr="007F19D4">
        <w:rPr>
          <w:rFonts w:ascii="Times New Roman" w:hAnsi="Times New Roman"/>
          <w:color w:val="000000" w:themeColor="text1"/>
          <w:spacing w:val="10"/>
          <w:sz w:val="26"/>
          <w:szCs w:val="26"/>
          <w:lang w:val="vi-VN" w:eastAsia="vi-VN"/>
        </w:rPr>
        <w:t>muốn vươn lên tiến cùng thời đại thì yếu tố con người có tri thức hiện đại là nhân tố quyết định hàng đầu</w:t>
      </w:r>
      <w:r w:rsidRPr="007F19D4">
        <w:rPr>
          <w:rFonts w:ascii="Times New Roman" w:hAnsi="Times New Roman"/>
          <w:color w:val="000000" w:themeColor="text1"/>
          <w:spacing w:val="10"/>
          <w:sz w:val="26"/>
          <w:szCs w:val="26"/>
          <w:lang w:eastAsia="vi-VN"/>
        </w:rPr>
        <w:t xml:space="preserve">, người lao động </w:t>
      </w:r>
      <w:r w:rsidRPr="007F19D4">
        <w:rPr>
          <w:rFonts w:ascii="Times New Roman" w:hAnsi="Times New Roman"/>
          <w:color w:val="000000" w:themeColor="text1"/>
          <w:spacing w:val="10"/>
          <w:sz w:val="26"/>
          <w:szCs w:val="26"/>
          <w:lang w:val="vi-VN" w:eastAsia="vi-VN"/>
        </w:rPr>
        <w:t>phải có năng lực trí tuệ sáng tạo, kỹ năng thực hành giỏi và ý chí quyết tâm đưa</w:t>
      </w:r>
      <w:r w:rsidRPr="007F19D4">
        <w:rPr>
          <w:rFonts w:ascii="Times New Roman" w:hAnsi="Times New Roman"/>
          <w:color w:val="000000" w:themeColor="text1"/>
          <w:spacing w:val="10"/>
          <w:sz w:val="26"/>
          <w:szCs w:val="26"/>
          <w:lang w:eastAsia="vi-VN"/>
        </w:rPr>
        <w:t xml:space="preserve"> đất nước </w:t>
      </w:r>
      <w:r w:rsidRPr="007F19D4">
        <w:rPr>
          <w:rFonts w:ascii="Times New Roman" w:hAnsi="Times New Roman"/>
          <w:color w:val="000000" w:themeColor="text1"/>
          <w:spacing w:val="10"/>
          <w:sz w:val="26"/>
          <w:szCs w:val="26"/>
          <w:lang w:val="vi-VN" w:eastAsia="vi-VN"/>
        </w:rPr>
        <w:t xml:space="preserve">phát triển nhanh chóng; </w:t>
      </w:r>
      <w:r w:rsidRPr="007F19D4">
        <w:rPr>
          <w:rFonts w:ascii="Times New Roman" w:hAnsi="Times New Roman"/>
          <w:color w:val="000000" w:themeColor="text1"/>
          <w:spacing w:val="10"/>
          <w:sz w:val="26"/>
          <w:szCs w:val="26"/>
          <w:lang w:eastAsia="vi-VN"/>
        </w:rPr>
        <w:t>mỗi công dân phải</w:t>
      </w:r>
      <w:r w:rsidRPr="007F19D4">
        <w:rPr>
          <w:rFonts w:ascii="Times New Roman" w:hAnsi="Times New Roman"/>
          <w:color w:val="000000" w:themeColor="text1"/>
          <w:spacing w:val="10"/>
          <w:sz w:val="26"/>
          <w:szCs w:val="26"/>
          <w:lang w:val="vi-VN" w:eastAsia="vi-VN"/>
        </w:rPr>
        <w:t xml:space="preserve"> có khát vọng sớm xoá đi nỗi khổ nghèo </w:t>
      </w:r>
      <w:r w:rsidRPr="007F19D4">
        <w:rPr>
          <w:rFonts w:ascii="Times New Roman" w:hAnsi="Times New Roman"/>
          <w:color w:val="000000" w:themeColor="text1"/>
          <w:spacing w:val="10"/>
          <w:sz w:val="26"/>
          <w:szCs w:val="26"/>
          <w:lang w:val="vi-VN" w:eastAsia="vi-VN"/>
        </w:rPr>
        <w:lastRenderedPageBreak/>
        <w:t xml:space="preserve">nàn lạc hậu, rút ngắn khoảng cách </w:t>
      </w:r>
      <w:r w:rsidRPr="007F19D4">
        <w:rPr>
          <w:rFonts w:ascii="Times New Roman" w:hAnsi="Times New Roman"/>
          <w:color w:val="000000" w:themeColor="text1"/>
          <w:spacing w:val="10"/>
          <w:sz w:val="26"/>
          <w:szCs w:val="26"/>
          <w:lang w:eastAsia="vi-VN"/>
        </w:rPr>
        <w:t>giữa chúng ta với</w:t>
      </w:r>
      <w:r w:rsidRPr="007F19D4">
        <w:rPr>
          <w:rFonts w:ascii="Times New Roman" w:hAnsi="Times New Roman"/>
          <w:color w:val="000000" w:themeColor="text1"/>
          <w:spacing w:val="10"/>
          <w:sz w:val="26"/>
          <w:szCs w:val="26"/>
          <w:lang w:val="vi-VN" w:eastAsia="vi-VN"/>
        </w:rPr>
        <w:t xml:space="preserve"> những nước phát triển,</w:t>
      </w:r>
      <w:r w:rsidRPr="007F19D4">
        <w:rPr>
          <w:rFonts w:ascii="Times New Roman" w:hAnsi="Times New Roman"/>
          <w:color w:val="000000" w:themeColor="text1"/>
          <w:spacing w:val="10"/>
          <w:sz w:val="26"/>
          <w:szCs w:val="26"/>
          <w:lang w:eastAsia="vi-VN"/>
        </w:rPr>
        <w:t xml:space="preserve"> để </w:t>
      </w:r>
      <w:r w:rsidRPr="007F19D4">
        <w:rPr>
          <w:rFonts w:ascii="Times New Roman" w:hAnsi="Times New Roman"/>
          <w:color w:val="000000" w:themeColor="text1"/>
          <w:spacing w:val="10"/>
          <w:sz w:val="26"/>
          <w:szCs w:val="26"/>
          <w:lang w:val="vi-VN" w:eastAsia="vi-VN"/>
        </w:rPr>
        <w:t xml:space="preserve">tiến lên "sánh vai với các cường quốc năm châu". </w:t>
      </w:r>
      <w:r w:rsidRPr="007F19D4">
        <w:rPr>
          <w:rFonts w:ascii="Times New Roman" w:hAnsi="Times New Roman"/>
          <w:color w:val="000000" w:themeColor="text1"/>
          <w:spacing w:val="10"/>
          <w:sz w:val="26"/>
          <w:szCs w:val="26"/>
          <w:lang w:eastAsia="vi-VN"/>
        </w:rPr>
        <w:t>Muốn</w:t>
      </w:r>
      <w:r w:rsidRPr="007F19D4">
        <w:rPr>
          <w:rFonts w:ascii="Times New Roman" w:hAnsi="Times New Roman"/>
          <w:color w:val="000000" w:themeColor="text1"/>
          <w:spacing w:val="10"/>
          <w:sz w:val="26"/>
          <w:szCs w:val="26"/>
          <w:lang w:val="vi-VN" w:eastAsia="vi-VN"/>
        </w:rPr>
        <w:t xml:space="preserve"> thực hiện được hoài bão lớn </w:t>
      </w:r>
      <w:proofErr w:type="gramStart"/>
      <w:r w:rsidRPr="007F19D4">
        <w:rPr>
          <w:rFonts w:ascii="Times New Roman" w:hAnsi="Times New Roman"/>
          <w:color w:val="000000" w:themeColor="text1"/>
          <w:spacing w:val="10"/>
          <w:sz w:val="26"/>
          <w:szCs w:val="26"/>
          <w:lang w:val="vi-VN" w:eastAsia="vi-VN"/>
        </w:rPr>
        <w:t>lao</w:t>
      </w:r>
      <w:proofErr w:type="gramEnd"/>
      <w:r w:rsidRPr="007F19D4">
        <w:rPr>
          <w:rFonts w:ascii="Times New Roman" w:hAnsi="Times New Roman"/>
          <w:color w:val="000000" w:themeColor="text1"/>
          <w:spacing w:val="10"/>
          <w:sz w:val="26"/>
          <w:szCs w:val="26"/>
          <w:lang w:val="vi-VN" w:eastAsia="vi-VN"/>
        </w:rPr>
        <w:t xml:space="preserve"> đó, chất lượng nguồn nhân lực sẽ là yếu tố quyết định năng lực cạnh tranh và sự thành công của quốc gia trong quá trình hội nhập quốc tế. </w:t>
      </w:r>
      <w:r w:rsidRPr="007F19D4">
        <w:rPr>
          <w:rFonts w:ascii="Times New Roman" w:hAnsi="Times New Roman"/>
          <w:color w:val="000000" w:themeColor="text1"/>
          <w:spacing w:val="10"/>
          <w:sz w:val="26"/>
          <w:szCs w:val="26"/>
          <w:lang w:eastAsia="vi-VN"/>
        </w:rPr>
        <w:t>Chúng</w:t>
      </w:r>
      <w:r w:rsidRPr="007F19D4">
        <w:rPr>
          <w:rFonts w:ascii="Times New Roman" w:hAnsi="Times New Roman"/>
          <w:color w:val="000000" w:themeColor="text1"/>
          <w:spacing w:val="10"/>
          <w:sz w:val="26"/>
          <w:szCs w:val="26"/>
          <w:lang w:val="vi-VN" w:eastAsia="vi-VN"/>
        </w:rPr>
        <w:t xml:space="preserve"> ta phải có đội </w:t>
      </w:r>
      <w:proofErr w:type="gramStart"/>
      <w:r w:rsidRPr="007F19D4">
        <w:rPr>
          <w:rFonts w:ascii="Times New Roman" w:hAnsi="Times New Roman"/>
          <w:color w:val="000000" w:themeColor="text1"/>
          <w:spacing w:val="10"/>
          <w:sz w:val="26"/>
          <w:szCs w:val="26"/>
          <w:lang w:val="vi-VN" w:eastAsia="vi-VN"/>
        </w:rPr>
        <w:t>ngũ</w:t>
      </w:r>
      <w:proofErr w:type="gramEnd"/>
      <w:r w:rsidRPr="007F19D4">
        <w:rPr>
          <w:rFonts w:ascii="Times New Roman" w:hAnsi="Times New Roman"/>
          <w:color w:val="000000" w:themeColor="text1"/>
          <w:spacing w:val="10"/>
          <w:sz w:val="26"/>
          <w:szCs w:val="26"/>
          <w:lang w:val="vi-VN" w:eastAsia="vi-VN"/>
        </w:rPr>
        <w:t xml:space="preserve"> lao động kỹ thuật đủ về số lượng, có kiến thức, kỹ năng nghề thành thạo với cơ cấu và trình độ phù hợp, đáp ứng nhu cầu xã hội. Lực lượng lao động kỹ thuật trực tiếp trong sản xuất, kinh doanh</w:t>
      </w:r>
      <w:r w:rsidRPr="007F19D4">
        <w:rPr>
          <w:rFonts w:ascii="Times New Roman" w:hAnsi="Times New Roman"/>
          <w:color w:val="000000" w:themeColor="text1"/>
          <w:spacing w:val="10"/>
          <w:sz w:val="26"/>
          <w:szCs w:val="26"/>
          <w:lang w:eastAsia="vi-VN"/>
        </w:rPr>
        <w:t xml:space="preserve"> phải có </w:t>
      </w:r>
      <w:r w:rsidRPr="007F19D4">
        <w:rPr>
          <w:rFonts w:ascii="Times New Roman" w:hAnsi="Times New Roman"/>
          <w:color w:val="000000" w:themeColor="text1"/>
          <w:spacing w:val="10"/>
          <w:sz w:val="26"/>
          <w:szCs w:val="26"/>
          <w:lang w:val="vi-VN" w:eastAsia="vi-VN"/>
        </w:rPr>
        <w:t>trình độ ngày càng cao và kỹ năng ngày càng giỏi. Những</w:t>
      </w:r>
      <w:r w:rsidRPr="007F19D4">
        <w:rPr>
          <w:rFonts w:ascii="Times New Roman" w:hAnsi="Times New Roman"/>
          <w:color w:val="000000" w:themeColor="text1"/>
          <w:spacing w:val="10"/>
          <w:sz w:val="26"/>
          <w:szCs w:val="26"/>
          <w:lang w:eastAsia="vi-VN"/>
        </w:rPr>
        <w:t xml:space="preserve"> lao động </w:t>
      </w:r>
      <w:r w:rsidRPr="007F19D4">
        <w:rPr>
          <w:rFonts w:ascii="Times New Roman" w:hAnsi="Times New Roman"/>
          <w:color w:val="000000" w:themeColor="text1"/>
          <w:spacing w:val="10"/>
          <w:sz w:val="26"/>
          <w:szCs w:val="26"/>
          <w:lang w:val="vi-VN" w:eastAsia="vi-VN"/>
        </w:rPr>
        <w:t>qua đào tạo trong thời kỳ mới phải có phẩm chất, nhân cách tốt, tinh thông nghề nghiệp; có đủ sức khỏe phục vụ cho các ngành kinh tế, vùng kinh tế, đặc biệt là các ngành kinh tế mũi nhọn, vùng kinh tế trọng điểm và xuất khẩu lao động.</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Dân số nước ta hiện nay là trên </w:t>
      </w:r>
      <w:r w:rsidRPr="007F19D4">
        <w:rPr>
          <w:rFonts w:ascii="Times New Roman" w:hAnsi="Times New Roman"/>
          <w:color w:val="FF0000"/>
          <w:spacing w:val="10"/>
          <w:sz w:val="26"/>
          <w:szCs w:val="26"/>
          <w:lang w:val="pt-BR"/>
        </w:rPr>
        <w:t>90</w:t>
      </w:r>
      <w:r w:rsidRPr="007F19D4">
        <w:rPr>
          <w:rFonts w:ascii="Times New Roman" w:hAnsi="Times New Roman"/>
          <w:spacing w:val="10"/>
          <w:sz w:val="26"/>
          <w:szCs w:val="26"/>
          <w:lang w:val="pt-BR"/>
        </w:rPr>
        <w:t xml:space="preserve"> triệu người đứng thứ </w:t>
      </w:r>
      <w:r w:rsidRPr="007F19D4">
        <w:rPr>
          <w:rFonts w:ascii="Times New Roman" w:hAnsi="Times New Roman"/>
          <w:color w:val="FF0000"/>
          <w:spacing w:val="10"/>
          <w:sz w:val="26"/>
          <w:szCs w:val="26"/>
          <w:lang w:val="pt-BR"/>
        </w:rPr>
        <w:t>13</w:t>
      </w:r>
      <w:r w:rsidRPr="007F19D4">
        <w:rPr>
          <w:rFonts w:ascii="Times New Roman" w:hAnsi="Times New Roman"/>
          <w:spacing w:val="10"/>
          <w:sz w:val="26"/>
          <w:szCs w:val="26"/>
          <w:lang w:val="pt-BR"/>
        </w:rPr>
        <w:t xml:space="preserve"> trên thế giới, nguồn nhân lực đó chính là “nội lực” để phát triển đất nước nếu được quy hoạch đào tạo, khai thác sử dụng có hiệu quả. Với </w:t>
      </w:r>
      <w:r w:rsidRPr="007F19D4">
        <w:rPr>
          <w:rFonts w:ascii="Times New Roman" w:hAnsi="Times New Roman"/>
          <w:color w:val="FF0000"/>
          <w:spacing w:val="10"/>
          <w:sz w:val="26"/>
          <w:szCs w:val="26"/>
          <w:lang w:val="pt-BR"/>
        </w:rPr>
        <w:t xml:space="preserve">trên 53 triệu </w:t>
      </w:r>
      <w:r w:rsidRPr="007F19D4">
        <w:rPr>
          <w:rFonts w:ascii="Times New Roman" w:hAnsi="Times New Roman"/>
          <w:spacing w:val="10"/>
          <w:sz w:val="26"/>
          <w:szCs w:val="26"/>
          <w:lang w:val="pt-BR"/>
        </w:rPr>
        <w:t xml:space="preserve">người trong độ tuổi lao động, hiện có hàng chục triệu người đang thiếu việc làm và chưa có việc làm, mà một trong những nguyên nhân chính của tình trạng này là chưa được đào tạo nghề nghiệp. Trong khi đó, nền kinh tế nói chung và ngành công nghiệp nói riêng đang phát triển rất mạnh mẽ, ngành công nghiệp đang thu hút một lượng lớn lao động trong xã hội, nên nhu cầu đào tạo nhân lực kỹ thuật là vô cùng lớn, đặt ra rất nhiều thách thức và cơ hội cho các trường đào tạo nghề của Việt Nam </w:t>
      </w:r>
    </w:p>
    <w:p w:rsidR="00DB1ED7" w:rsidRPr="007F19D4" w:rsidRDefault="00DB1ED7" w:rsidP="00DB1ED7">
      <w:pPr>
        <w:spacing w:before="60"/>
        <w:ind w:firstLine="709"/>
        <w:jc w:val="both"/>
        <w:rPr>
          <w:rFonts w:ascii="Times New Roman" w:hAnsi="Times New Roman"/>
          <w:b/>
          <w:bCs/>
          <w:spacing w:val="10"/>
          <w:sz w:val="26"/>
          <w:szCs w:val="26"/>
          <w:lang w:val="pt-BR"/>
        </w:rPr>
      </w:pPr>
      <w:r w:rsidRPr="007F19D4">
        <w:rPr>
          <w:rFonts w:ascii="Times New Roman" w:hAnsi="Times New Roman"/>
          <w:b/>
          <w:bCs/>
          <w:spacing w:val="10"/>
          <w:sz w:val="26"/>
          <w:szCs w:val="26"/>
          <w:lang w:val="pt-BR"/>
        </w:rPr>
        <w:t>Đầu tư phát triển – xu thế tất yếu của công nghiệp Việt Nam</w:t>
      </w:r>
    </w:p>
    <w:p w:rsidR="00DB1ED7" w:rsidRPr="007F19D4" w:rsidRDefault="00DB1ED7" w:rsidP="00DB1ED7">
      <w:pPr>
        <w:spacing w:before="60"/>
        <w:ind w:firstLine="709"/>
        <w:jc w:val="both"/>
        <w:rPr>
          <w:rFonts w:ascii="Times New Roman" w:hAnsi="Times New Roman"/>
          <w:spacing w:val="10"/>
          <w:sz w:val="26"/>
          <w:szCs w:val="26"/>
          <w:lang w:val="pt-BR"/>
        </w:rPr>
      </w:pPr>
      <w:r w:rsidRPr="007F19D4">
        <w:rPr>
          <w:rFonts w:ascii="Times New Roman" w:hAnsi="Times New Roman"/>
          <w:spacing w:val="10"/>
          <w:sz w:val="26"/>
          <w:szCs w:val="26"/>
          <w:lang w:val="pt-BR"/>
        </w:rPr>
        <w:t>Sự phát triển của ngành công nghiệp đã được định hướng trong chiến lược và quy hoạch phát triển đến năm 2020 và những năm tiếp theo. Trong bối cảnh của khu vực và thế giới có sự cạnh tranh quyết liệt về thương mại giữa các nền kinh tế và các quốc gia. Trình độ công nghệ, năng lực sản xuất và giá nhân công khác nhau dẫn đến giá cả hàng hóa không ổn định. Các nước công nghiệp phát triển đang khai thác thế mạnh những sản phẩm có giá trị gia tăng cao như sản xuất nguyên liệu, chế tạo máy và những sản phẩm công nghệ cao, đồng thời mở rộng làn sóng đầu tư, chuyển giao công nghệ sang các nước có trình độ sản xuất thấp như chúng ta để sử dụng nhân công với giá rẻ. Là thành viên chính thức của ASEAN, Tổ chức thương mại thế giới WTO... Việt Nam tham gia hiệp định thương mại tự do AFTA - ASEAN,  AFTA – Bắc Mỹ, diễn đàn hợp tác kinh tế châu Á - Thái bình dương APEC, diễn đàn kinh tế Á - Âu  ASEM… là điều kiện hết sức thuận lợi cải thiện môi trường thương mại, môi trường đầu tư phát triển.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Trong quá trình toàn cầu hoá, Việt Nam đã từng bước hội nhập kinh tế quốc tế vững chắc với bối cảnh có cả thời cơ và thách thức như sau:</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Thuận lợi về buôn bán hàng hóa trong một “sân chơi” bình đẳng.</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Có sự hợp tác và hỗ trợ cần thiết của các thành viên trong các Hiệp hội, các tổ chức kinh tế thương mại quốc tế và khu vực.</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xml:space="preserve">- Có kích thích nội lực để phát triển các ngành công nghiệp mạnh mẽ hơn </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xml:space="preserve">- Có những khó khăn thách thức gay gắt thể hiện ngay bên trong nền sản xuất. </w:t>
      </w:r>
      <w:proofErr w:type="gramStart"/>
      <w:r w:rsidRPr="007F19D4">
        <w:rPr>
          <w:rFonts w:ascii="Times New Roman" w:hAnsi="Times New Roman"/>
          <w:spacing w:val="10"/>
          <w:sz w:val="26"/>
          <w:szCs w:val="26"/>
        </w:rPr>
        <w:t>Nguyên vật liệu, vật tư, thiết bị... phải nhập khẩu của nước ngoài, việc dành lợi thế chủ động sản xuất các mặt hàng tự thiết kế của ta còn rất hạn chế, vấn đề chiếm lĩnh thị trường nội địa cũng đang cần có nhiều giải pháp đồng bộ.</w:t>
      </w:r>
      <w:proofErr w:type="gramEnd"/>
      <w:r w:rsidRPr="007F19D4">
        <w:rPr>
          <w:rFonts w:ascii="Times New Roman" w:hAnsi="Times New Roman"/>
          <w:spacing w:val="10"/>
          <w:sz w:val="26"/>
          <w:szCs w:val="26"/>
        </w:rPr>
        <w:t xml:space="preserve"> </w:t>
      </w:r>
      <w:proofErr w:type="gramStart"/>
      <w:r w:rsidRPr="007F19D4">
        <w:rPr>
          <w:rFonts w:ascii="Times New Roman" w:hAnsi="Times New Roman"/>
          <w:spacing w:val="10"/>
          <w:sz w:val="26"/>
          <w:szCs w:val="26"/>
        </w:rPr>
        <w:t>Chúng ta phải tập trung giải quyết khâu trọng tâm, trọng điểm là chất lượng sản phẩm, mẫu mã và giá cả từ chính nội lực, nếu không các ngành công nghiệp sẽ thua thiệt ngay trên “sân nhà”.</w:t>
      </w:r>
      <w:proofErr w:type="gramEnd"/>
      <w:r w:rsidRPr="007F19D4">
        <w:rPr>
          <w:rFonts w:ascii="Times New Roman" w:hAnsi="Times New Roman"/>
          <w:spacing w:val="10"/>
          <w:sz w:val="26"/>
          <w:szCs w:val="26"/>
        </w:rPr>
        <w:t xml:space="preserve"> </w:t>
      </w:r>
      <w:proofErr w:type="gramStart"/>
      <w:r w:rsidRPr="007F19D4">
        <w:rPr>
          <w:rFonts w:ascii="Times New Roman" w:hAnsi="Times New Roman"/>
          <w:spacing w:val="10"/>
          <w:sz w:val="26"/>
          <w:szCs w:val="26"/>
        </w:rPr>
        <w:t xml:space="preserve">Vấn đề phát huy sức mạnh nội lực là giải pháp cơ bản quyết định hiệu quả của quá trình công nghiệp hoá, hiện đại hoá đất nước và </w:t>
      </w:r>
      <w:r w:rsidRPr="007F19D4">
        <w:rPr>
          <w:rFonts w:ascii="Times New Roman" w:hAnsi="Times New Roman"/>
          <w:spacing w:val="10"/>
          <w:sz w:val="26"/>
          <w:szCs w:val="26"/>
        </w:rPr>
        <w:lastRenderedPageBreak/>
        <w:t>từng bước chủ động đưa nước ta hội nhập kinh tế quốc tế.</w:t>
      </w:r>
      <w:proofErr w:type="gramEnd"/>
      <w:r w:rsidRPr="007F19D4">
        <w:rPr>
          <w:rFonts w:ascii="Times New Roman" w:hAnsi="Times New Roman"/>
          <w:spacing w:val="10"/>
          <w:sz w:val="26"/>
          <w:szCs w:val="26"/>
        </w:rPr>
        <w:t xml:space="preserve"> </w:t>
      </w:r>
      <w:proofErr w:type="gramStart"/>
      <w:r w:rsidRPr="007F19D4">
        <w:rPr>
          <w:rFonts w:ascii="Times New Roman" w:hAnsi="Times New Roman"/>
          <w:spacing w:val="10"/>
          <w:sz w:val="26"/>
          <w:szCs w:val="26"/>
        </w:rPr>
        <w:t>Vì thế, đầu tư phát triển để nâng cao năng lực cạnh tranh là yêu cầu cấp bách, trong đó vấn đề cốt lõi có tính quyết định là đầu tư phát triển con người.</w:t>
      </w:r>
      <w:proofErr w:type="gramEnd"/>
      <w:r w:rsidRPr="007F19D4">
        <w:rPr>
          <w:rFonts w:ascii="Times New Roman" w:hAnsi="Times New Roman"/>
          <w:spacing w:val="10"/>
          <w:sz w:val="26"/>
          <w:szCs w:val="26"/>
        </w:rPr>
        <w:t xml:space="preserve"> Giáo dục và Đào tạo tác động đến nguồn nhân lực trên cả 3 phương diện: Nâng cao dân trí, trình độ học vấn, tạo cơ hội việc làm và nâng cao năng suất </w:t>
      </w:r>
      <w:proofErr w:type="gramStart"/>
      <w:r w:rsidRPr="007F19D4">
        <w:rPr>
          <w:rFonts w:ascii="Times New Roman" w:hAnsi="Times New Roman"/>
          <w:spacing w:val="10"/>
          <w:sz w:val="26"/>
          <w:szCs w:val="26"/>
        </w:rPr>
        <w:t>lao</w:t>
      </w:r>
      <w:proofErr w:type="gramEnd"/>
      <w:r w:rsidRPr="007F19D4">
        <w:rPr>
          <w:rFonts w:ascii="Times New Roman" w:hAnsi="Times New Roman"/>
          <w:spacing w:val="10"/>
          <w:sz w:val="26"/>
          <w:szCs w:val="26"/>
        </w:rPr>
        <w:t xml:space="preserve"> động thông qua đào tạo nghề, đồng thời bồi dưỡng nhân tài cho đất nước. Bên cạnh đó, để phát triển vươn lên trong xu thế hội nhập, cạnh tranh quyết liệt, ngành công nghiệp phải đầu tư kỹ thuật công nghệ mới, mà việc đổi mới công nghệ không có nghĩa là chỉ mua sắm thiết bị hiện đại, tiên tiến là đủ, muốn đổi mới và chuyển giao công nghệ, chúng ta phải chuẩn bị tốt nguồn nhân lực để tiếp nhận, khai thác sử dụng chúng một cách hiệu quả nhất.</w:t>
      </w:r>
    </w:p>
    <w:p w:rsidR="00DB1ED7" w:rsidRPr="007F19D4" w:rsidRDefault="00DB1ED7" w:rsidP="00DB1ED7">
      <w:pPr>
        <w:spacing w:before="60"/>
        <w:ind w:firstLine="720"/>
        <w:jc w:val="both"/>
        <w:rPr>
          <w:rFonts w:ascii="Times New Roman" w:hAnsi="Times New Roman"/>
          <w:b/>
          <w:bCs/>
          <w:spacing w:val="10"/>
          <w:sz w:val="26"/>
          <w:szCs w:val="26"/>
        </w:rPr>
      </w:pPr>
      <w:r w:rsidRPr="007F19D4">
        <w:rPr>
          <w:rFonts w:ascii="Times New Roman" w:hAnsi="Times New Roman"/>
          <w:b/>
          <w:bCs/>
          <w:spacing w:val="10"/>
          <w:sz w:val="26"/>
          <w:szCs w:val="26"/>
        </w:rPr>
        <w:t>Yêu cầu về nguồn nhân lực đáp ứng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xml:space="preserve">- Công nhân có </w:t>
      </w:r>
      <w:proofErr w:type="gramStart"/>
      <w:r w:rsidRPr="007F19D4">
        <w:rPr>
          <w:rFonts w:ascii="Times New Roman" w:hAnsi="Times New Roman"/>
          <w:spacing w:val="10"/>
          <w:sz w:val="26"/>
          <w:szCs w:val="26"/>
        </w:rPr>
        <w:t>tay</w:t>
      </w:r>
      <w:proofErr w:type="gramEnd"/>
      <w:r w:rsidRPr="007F19D4">
        <w:rPr>
          <w:rFonts w:ascii="Times New Roman" w:hAnsi="Times New Roman"/>
          <w:spacing w:val="10"/>
          <w:sz w:val="26"/>
          <w:szCs w:val="26"/>
        </w:rPr>
        <w:t xml:space="preserve"> nghề cao và khả năng thích ứng với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Cao đẳng kỹ thuật có trình độ công nghệ và kỹ năng thực hành</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Kỹ sư, kỹ thuật viên điều hành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 Thạc sỹ, Tiến sỹ có trình độ công nghệ cao, thực hiện nhiệm vụ nghiên cứu, triển khai, ứng dụng và tạo lập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 xml:space="preserve">Để xây dựng, phát triển đúng hướng nguồn nhân lực nhằm tiếp nhận và chuyển giao công nghệ mới, công tác tổ chức đào tạo, bồi dưỡng nâng cao trình độ cán bộ, sử dụng nguồn nhân lực một cách có hiệu quả theo từng giai đoạn chuyển dịch cơ cấu đầu tư công nghệ phải được chú trọng. Công nghiệp Việt Nam đang ở giai đoạn cần nhiều </w:t>
      </w:r>
      <w:proofErr w:type="gramStart"/>
      <w:r w:rsidRPr="007F19D4">
        <w:rPr>
          <w:rFonts w:ascii="Times New Roman" w:hAnsi="Times New Roman"/>
          <w:spacing w:val="10"/>
          <w:sz w:val="26"/>
          <w:szCs w:val="26"/>
        </w:rPr>
        <w:t>lao</w:t>
      </w:r>
      <w:proofErr w:type="gramEnd"/>
      <w:r w:rsidRPr="007F19D4">
        <w:rPr>
          <w:rFonts w:ascii="Times New Roman" w:hAnsi="Times New Roman"/>
          <w:spacing w:val="10"/>
          <w:sz w:val="26"/>
          <w:szCs w:val="26"/>
        </w:rPr>
        <w:t xml:space="preserve"> động, quá trình đầu tư vào thiết bị công nghệ mới, nguyên liệu còn ở mức thấp nên rất cần đẩy mạnh tốc độ để theo kịp với sự phát triển của khu vực và thế giới.</w:t>
      </w:r>
    </w:p>
    <w:p w:rsidR="00DB1ED7" w:rsidRPr="007F19D4" w:rsidRDefault="00DB1ED7" w:rsidP="00DB1ED7">
      <w:pPr>
        <w:spacing w:before="60"/>
        <w:jc w:val="both"/>
        <w:rPr>
          <w:rFonts w:ascii="Times New Roman" w:hAnsi="Times New Roman"/>
          <w:spacing w:val="10"/>
          <w:sz w:val="26"/>
          <w:szCs w:val="26"/>
        </w:rPr>
      </w:pPr>
      <w:r w:rsidRPr="007F19D4">
        <w:rPr>
          <w:rFonts w:ascii="Times New Roman" w:hAnsi="Times New Roman"/>
          <w:spacing w:val="10"/>
          <w:sz w:val="26"/>
          <w:szCs w:val="26"/>
        </w:rPr>
        <w:tab/>
        <w:t xml:space="preserve">Trong điều kiện cách mạng khoa học công nghệ hiện nay phát triển như vũ bão trở thành lực lượng sản xuất trực tiếp, nền kinh tế nhân loại đang chuyển dần sang nền kinh tế tri thức thì thế mạnh tương đối về nguồn lao động có giá trị nhân công thấp sẽ dần dần mất đi và lợi thế sẽ thuộc về những quốc gia có nguồn nhân lực được đào tạo ở trình độ cao đáp ứng kịp với đòi hỏi của công nghệ hiện đại. </w:t>
      </w:r>
    </w:p>
    <w:p w:rsidR="00DB1ED7" w:rsidRPr="007F19D4" w:rsidRDefault="00DB1ED7" w:rsidP="00DB1ED7">
      <w:pPr>
        <w:spacing w:before="60"/>
        <w:jc w:val="both"/>
        <w:rPr>
          <w:rFonts w:ascii="Times New Roman" w:hAnsi="Times New Roman"/>
          <w:spacing w:val="10"/>
          <w:sz w:val="26"/>
          <w:szCs w:val="26"/>
        </w:rPr>
      </w:pPr>
      <w:r w:rsidRPr="007F19D4">
        <w:rPr>
          <w:rFonts w:ascii="Times New Roman" w:hAnsi="Times New Roman"/>
          <w:spacing w:val="10"/>
          <w:sz w:val="26"/>
          <w:szCs w:val="26"/>
        </w:rPr>
        <w:t xml:space="preserve">     Qua khảo sát thực tế cho thấy, ở nước ta hiện nay khả năng cung ứng đội ngũ cán bộ quản lý, cán bộ kỹ thuật có trình độ Cao đẳng nghề, Trung cấp kỹ thuật và công nhân lành nghề còn thiếu hụt rất nhiều cả về số lượng và chất lượng so với nhu cầu sử dụng lao động và chuyển giao công nghệ của các doanh nghiệp thuộc mọi thành phần kinh tế.</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Để đạt được mục tiêu đào tạo nguồn nhân lực cho ngành công nghiệp đến năm 2020, trách nhiệm của các trường đào tạo nghề là hết sức nặng nề.</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Trong các dự án đầu tư mới, vấn đề nguồn nhân lực chưa được đặt ra trong quá trình giải quyết và tiếp nhận công nghệ mới, hoặc khai thác và sử dụng. Phần lớn dự án mới chỉ nêu yêu cầu về khía cạnh tổ chức và quản lý chứ chưa nêu vấn đề nguồn nhân lực lấy từ đâu và chuẩn bị đào tạo như thế nào? Do đó, khoảng cách giữa đầu tư kỹ thuật và đào tạo nguồn nhân lực ngày càng xa, không đáp ứng được xu thế đổi mới công nghệ trong các ngành công nghiệp. Nguyên nhân chính là nguồn nhân lực chưa đáp ứng được nhu cầu đòi hỏi của nền sản xuất hiện đại, do đó hiệu quả đổi mới công nghệ cũng chưa cao. Con người trong công nghệ mới chưa am hiểu đầy đủ và nắm hết được bí quyết về kỹ thuật công nghệ (Know – how) vì thế chưa làm chủ hoàn toàn được công nghệ.</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lastRenderedPageBreak/>
        <w:t>Nhiều doanh nghiệp đã ứng dụng công nghệ hiện đại, tiên tiến và chuẩn bị tiếp nhận chuyển giao công nghệ trong những dự án đầu tư sắp tới. Đây là một thách thức rất lớn cần phải có các giải pháp đồng bộ giữa đầu tư công nghệ với đầu tư đào tạo nguồn nhân lực. Vấn đề đặt ra là: Có công nghệ rồi mới đào tạo nguồn nhân lực, hoặc chuẩn bị nguồn nhân lực trước khi chuyển giao công nghệ hay tiến hành đồng thời? Tình trạng khá phổ biến hiện nay là có công nghệ mới, có dây chuyền sản xuất mới lắp đặt xong hoàn chỉnh mới lo đến khâu đào tạo nhân lực, nhất là ở trình độ kỹ thuật viên, kỹ sư thực hành... làm như thế là hoàn toàn thụ động, phải điều tiết  “cưỡng bức” nguồn nhân lực từ nơi này sang nơi khác một cách chắp vá.</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Các trường đào tạo kỹ thuật chính là “hậu thuẫn” của các doanh nghiệp, là nơi đào tạo nguồn nhân lực có tri thức, chuyên môn vững vàng của ngành công nghiệp. Vì thế các trường phải phấn đấu vươn lên và cần được quan tâm đầu tư thỏa đáng để đáp ứng một cách tốt nhất nhu cầu của sự phát triển công nghệ với trình độ tiên tiến.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Người lao động cần nhận thức rằng bản thân phải được qua đào tạo chuẩn mực, có trình độ kỹ thuật và trình độ quản lý, có tay nghề cao, có sức khoẻ, có bản lĩnh và tác phong công nghiệp mới có thể đáp ứng được yêu cầu sản xuất kinh doanh lâu dài.</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Ngành công nghiệp Việt Nam có ưu thế là nguồn nhân lực dồi dào, giá nhân công tương đối rẻ vì mức sống còn thấp. Nhưng cùng với sự tăng trưởng kinh tế, ưu thế này sẽ giảm dần do mức sống ngày càng nâng cao và cơ cấu lao động xã hội thay đổi, sự chuyển dịch lao động từ ngành công nghiệp sang các ngành khác có thu nhập cao hơn (như ngành dịch vụ) là tất yếu, bên cạnh đó xu thế hợp tác lao động quốc tế ngày càng phát triển... Nếu nguồn nhân lực không được đào tạo, bồi dưỡng ở trình độ cao ngay từ bây giờ thì ngành công nghiệp rất khó phát triển.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Trong bối cảnh cạnh tranh gay gắt về nhân lực, giải pháp tốt nhất là phải đa dạng hoá các loại hình đào tạo, đa dạng hóa ngành nghề với nhiều cấp độ khác nhau. Nguồn nhân lực kỹ thuật cần phải được đào tạo một cách toàn diện, đồng bộ từ: Quản lý - Kỹ thuật - Công nghệ, Điện công nghiệp - Cơ khí sửa chữa, bảo trì thiết bị cho đến Tin học - Ngoại ngữ - Kinh tế... Các trường phải không ngừng đổi mới nội dung, phương pháp, đầu tư phát triển nâng cao năng lực đào tạo mới có thể đáp ứng được tình hình thực tế đang đặt ra.</w:t>
      </w:r>
    </w:p>
    <w:p w:rsidR="00DB1ED7" w:rsidRPr="007F19D4" w:rsidRDefault="00DB1ED7" w:rsidP="00DB1ED7">
      <w:pPr>
        <w:keepNext/>
        <w:spacing w:before="60"/>
        <w:ind w:firstLine="720"/>
        <w:jc w:val="both"/>
        <w:outlineLvl w:val="3"/>
        <w:rPr>
          <w:rFonts w:ascii="Times New Roman" w:hAnsi="Times New Roman"/>
          <w:b/>
          <w:bCs/>
          <w:spacing w:val="10"/>
          <w:sz w:val="26"/>
          <w:szCs w:val="26"/>
          <w:lang w:val="pt-BR"/>
        </w:rPr>
      </w:pPr>
      <w:r w:rsidRPr="007F19D4">
        <w:rPr>
          <w:rFonts w:ascii="Times New Roman" w:hAnsi="Times New Roman"/>
          <w:b/>
          <w:bCs/>
          <w:spacing w:val="10"/>
          <w:sz w:val="26"/>
          <w:szCs w:val="26"/>
          <w:lang w:val="pt-BR"/>
        </w:rPr>
        <w:t>Định hướng phát triển nguồn nhân lực</w:t>
      </w:r>
    </w:p>
    <w:p w:rsidR="00DB1ED7" w:rsidRPr="007F19D4" w:rsidRDefault="00DB1ED7" w:rsidP="00DB1ED7">
      <w:pPr>
        <w:spacing w:before="60"/>
        <w:jc w:val="both"/>
        <w:rPr>
          <w:rFonts w:ascii="Times New Roman" w:hAnsi="Times New Roman"/>
          <w:spacing w:val="10"/>
          <w:sz w:val="26"/>
          <w:szCs w:val="26"/>
          <w:lang w:val="pt-BR"/>
        </w:rPr>
      </w:pPr>
      <w:r w:rsidRPr="007F19D4">
        <w:rPr>
          <w:rFonts w:ascii="Times New Roman" w:hAnsi="Times New Roman"/>
          <w:spacing w:val="10"/>
          <w:sz w:val="26"/>
          <w:szCs w:val="26"/>
          <w:lang w:val="pt-BR"/>
        </w:rPr>
        <w:tab/>
        <w:t>Kinh nghiệm của các nước có nền công nghiệp phát triển, đặc biệt là các nước khu vực Châu Á - Thái Bình Dương như: Hàn Quốc, Đài Loan, Thái lan, Indonesia, Philippin, Malaysia, Australia... đều có chiến lược phát triển nguồn nhân lực rất quy mô và bài bản, bám sát yêu cầu phát triển kinh tế - xã hội của quốc gia.</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eastAsia="vi-VN"/>
        </w:rPr>
      </w:pPr>
      <w:r w:rsidRPr="007F19D4">
        <w:rPr>
          <w:rFonts w:ascii="Times New Roman" w:hAnsi="Times New Roman"/>
          <w:bCs/>
          <w:color w:val="000000" w:themeColor="text1"/>
          <w:spacing w:val="10"/>
          <w:sz w:val="26"/>
          <w:szCs w:val="26"/>
          <w:lang w:val="vi-VN" w:eastAsia="vi-VN"/>
        </w:rPr>
        <w:t>Cộng đồng kinh tế ASEAN</w:t>
      </w:r>
      <w:r w:rsidRPr="007F19D4">
        <w:rPr>
          <w:rFonts w:ascii="Times New Roman" w:hAnsi="Times New Roman"/>
          <w:b/>
          <w:bCs/>
          <w:color w:val="000000" w:themeColor="text1"/>
          <w:spacing w:val="10"/>
          <w:sz w:val="26"/>
          <w:szCs w:val="26"/>
          <w:lang w:val="vi-VN" w:eastAsia="vi-VN"/>
        </w:rPr>
        <w:t xml:space="preserve"> (</w:t>
      </w:r>
      <w:r w:rsidRPr="007F19D4">
        <w:rPr>
          <w:rFonts w:ascii="Times New Roman" w:hAnsi="Times New Roman"/>
          <w:color w:val="000000" w:themeColor="text1"/>
          <w:spacing w:val="10"/>
          <w:sz w:val="26"/>
          <w:szCs w:val="26"/>
          <w:lang w:val="vi-VN" w:eastAsia="vi-VN"/>
        </w:rPr>
        <w:t>AEC) ra đời vào cuối năm 2015, các nước thành viên phải thực hiện cam kết về tự do luân chuyển lao động. Việc này một mặt tạo cơ hội cho dịch chuyển lao động có chất lượng, song mặt khác lại đặt ra những thách thức lớn cho lao động thiếu kỹ năng.</w:t>
      </w:r>
      <w:r w:rsidRPr="007F19D4">
        <w:rPr>
          <w:rFonts w:ascii="Times New Roman" w:hAnsi="Times New Roman"/>
          <w:color w:val="000000" w:themeColor="text1"/>
          <w:spacing w:val="10"/>
          <w:sz w:val="26"/>
          <w:szCs w:val="26"/>
          <w:lang w:eastAsia="vi-VN"/>
        </w:rPr>
        <w:t xml:space="preserve"> Tổ chức Lao động quốc tế (ILO) </w:t>
      </w:r>
      <w:r w:rsidRPr="007F19D4">
        <w:rPr>
          <w:rFonts w:ascii="Times New Roman" w:hAnsi="Times New Roman"/>
          <w:color w:val="000000" w:themeColor="text1"/>
          <w:spacing w:val="10"/>
          <w:sz w:val="26"/>
          <w:szCs w:val="26"/>
          <w:lang w:val="vi-VN" w:eastAsia="vi-VN"/>
        </w:rPr>
        <w:t>dự đoán, trong giai đoạn 2015 - 2025, nhu cầu đối với việc làm cần tay nghề trung bình cũng sẽ tăng nhanh ở mức 28%. Tuy nhiên, những người tìm việc mà thiếu kỹ năng và kinh nghiệm cần thiết sẽ không thể nắm bắt được cơ hội việc làm đó</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 xml:space="preserve">Điểm yếu của lao động Việt Nam chính là thiếu kỹ năng mềm </w:t>
      </w:r>
      <w:r w:rsidRPr="007F19D4">
        <w:rPr>
          <w:rFonts w:ascii="Times New Roman" w:hAnsi="Times New Roman"/>
          <w:color w:val="000000" w:themeColor="text1"/>
          <w:spacing w:val="10"/>
          <w:sz w:val="26"/>
          <w:szCs w:val="26"/>
          <w:lang w:val="vi-VN" w:eastAsia="vi-VN"/>
        </w:rPr>
        <w:lastRenderedPageBreak/>
        <w:t>như làm việc theo nhóm, giao tiếp, ngoại ngữ</w:t>
      </w:r>
      <w:r w:rsidRPr="007F19D4">
        <w:rPr>
          <w:rFonts w:ascii="Times New Roman" w:hAnsi="Times New Roman"/>
          <w:color w:val="000000" w:themeColor="text1"/>
          <w:spacing w:val="10"/>
          <w:sz w:val="26"/>
          <w:szCs w:val="26"/>
          <w:lang w:eastAsia="vi-VN"/>
        </w:rPr>
        <w:t>, thiếu</w:t>
      </w:r>
      <w:r w:rsidRPr="007F19D4">
        <w:rPr>
          <w:rFonts w:ascii="Times New Roman" w:hAnsi="Times New Roman"/>
          <w:color w:val="000000" w:themeColor="text1"/>
          <w:spacing w:val="10"/>
          <w:sz w:val="26"/>
          <w:szCs w:val="26"/>
          <w:lang w:val="vi-VN" w:eastAsia="vi-VN"/>
        </w:rPr>
        <w:t xml:space="preserve"> kỹ năng nghề</w:t>
      </w:r>
      <w:r w:rsidRPr="007F19D4">
        <w:rPr>
          <w:rFonts w:ascii="Times New Roman" w:hAnsi="Times New Roman"/>
          <w:color w:val="000000" w:themeColor="text1"/>
          <w:spacing w:val="10"/>
          <w:sz w:val="26"/>
          <w:szCs w:val="26"/>
          <w:lang w:eastAsia="vi-VN"/>
        </w:rPr>
        <w:t xml:space="preserve">, thiếu </w:t>
      </w:r>
      <w:r w:rsidRPr="007F19D4">
        <w:rPr>
          <w:rFonts w:ascii="Times New Roman" w:hAnsi="Times New Roman"/>
          <w:color w:val="000000" w:themeColor="text1"/>
          <w:spacing w:val="10"/>
          <w:sz w:val="26"/>
          <w:szCs w:val="26"/>
          <w:lang w:val="vi-VN" w:eastAsia="vi-VN"/>
        </w:rPr>
        <w:t>tác phong công nghiệp (k</w:t>
      </w:r>
      <w:r w:rsidRPr="007F19D4">
        <w:rPr>
          <w:rFonts w:ascii="Times New Roman" w:hAnsi="Times New Roman"/>
          <w:color w:val="000000" w:themeColor="text1"/>
          <w:spacing w:val="10"/>
          <w:sz w:val="26"/>
          <w:szCs w:val="26"/>
          <w:lang w:eastAsia="vi-VN"/>
        </w:rPr>
        <w:t>ỷ</w:t>
      </w:r>
      <w:r w:rsidRPr="007F19D4">
        <w:rPr>
          <w:rFonts w:ascii="Times New Roman" w:hAnsi="Times New Roman"/>
          <w:color w:val="000000" w:themeColor="text1"/>
          <w:spacing w:val="10"/>
          <w:sz w:val="26"/>
          <w:szCs w:val="26"/>
          <w:lang w:val="vi-VN" w:eastAsia="vi-VN"/>
        </w:rPr>
        <w:t xml:space="preserve"> luật và trách nhiệm)</w:t>
      </w:r>
      <w:r w:rsidRPr="007F19D4">
        <w:rPr>
          <w:rFonts w:ascii="Times New Roman" w:hAnsi="Times New Roman"/>
          <w:color w:val="000000" w:themeColor="text1"/>
          <w:spacing w:val="10"/>
          <w:sz w:val="26"/>
          <w:szCs w:val="26"/>
          <w:lang w:eastAsia="vi-VN"/>
        </w:rPr>
        <w:t>.</w:t>
      </w:r>
    </w:p>
    <w:p w:rsidR="00DB1ED7" w:rsidRPr="007F19D4" w:rsidRDefault="00DB1ED7" w:rsidP="00DB1ED7">
      <w:pPr>
        <w:spacing w:before="60"/>
        <w:jc w:val="both"/>
        <w:rPr>
          <w:rFonts w:ascii="Times New Roman" w:hAnsi="Times New Roman"/>
          <w:spacing w:val="10"/>
          <w:sz w:val="26"/>
          <w:szCs w:val="26"/>
          <w:lang w:eastAsia="vi-VN"/>
        </w:rPr>
      </w:pPr>
      <w:r w:rsidRPr="007F19D4">
        <w:rPr>
          <w:rFonts w:ascii="Times New Roman" w:hAnsi="Times New Roman"/>
          <w:spacing w:val="10"/>
          <w:sz w:val="26"/>
          <w:szCs w:val="26"/>
          <w:lang w:val="pt-BR"/>
        </w:rPr>
        <w:tab/>
        <w:t>Ngành công nghiệp Việt Nam đang đứng trước thời cơ để phát triển “Tăng tốc” với nhiều dự án đầu tư chiều sâu, đầu tư mở rộng và đầu tư mới trong quy hoạch phát triển đến năm 2020, vì thế chương trình quốc gia về đào tạo, quản lý nguồn nhân lực phải được triển khai và thực hiện một cách nghiêm túc và có chất lượng. Theo Quy hoạch phát triển nhân lực Việt Nam giai đoạn 2011 – 2020,  t</w:t>
      </w:r>
      <w:r w:rsidRPr="007F19D4">
        <w:rPr>
          <w:rFonts w:ascii="Times New Roman" w:hAnsi="Times New Roman"/>
          <w:spacing w:val="10"/>
          <w:sz w:val="26"/>
          <w:szCs w:val="26"/>
          <w:lang w:val="vi-VN" w:eastAsia="vi-VN"/>
        </w:rPr>
        <w:t>rong lĩnh vực công nghiệp, tỷ lệ nhân lực qua đào tạo tăng từ mức 78,0% năm 2010 lên khoảng 82,0% năm 2015 và 92,0% năm 2020; trong đó bậc sơ cấp nghề chiếm khoảng 66,0% năm 2015 và khoảng 51,0% năm 2020, bậc trung cấp chiếm khoảng 23,0% năm 2015 và khoảng 37,0% năm 2020, bậc cao đẳng chiếm khoảng 4,5% năm 2015 và khoảng 5,0% năm 2020.</w:t>
      </w:r>
      <w:r w:rsidRPr="007F19D4">
        <w:rPr>
          <w:rFonts w:ascii="Times New Roman" w:hAnsi="Times New Roman"/>
          <w:spacing w:val="10"/>
          <w:sz w:val="26"/>
          <w:szCs w:val="26"/>
          <w:lang w:eastAsia="vi-VN"/>
        </w:rPr>
        <w:t xml:space="preserve"> </w:t>
      </w:r>
    </w:p>
    <w:p w:rsidR="00DB1ED7" w:rsidRPr="007F19D4" w:rsidRDefault="00DB1ED7" w:rsidP="00DB1ED7">
      <w:pPr>
        <w:pStyle w:val="ListParagraph"/>
        <w:spacing w:before="60"/>
        <w:ind w:left="0" w:firstLine="567"/>
        <w:jc w:val="both"/>
        <w:rPr>
          <w:rFonts w:ascii="Times New Roman" w:hAnsi="Times New Roman"/>
          <w:bCs/>
          <w:color w:val="000000" w:themeColor="text1"/>
          <w:spacing w:val="10"/>
          <w:sz w:val="26"/>
          <w:szCs w:val="26"/>
          <w:lang w:eastAsia="vi-VN"/>
        </w:rPr>
      </w:pPr>
      <w:r w:rsidRPr="007F19D4">
        <w:rPr>
          <w:rFonts w:ascii="Times New Roman" w:hAnsi="Times New Roman"/>
          <w:color w:val="000000" w:themeColor="text1"/>
          <w:spacing w:val="10"/>
          <w:sz w:val="26"/>
          <w:szCs w:val="26"/>
          <w:lang w:val="vi-VN" w:eastAsia="vi-VN"/>
        </w:rPr>
        <w:t> Trong 5 năm qua 2009 – 2014, Trung tâm Dự báo Nhu cầu Nhân lực và Thông tin Thị trường lao động TP Hồ Chí Minh</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 xml:space="preserve">đã khảo sát thường xuyên tình hình sử dụng lao động và nhu cầu tuyển dụng lao động tại doanh nghiệp, </w:t>
      </w:r>
      <w:r w:rsidRPr="007F19D4">
        <w:rPr>
          <w:rFonts w:ascii="Times New Roman" w:hAnsi="Times New Roman"/>
          <w:color w:val="000000" w:themeColor="text1"/>
          <w:spacing w:val="10"/>
          <w:sz w:val="26"/>
          <w:szCs w:val="26"/>
          <w:lang w:eastAsia="vi-VN"/>
        </w:rPr>
        <w:t>k</w:t>
      </w:r>
      <w:r w:rsidRPr="007F19D4">
        <w:rPr>
          <w:rFonts w:ascii="Times New Roman" w:hAnsi="Times New Roman"/>
          <w:color w:val="000000" w:themeColor="text1"/>
          <w:spacing w:val="10"/>
          <w:sz w:val="26"/>
          <w:szCs w:val="26"/>
          <w:lang w:val="vi-VN" w:eastAsia="vi-VN"/>
        </w:rPr>
        <w:t>ết quả thực hiện bình quân trên 2.000 doanh nghiệp – 10.000 chỗ làm việc trống/mỗi tháng và 15.000 người có nhu cầu tìm việc/mỗi tháng trên địa bàn thành phố</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Từ kết quả dự báo xác định nhu cầu nhân lực có trình độ tại TP Hồ Chí Minh trong giai đoạn 2015 – 2020 đến năm 2025, dự kiến nhu cầu nhân lực 1 năm khoảng  270.000 chỗ việc làm trống (trong đó: lao động có trình độ đại học chiếm 13%, cao đẳng chiếm 15%,  trung cấp chiếm 35%, sơ cấp nghề 20%). </w:t>
      </w:r>
      <w:r w:rsidRPr="007F19D4">
        <w:rPr>
          <w:rFonts w:ascii="Times New Roman" w:hAnsi="Times New Roman"/>
          <w:bCs/>
          <w:color w:val="000000" w:themeColor="text1"/>
          <w:spacing w:val="10"/>
          <w:sz w:val="26"/>
          <w:szCs w:val="26"/>
          <w:lang w:val="vi-VN" w:eastAsia="vi-VN"/>
        </w:rPr>
        <w:t>Định hướng phát triển thị trường lao động thành phố theo 04 ngành công nghiệp trọng yếu : Cơ khí, Điện tử - Công nghệ thông tin, Chế biến tinh lương thực thực phẩm, Hóa chất – Nhựa cao su.</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val="vi-VN" w:eastAsia="vi-VN"/>
        </w:rPr>
      </w:pPr>
      <w:r w:rsidRPr="007F19D4">
        <w:rPr>
          <w:rFonts w:ascii="Times New Roman" w:hAnsi="Times New Roman"/>
          <w:color w:val="000000" w:themeColor="text1"/>
          <w:spacing w:val="10"/>
          <w:sz w:val="26"/>
          <w:szCs w:val="26"/>
          <w:lang w:val="vi-VN" w:eastAsia="vi-VN"/>
        </w:rPr>
        <w:t>Thực trạng thị trường lao động những năm gần đây tại thành phố luôn diễn biến tình trạng mất cân đối trong cơ cấu ngành nghề và trình độ nghề;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DB1ED7" w:rsidRPr="007F19D4" w:rsidRDefault="00DB1ED7" w:rsidP="00DB1ED7">
      <w:pPr>
        <w:spacing w:before="60"/>
        <w:jc w:val="both"/>
        <w:rPr>
          <w:rFonts w:ascii="Times New Roman" w:hAnsi="Times New Roman"/>
          <w:color w:val="000000" w:themeColor="text1"/>
          <w:spacing w:val="10"/>
          <w:sz w:val="26"/>
          <w:szCs w:val="26"/>
          <w:lang w:eastAsia="vi-VN"/>
        </w:rPr>
      </w:pPr>
      <w:r w:rsidRPr="007F19D4">
        <w:rPr>
          <w:rFonts w:ascii="Times New Roman" w:hAnsi="Times New Roman"/>
          <w:color w:val="000000" w:themeColor="text1"/>
          <w:spacing w:val="10"/>
          <w:sz w:val="26"/>
          <w:szCs w:val="26"/>
          <w:lang w:eastAsia="vi-VN"/>
        </w:rPr>
        <w:t xml:space="preserve">Đây là cơ hội và cũng là những thách thức không nhỏ đối với các trường dạy nghề Việt Nam nói chung và các trường dạy nghề của </w:t>
      </w:r>
      <w:r w:rsidRPr="007F19D4">
        <w:rPr>
          <w:rFonts w:ascii="Times New Roman" w:hAnsi="Times New Roman"/>
          <w:color w:val="000000" w:themeColor="text1"/>
          <w:spacing w:val="10"/>
          <w:sz w:val="26"/>
          <w:szCs w:val="26"/>
          <w:lang w:val="vi-VN" w:eastAsia="vi-VN"/>
        </w:rPr>
        <w:t>TP Hồ Chí Minh</w:t>
      </w:r>
      <w:r w:rsidRPr="007F19D4">
        <w:rPr>
          <w:rFonts w:ascii="Times New Roman" w:hAnsi="Times New Roman"/>
          <w:color w:val="000000" w:themeColor="text1"/>
          <w:spacing w:val="10"/>
          <w:sz w:val="26"/>
          <w:szCs w:val="26"/>
          <w:lang w:eastAsia="vi-VN"/>
        </w:rPr>
        <w:t xml:space="preserve"> nói riêng, đòi hỏi các trường phải nỗ lực đổi mới tư duy và chương trình đào tạo, tăng cường đầu tư phát triển cơ sở vật chất kỹ thuật và đội ngũ giáo viên, để có thể tăng quy mô và chất lượng đào tạo, bảo đảm cung cấp nguồn nhân lực có thể lực, trí lực, tay nghề và kỹ năng tốt, đáp ứng yêu cầu phát triển kinh tế - xã hội của thành phố và cả nước theo định hướng CNH – HĐH.</w:t>
      </w:r>
    </w:p>
    <w:p w:rsidR="00DB1ED7" w:rsidRPr="007F19D4" w:rsidRDefault="00DB1ED7" w:rsidP="00DB1ED7">
      <w:pPr>
        <w:keepNext/>
        <w:spacing w:before="60"/>
        <w:ind w:firstLine="709"/>
        <w:jc w:val="both"/>
        <w:outlineLvl w:val="3"/>
        <w:rPr>
          <w:rFonts w:ascii="Times New Roman" w:hAnsi="Times New Roman"/>
          <w:b/>
          <w:bCs/>
          <w:spacing w:val="10"/>
          <w:sz w:val="26"/>
          <w:szCs w:val="26"/>
          <w:lang w:val="pt-BR"/>
        </w:rPr>
      </w:pPr>
      <w:r w:rsidRPr="007F19D4">
        <w:rPr>
          <w:rFonts w:ascii="Times New Roman" w:hAnsi="Times New Roman"/>
          <w:b/>
          <w:bCs/>
          <w:spacing w:val="10"/>
          <w:sz w:val="26"/>
          <w:szCs w:val="26"/>
          <w:lang w:val="pt-BR"/>
        </w:rPr>
        <w:t>Tiềm năng và công tác đào tạo nhân lực của trường</w:t>
      </w:r>
    </w:p>
    <w:p w:rsidR="00DB1ED7" w:rsidRPr="007F19D4" w:rsidRDefault="00DB1ED7" w:rsidP="00DB1ED7">
      <w:pPr>
        <w:spacing w:before="60"/>
        <w:jc w:val="both"/>
        <w:rPr>
          <w:rFonts w:ascii="Times New Roman" w:hAnsi="Times New Roman"/>
          <w:spacing w:val="10"/>
          <w:sz w:val="26"/>
          <w:szCs w:val="26"/>
          <w:lang w:val="pt-BR"/>
        </w:rPr>
      </w:pPr>
      <w:r w:rsidRPr="007F19D4">
        <w:rPr>
          <w:rFonts w:ascii="Times New Roman" w:hAnsi="Times New Roman"/>
          <w:spacing w:val="10"/>
          <w:sz w:val="26"/>
          <w:szCs w:val="26"/>
          <w:lang w:val="pt-BR"/>
        </w:rPr>
        <w:tab/>
        <w:t xml:space="preserve">Quá trình chuyển dịch mạnh mẽ về cơ cấu kinh tế kéo theo sự thay đổi về cơ cấu lao động của khu vực Đông Nam bộ, tốc độ đô thị hoá diễn ra nhanh chóng nên nhu cầu học tập để lập nghiệp rất lớn. Đặc biệt ngành kỹ thuật cần sử dụng nhiều lao động, đã và sẽ tạo thêm nhiều công ăn việc làm cho xã hội, tránh thất nghiệp, góp phần làm lành mạnh xã hội, đồng thời đáp ứng được nguyện vọng và nhu cầu học tập của nhân dân thành phố cũng như các địa phương lân cận. </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Trường Cao đẳng kỹ thuật Lý Tự Trọng Thành phố Hồ Chí Minh có cơ sở chính tại quận trung tâm của thành phố, gần nhiều khu công nghiệp, khu chế xuất </w:t>
      </w:r>
      <w:r w:rsidRPr="007F19D4">
        <w:rPr>
          <w:rFonts w:ascii="Times New Roman" w:hAnsi="Times New Roman"/>
          <w:spacing w:val="10"/>
          <w:sz w:val="26"/>
          <w:szCs w:val="26"/>
          <w:lang w:val="pt-BR"/>
        </w:rPr>
        <w:lastRenderedPageBreak/>
        <w:t>đang phát triển với nhu cầu thu hút mạnh lực lượng lao động, các doanh nghiệp này đang  trong quá trình thực hiện và thu hút dự án đầu tư nên rất cần nguồn nhân lực. Đây chính là ưu thế đồng thời là đòi hỏi khách quan để trường nắm bắt cơ hội phát triển đi lên.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Với bề dày truyền thống gần 30 năm đào tạo nghề, là trường trọng điểm của ngành giáo dục đào tạo thành phố. Đến nay, trường đã có một cơ ngơi khang trang, bề thế với các nhà xưởng, phòng học quy chuẩn, trang thiết bị máy móc, đồ dùng dạy học tiên tiến và đang tích cực triển khai thực hiện dự án đầu tư mở rộng phát triển trường, tập trung  các nguồn lực nâng cao trình độ đội ngũ giáo viên, phát triển nội dung chương trình đào tạo phù hợp với sự phát triển khoa học công nghệ và đòi hỏi của thực tiễn đang đặt ra. </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Có thể nói tập thể nhà trường đã và đang tích cực chuẩn bị tốt nhất mọi tiền đề và điều kiện cần thiết để phát triển trường lên một tầm cao mới.  </w:t>
      </w:r>
    </w:p>
    <w:p w:rsidR="00DB1ED7" w:rsidRPr="007F19D4" w:rsidRDefault="00DB1ED7" w:rsidP="00DB1ED7">
      <w:pPr>
        <w:pStyle w:val="ListParagraph"/>
        <w:spacing w:before="120"/>
        <w:ind w:left="0" w:firstLine="709"/>
        <w:jc w:val="both"/>
        <w:rPr>
          <w:rFonts w:ascii="Times New Roman" w:hAnsi="Times New Roman"/>
          <w:sz w:val="26"/>
          <w:szCs w:val="26"/>
        </w:rPr>
      </w:pPr>
      <w:r w:rsidRPr="007F19D4">
        <w:rPr>
          <w:rFonts w:ascii="Times New Roman" w:hAnsi="Times New Roman"/>
          <w:spacing w:val="10"/>
          <w:sz w:val="26"/>
          <w:szCs w:val="26"/>
          <w:lang w:val="pt-BR"/>
        </w:rPr>
        <w:t>Xuất phát từ đòi hỏi thực tiễn khách quan của nền kinh tế đất nước, từ nhu cầu học tập của xã hội, căn cứ vào năng lực hiện có và lợi thế về đào tạo các ngành kỹ thuật, song song với công tác đào tạo bậc Cao đẳng và Trung cấp chuyên nghiệp chính quy, nhà trường tiếp tục mở rộng quy mô bậc Cao đẳng nghề và Trung cấp nghề, nhằm phát huy và khai thác có hiệu quả các tiềm năng cũng như thế mạnh của trường để đào tạo đội ngũ cán bộ kỹ thuật, kỹ thuật viên, cán bộ quản lý kinh tế và công nhân lành nghề đáp ứng yêu cầu về nguồn nhân lực có chất lượng cho thành phố</w:t>
      </w:r>
    </w:p>
    <w:p w:rsidR="00DB1ED7" w:rsidRDefault="00DB1ED7" w:rsidP="00DB1ED7">
      <w:pPr>
        <w:pStyle w:val="ListParagraph"/>
        <w:spacing w:before="120"/>
        <w:ind w:left="0" w:firstLine="709"/>
        <w:jc w:val="both"/>
        <w:rPr>
          <w:rFonts w:ascii="Times New Roman" w:hAnsi="Times New Roman"/>
          <w:sz w:val="26"/>
          <w:szCs w:val="26"/>
        </w:rPr>
      </w:pPr>
      <w:r w:rsidRPr="007F19D4">
        <w:rPr>
          <w:rFonts w:ascii="Times New Roman" w:hAnsi="Times New Roman"/>
          <w:sz w:val="26"/>
          <w:szCs w:val="26"/>
        </w:rPr>
        <w:t xml:space="preserve">Vì thế, Trường Cao đẳng Kỹ thuật Lý Tự Trọng Thành phố Hồ Chí Minh xây dựng </w:t>
      </w:r>
      <w:r w:rsidRPr="007F19D4">
        <w:rPr>
          <w:rFonts w:ascii="Times New Roman" w:hAnsi="Times New Roman"/>
          <w:color w:val="000000"/>
          <w:sz w:val="26"/>
          <w:szCs w:val="26"/>
        </w:rPr>
        <w:t xml:space="preserve">dự án đầu tư phát triển dạy nghề 2016 – 2020 </w:t>
      </w:r>
      <w:r w:rsidRPr="007F19D4">
        <w:rPr>
          <w:rFonts w:ascii="Times New Roman" w:hAnsi="Times New Roman"/>
          <w:sz w:val="26"/>
          <w:szCs w:val="26"/>
        </w:rPr>
        <w:t>của trường, căn cứ vào bản dự án này, trường sẽ hoạch định các mục tiêu, các hành động và hệ thống giải pháp chiến lược để đạt được các mục tiêu đã định.</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Thực trạng đào tạo nghề của nhà trường</w:t>
      </w:r>
    </w:p>
    <w:p w:rsidR="00B13D24" w:rsidRPr="002B600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B13D24">
        <w:rPr>
          <w:rFonts w:ascii="Times New Roman" w:hAnsi="Times New Roman"/>
          <w:b/>
          <w:i/>
          <w:sz w:val="26"/>
          <w:szCs w:val="26"/>
        </w:rPr>
        <w:t>Thực trạng về</w:t>
      </w:r>
      <w:r w:rsidR="002B600D">
        <w:rPr>
          <w:rFonts w:ascii="Times New Roman" w:hAnsi="Times New Roman"/>
          <w:b/>
          <w:i/>
          <w:sz w:val="26"/>
          <w:szCs w:val="26"/>
        </w:rPr>
        <w:t xml:space="preserve"> đào tạo</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Năm 2014 trường đã xây dựng chương trình đào tạo, lập hồ sơ đăng ký hoạt động dạy nghề trình Tổng cục Dạy nghề (Bộ Lao động - Thương binh và Xã hội) phê duyệt cấp Giấy chứng nhận để thực hiện tuyển sinh từ năm 2015.</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Tổng số chương trình đào tạo đã xây dựng: 30 chương trình</w:t>
      </w:r>
    </w:p>
    <w:p w:rsidR="002B600D" w:rsidRPr="00EB4C88" w:rsidRDefault="002B600D" w:rsidP="002B600D">
      <w:pPr>
        <w:tabs>
          <w:tab w:val="left" w:pos="900"/>
        </w:tabs>
        <w:ind w:firstLine="540"/>
        <w:jc w:val="both"/>
        <w:rPr>
          <w:rFonts w:ascii="Times New Roman" w:hAnsi="Times New Roman"/>
          <w:i/>
          <w:sz w:val="26"/>
          <w:szCs w:val="26"/>
        </w:rPr>
      </w:pPr>
      <w:r w:rsidRPr="00EB4C88">
        <w:rPr>
          <w:rFonts w:ascii="Times New Roman" w:hAnsi="Times New Roman"/>
          <w:i/>
          <w:sz w:val="26"/>
          <w:szCs w:val="26"/>
        </w:rPr>
        <w:t>Trong đó:</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(12+3), đối tượng tuyển sinh tốt nghiệp Trung học phổ thông: </w:t>
      </w:r>
      <w:r w:rsidRPr="00EB4C88">
        <w:rPr>
          <w:rFonts w:ascii="Times New Roman" w:hAnsi="Times New Roman"/>
          <w:b/>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Tên nghề</w:t>
            </w:r>
          </w:p>
        </w:tc>
        <w:tc>
          <w:tcPr>
            <w:tcW w:w="2208"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lastRenderedPageBreak/>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bl>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(9+4), đối tượng tuyển sinh tốt nghiệp Trung học cơ sở (Đào tạo Trung cấp nghề 3 năm, đào tạo chuyển tiếp Cao đẳng nghề 1 năm): </w:t>
      </w:r>
      <w:r w:rsidRPr="00EB4C88">
        <w:rPr>
          <w:rFonts w:ascii="Times New Roman" w:hAnsi="Times New Roman"/>
          <w:b/>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bl>
    <w:p w:rsidR="002B600D" w:rsidRPr="00EB4C88" w:rsidRDefault="002B600D" w:rsidP="002B600D">
      <w:pPr>
        <w:tabs>
          <w:tab w:val="left" w:pos="900"/>
        </w:tabs>
        <w:ind w:firstLine="540"/>
        <w:jc w:val="both"/>
        <w:rPr>
          <w:rFonts w:ascii="Times New Roman" w:hAnsi="Times New Roman"/>
          <w:sz w:val="26"/>
          <w:szCs w:val="26"/>
        </w:rPr>
      </w:pPr>
    </w:p>
    <w:p w:rsidR="002B600D"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Trung cấp nghề (12+2), đối tượng tuyển sinh tốt nghiệp Trung học phổ thông: </w:t>
      </w:r>
      <w:r w:rsidRPr="00EB4C88">
        <w:rPr>
          <w:rFonts w:ascii="Times New Roman" w:hAnsi="Times New Roman"/>
          <w:b/>
          <w:sz w:val="26"/>
          <w:szCs w:val="26"/>
        </w:rPr>
        <w:t>20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Tên nghề</w:t>
            </w:r>
          </w:p>
        </w:tc>
        <w:tc>
          <w:tcPr>
            <w:tcW w:w="2208"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lastRenderedPageBreak/>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40540208</w:t>
            </w:r>
          </w:p>
        </w:tc>
      </w:tr>
      <w:tr w:rsidR="002B600D" w:rsidRPr="002B600D"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2B600D" w:rsidRDefault="002B600D" w:rsidP="00873237">
            <w:pPr>
              <w:jc w:val="center"/>
              <w:rPr>
                <w:rFonts w:ascii="Times New Roman" w:hAnsi="Times New Roman"/>
                <w:sz w:val="26"/>
                <w:szCs w:val="26"/>
              </w:rPr>
            </w:pPr>
            <w:r w:rsidRPr="00EB4C88">
              <w:rPr>
                <w:rFonts w:ascii="Times New Roman" w:hAnsi="Times New Roman"/>
                <w:sz w:val="26"/>
                <w:szCs w:val="26"/>
              </w:rPr>
              <w:t>40540205</w:t>
            </w:r>
          </w:p>
        </w:tc>
      </w:tr>
    </w:tbl>
    <w:p w:rsidR="002B600D" w:rsidRPr="002B600D" w:rsidRDefault="002B600D" w:rsidP="002B600D">
      <w:pPr>
        <w:tabs>
          <w:tab w:val="left" w:pos="1080"/>
        </w:tabs>
        <w:spacing w:before="120"/>
        <w:jc w:val="both"/>
        <w:rPr>
          <w:rFonts w:ascii="Times New Roman" w:hAnsi="Times New Roman"/>
          <w:b/>
          <w:color w:val="000000"/>
          <w:sz w:val="26"/>
          <w:szCs w:val="26"/>
        </w:rPr>
      </w:pPr>
    </w:p>
    <w:p w:rsidR="00B13D24" w:rsidRPr="00187399"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B4C88">
        <w:rPr>
          <w:rFonts w:ascii="Times New Roman" w:hAnsi="Times New Roman"/>
          <w:b/>
          <w:i/>
          <w:sz w:val="26"/>
          <w:szCs w:val="26"/>
          <w:highlight w:val="yellow"/>
        </w:rPr>
        <w:t xml:space="preserve">Thực trạng về </w:t>
      </w:r>
      <w:r w:rsidR="00EB4C88" w:rsidRPr="00EB4C88">
        <w:rPr>
          <w:rFonts w:ascii="Times New Roman" w:hAnsi="Times New Roman"/>
          <w:b/>
          <w:i/>
          <w:sz w:val="26"/>
          <w:szCs w:val="26"/>
          <w:highlight w:val="yellow"/>
        </w:rPr>
        <w:t>đội ngũ</w:t>
      </w:r>
      <w:r w:rsidR="00D75580">
        <w:rPr>
          <w:rFonts w:ascii="Times New Roman" w:hAnsi="Times New Roman"/>
          <w:b/>
          <w:i/>
          <w:sz w:val="26"/>
          <w:szCs w:val="26"/>
        </w:rPr>
        <w:t>…</w:t>
      </w:r>
    </w:p>
    <w:p w:rsidR="00187399" w:rsidRPr="007B4C6A" w:rsidRDefault="00187399" w:rsidP="00ED5DED">
      <w:pPr>
        <w:pStyle w:val="ListParagraph"/>
        <w:numPr>
          <w:ilvl w:val="1"/>
          <w:numId w:val="10"/>
        </w:numPr>
        <w:tabs>
          <w:tab w:val="left" w:pos="1080"/>
        </w:tabs>
        <w:spacing w:before="120"/>
        <w:ind w:left="1276" w:hanging="567"/>
        <w:jc w:val="both"/>
        <w:rPr>
          <w:rFonts w:ascii="Times New Roman" w:hAnsi="Times New Roman"/>
          <w:b/>
          <w:i/>
          <w:sz w:val="26"/>
          <w:szCs w:val="26"/>
        </w:rPr>
      </w:pPr>
      <w:r w:rsidRPr="007B4C6A">
        <w:rPr>
          <w:rFonts w:ascii="Times New Roman" w:hAnsi="Times New Roman"/>
          <w:b/>
          <w:i/>
          <w:sz w:val="26"/>
          <w:szCs w:val="26"/>
        </w:rPr>
        <w:t>Thực trạng về</w:t>
      </w:r>
      <w:r w:rsidRPr="007B4C6A">
        <w:rPr>
          <w:rFonts w:ascii="Times New Roman" w:hAnsi="Times New Roman"/>
          <w:b/>
          <w:bCs/>
          <w:i/>
          <w:sz w:val="26"/>
          <w:szCs w:val="26"/>
          <w:lang w:val="vi-VN"/>
        </w:rPr>
        <w:t xml:space="preserve"> đất đai và diện tích sử dụng</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w:t>
      </w:r>
      <w:r w:rsidRPr="00187399">
        <w:rPr>
          <w:rFonts w:ascii="Times New Roman" w:hAnsi="Times New Roman"/>
          <w:sz w:val="26"/>
          <w:szCs w:val="26"/>
          <w:lang w:val="vi-VN"/>
        </w:rPr>
        <w:t>đất</w:t>
      </w:r>
      <w:r w:rsidRPr="00187399">
        <w:rPr>
          <w:rFonts w:ascii="Times New Roman" w:hAnsi="Times New Roman"/>
          <w:sz w:val="26"/>
          <w:szCs w:val="26"/>
          <w:lang w:val="es-ES"/>
        </w:rPr>
        <w:t>: 50,</w:t>
      </w:r>
      <w:r w:rsidRPr="00187399">
        <w:rPr>
          <w:rFonts w:ascii="Times New Roman" w:hAnsi="Times New Roman"/>
          <w:sz w:val="26"/>
          <w:szCs w:val="26"/>
          <w:lang w:val="vi-VN"/>
        </w:rPr>
        <w:t>646.6</w:t>
      </w:r>
      <w:r w:rsidRPr="00187399">
        <w:rPr>
          <w:rFonts w:ascii="Times New Roman" w:hAnsi="Times New Roman"/>
          <w:sz w:val="26"/>
          <w:szCs w:val="26"/>
          <w:lang w:val="es-ES"/>
        </w:rPr>
        <w:t xml:space="preserve">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sàn xây dựng: 24,492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vi-VN"/>
        </w:rPr>
      </w:pPr>
      <w:r w:rsidRPr="00187399">
        <w:rPr>
          <w:rFonts w:ascii="Times New Roman" w:hAnsi="Times New Roman"/>
          <w:sz w:val="26"/>
          <w:szCs w:val="26"/>
          <w:lang w:val="es-ES"/>
        </w:rPr>
        <w:t>T</w:t>
      </w:r>
      <w:r w:rsidRPr="00187399">
        <w:rPr>
          <w:rFonts w:ascii="Times New Roman" w:hAnsi="Times New Roman"/>
          <w:sz w:val="26"/>
          <w:szCs w:val="26"/>
          <w:lang w:val="vi-VN"/>
        </w:rPr>
        <w:t>rong đó :</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es-ES"/>
        </w:rPr>
        <w:t xml:space="preserve"> </w:t>
      </w:r>
      <w:r w:rsidRPr="00187399">
        <w:rPr>
          <w:rFonts w:ascii="Times New Roman" w:hAnsi="Times New Roman"/>
          <w:sz w:val="26"/>
          <w:szCs w:val="26"/>
          <w:lang w:val="vi-VN"/>
        </w:rPr>
        <w:t xml:space="preserve"> Diện tích </w:t>
      </w:r>
      <w:r w:rsidRPr="00187399">
        <w:rPr>
          <w:rFonts w:ascii="Times New Roman" w:hAnsi="Times New Roman"/>
          <w:sz w:val="26"/>
          <w:szCs w:val="26"/>
          <w:lang w:val="es-ES"/>
        </w:rPr>
        <w:t xml:space="preserve">giảng đường, </w:t>
      </w:r>
      <w:r w:rsidRPr="00187399">
        <w:rPr>
          <w:rFonts w:ascii="Times New Roman" w:hAnsi="Times New Roman"/>
          <w:sz w:val="26"/>
          <w:szCs w:val="26"/>
          <w:lang w:val="vi-VN"/>
        </w:rPr>
        <w:t xml:space="preserve">phòng học: </w:t>
      </w:r>
      <w:r w:rsidRPr="00187399">
        <w:rPr>
          <w:rFonts w:ascii="Times New Roman" w:hAnsi="Times New Roman"/>
          <w:sz w:val="26"/>
          <w:szCs w:val="26"/>
          <w:lang w:val="es-ES"/>
        </w:rPr>
        <w:tab/>
      </w:r>
      <w:r w:rsidRPr="00187399">
        <w:rPr>
          <w:rFonts w:ascii="Times New Roman" w:hAnsi="Times New Roman"/>
          <w:sz w:val="26"/>
          <w:szCs w:val="26"/>
          <w:lang w:val="es-ES"/>
        </w:rPr>
        <w:tab/>
        <w:t>5</w:t>
      </w:r>
      <w:r w:rsidRPr="00187399">
        <w:rPr>
          <w:rFonts w:ascii="Times New Roman" w:hAnsi="Times New Roman"/>
          <w:sz w:val="26"/>
          <w:szCs w:val="26"/>
          <w:lang w:val="vi-VN"/>
        </w:rPr>
        <w:t>.</w:t>
      </w:r>
      <w:r w:rsidRPr="00187399">
        <w:rPr>
          <w:rFonts w:ascii="Times New Roman" w:hAnsi="Times New Roman"/>
          <w:sz w:val="26"/>
          <w:szCs w:val="26"/>
          <w:lang w:val="es-ES"/>
        </w:rPr>
        <w:t>181</w:t>
      </w:r>
      <w:r w:rsidRPr="00187399">
        <w:rPr>
          <w:rFonts w:ascii="Times New Roman" w:hAnsi="Times New Roman"/>
          <w:sz w:val="26"/>
          <w:szCs w:val="26"/>
          <w:lang w:val="vi-VN"/>
        </w:rPr>
        <w:t xml:space="preserve">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 xml:space="preserve">- </w:t>
      </w:r>
      <w:r w:rsidRPr="00187399">
        <w:rPr>
          <w:rFonts w:ascii="Times New Roman" w:hAnsi="Times New Roman"/>
          <w:sz w:val="26"/>
          <w:szCs w:val="26"/>
          <w:lang w:val="vi-VN"/>
        </w:rPr>
        <w:t xml:space="preserve"> Diện tích thư viện: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608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phòng thí nghiệm, nhà xưởng: </w:t>
      </w:r>
      <w:r w:rsidRPr="00187399">
        <w:rPr>
          <w:rFonts w:ascii="Times New Roman" w:hAnsi="Times New Roman"/>
          <w:sz w:val="26"/>
          <w:szCs w:val="26"/>
          <w:lang w:val="vi-VN"/>
        </w:rPr>
        <w:tab/>
        <w:t>7.890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nhà làm việc: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1.613 m²</w:t>
      </w:r>
      <w:r w:rsidRPr="00187399">
        <w:rPr>
          <w:rFonts w:ascii="Times New Roman" w:hAnsi="Times New Roman"/>
          <w:sz w:val="26"/>
          <w:szCs w:val="26"/>
          <w:lang w:val="vi-VN"/>
        </w:rPr>
        <w:tab/>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Sân thể thao: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8.700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Vườn hoa, cây cảnh:</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2.000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Hội trường: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848 m²</w:t>
      </w:r>
    </w:p>
    <w:p w:rsidR="00187399" w:rsidRDefault="00187399" w:rsidP="00AA37DB">
      <w:pPr>
        <w:tabs>
          <w:tab w:val="left" w:pos="1080"/>
        </w:tabs>
        <w:ind w:firstLine="709"/>
        <w:jc w:val="both"/>
        <w:rPr>
          <w:rFonts w:ascii="Times New Roman" w:hAnsi="Times New Roman"/>
          <w:sz w:val="26"/>
          <w:szCs w:val="26"/>
          <w:vertAlign w:val="superscript"/>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Đường nội bộ:</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 xml:space="preserve"> 583 m</w:t>
      </w:r>
      <w:r w:rsidRPr="00187399">
        <w:rPr>
          <w:rFonts w:ascii="Times New Roman" w:hAnsi="Times New Roman"/>
          <w:sz w:val="26"/>
          <w:szCs w:val="26"/>
          <w:vertAlign w:val="superscript"/>
          <w:lang w:val="vi-VN"/>
        </w:rPr>
        <w:t>2</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Cơ khí chưa có phòng thí nghiệm đo lường kỹ thuật... </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M</w:t>
      </w:r>
      <w:r w:rsidRPr="00C46324">
        <w:rPr>
          <w:rFonts w:ascii="Times New Roman" w:hAnsi="Times New Roman"/>
          <w:sz w:val="26"/>
          <w:szCs w:val="26"/>
          <w:lang w:val="vi-VN"/>
        </w:rPr>
        <w:t>ột số công trình đã hoàn thiện: sân trường, hội trường, phòng làm việc cho giảng viên, thư viện, phòng thực hành thí nghiệm</w:t>
      </w:r>
      <w:r w:rsidRPr="00C46324">
        <w:rPr>
          <w:rFonts w:ascii="Times New Roman" w:hAnsi="Times New Roman"/>
          <w:sz w:val="26"/>
          <w:szCs w:val="26"/>
        </w:rPr>
        <w:t>,</w:t>
      </w:r>
      <w:r w:rsidRPr="00C46324">
        <w:rPr>
          <w:rFonts w:ascii="Times New Roman" w:hAnsi="Times New Roman"/>
          <w:sz w:val="26"/>
          <w:szCs w:val="26"/>
          <w:lang w:val="vi-VN"/>
        </w:rPr>
        <w:t>..</w:t>
      </w:r>
      <w:r w:rsidRPr="00C46324">
        <w:rPr>
          <w:rFonts w:ascii="Times New Roman" w:hAnsi="Times New Roman"/>
          <w:sz w:val="26"/>
          <w:szCs w:val="26"/>
        </w:rPr>
        <w:t xml:space="preserve"> </w:t>
      </w:r>
      <w:r w:rsidRPr="00C46324">
        <w:rPr>
          <w:rFonts w:ascii="Times New Roman" w:hAnsi="Times New Roman"/>
          <w:sz w:val="26"/>
          <w:szCs w:val="26"/>
          <w:lang w:val="es-ES"/>
        </w:rPr>
        <w:t xml:space="preserve">Diện tích sàn sử dụng phòng học, phòng thí nghiệm, phòng thực hành, xưởng thực tập tính bình quân trên đầu học sinh sinh viên năm học 2011 – 2012  là 1,73m², năm học 2012 – 2013 là 1,94m². Đối với trường đào tạo chuyên ngành kỹ thuật thì chỉ số này là rất thấp. Trên 80% diện tích các xưởng thực tập chưa đủ rộng, chưa đảm bảo sự thông thoáng, an toàn lao động và vệ sinh công nghiệp . </w:t>
      </w:r>
    </w:p>
    <w:p w:rsidR="00C46324" w:rsidRPr="00C46324" w:rsidRDefault="00C46324" w:rsidP="00C46324">
      <w:pPr>
        <w:tabs>
          <w:tab w:val="left" w:pos="990"/>
        </w:tabs>
        <w:spacing w:before="120" w:after="60"/>
        <w:ind w:firstLine="720"/>
        <w:jc w:val="both"/>
        <w:rPr>
          <w:rFonts w:ascii="Times New Roman" w:hAnsi="Times New Roman"/>
          <w:sz w:val="26"/>
          <w:szCs w:val="26"/>
          <w:lang w:val="es-ES"/>
        </w:rPr>
      </w:pPr>
      <w:r w:rsidRPr="00C46324">
        <w:rPr>
          <w:rFonts w:ascii="Times New Roman" w:hAnsi="Times New Roman"/>
          <w:sz w:val="26"/>
          <w:szCs w:val="26"/>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C46324" w:rsidRPr="00C46324" w:rsidRDefault="00C46324" w:rsidP="00C46324">
      <w:pPr>
        <w:pStyle w:val="ListParagraph"/>
        <w:spacing w:before="120" w:after="60"/>
        <w:jc w:val="both"/>
        <w:outlineLvl w:val="4"/>
        <w:rPr>
          <w:rFonts w:ascii="Times New Roman" w:hAnsi="Times New Roman"/>
          <w:b/>
          <w:sz w:val="26"/>
          <w:szCs w:val="26"/>
        </w:rPr>
      </w:pPr>
      <w:bookmarkStart w:id="0" w:name="_Toc375811858"/>
      <w:r w:rsidRPr="00C46324">
        <w:rPr>
          <w:rFonts w:ascii="Times New Roman" w:hAnsi="Times New Roman"/>
          <w:b/>
          <w:sz w:val="26"/>
          <w:szCs w:val="26"/>
        </w:rPr>
        <w:t>Thực trạng</w:t>
      </w:r>
      <w:r w:rsidR="007B4C6A">
        <w:rPr>
          <w:rFonts w:ascii="Times New Roman" w:hAnsi="Times New Roman"/>
          <w:b/>
          <w:sz w:val="26"/>
          <w:szCs w:val="26"/>
        </w:rPr>
        <w:t xml:space="preserve"> tại</w:t>
      </w:r>
      <w:r w:rsidRPr="00C46324">
        <w:rPr>
          <w:rFonts w:ascii="Times New Roman" w:hAnsi="Times New Roman"/>
          <w:b/>
          <w:sz w:val="26"/>
          <w:szCs w:val="26"/>
        </w:rPr>
        <w:t xml:space="preserve"> các khoa </w:t>
      </w:r>
    </w:p>
    <w:p w:rsidR="00C46324" w:rsidRPr="00C46324" w:rsidRDefault="00C46324" w:rsidP="00C46324">
      <w:pPr>
        <w:spacing w:before="80"/>
        <w:ind w:firstLine="720"/>
        <w:jc w:val="both"/>
        <w:rPr>
          <w:rFonts w:ascii="Times New Roman" w:hAnsi="Times New Roman"/>
          <w:color w:val="FF0000"/>
          <w:sz w:val="26"/>
          <w:szCs w:val="26"/>
        </w:rPr>
      </w:pPr>
      <w:r w:rsidRPr="00C46324">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02 Xưởng Tiện với 13 máy Tiện, 10 máy Phay;</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Cơ điện tử;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01 Phòng Lab;</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Phòng Multimedia;</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lastRenderedPageBreak/>
        <w:t xml:space="preserve">Phòng Điện tử viễn thông;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thực hành thí nghiệm điện Ôtô;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C46324" w:rsidRPr="00C46324" w:rsidRDefault="00C46324" w:rsidP="00C46324">
      <w:pPr>
        <w:pStyle w:val="ListParagraph"/>
        <w:spacing w:before="120" w:after="60"/>
        <w:ind w:left="0" w:firstLine="720"/>
        <w:jc w:val="both"/>
        <w:outlineLvl w:val="4"/>
        <w:rPr>
          <w:rFonts w:ascii="Times New Roman" w:hAnsi="Times New Roman"/>
          <w:sz w:val="26"/>
          <w:szCs w:val="26"/>
          <w:lang w:val="es-ES"/>
        </w:rPr>
      </w:pPr>
      <w:r w:rsidRPr="00C46324">
        <w:rPr>
          <w:rFonts w:ascii="Times New Roman" w:hAnsi="Times New Roman"/>
          <w:b/>
          <w:sz w:val="26"/>
          <w:szCs w:val="26"/>
        </w:rPr>
        <w:t>Thực trạng</w:t>
      </w:r>
      <w:r w:rsidRPr="00C46324">
        <w:rPr>
          <w:rFonts w:ascii="Times New Roman" w:hAnsi="Times New Roman"/>
          <w:b/>
          <w:color w:val="FF0000"/>
          <w:sz w:val="26"/>
          <w:szCs w:val="26"/>
        </w:rPr>
        <w:t xml:space="preserve"> </w:t>
      </w:r>
      <w:r w:rsidRPr="00C46324">
        <w:rPr>
          <w:rFonts w:ascii="Times New Roman" w:hAnsi="Times New Roman"/>
          <w:b/>
          <w:sz w:val="26"/>
          <w:szCs w:val="26"/>
        </w:rPr>
        <w:t>Thư viện:</w:t>
      </w:r>
      <w:bookmarkEnd w:id="0"/>
      <w:r w:rsidRPr="00C46324">
        <w:rPr>
          <w:rFonts w:ascii="Times New Roman" w:hAnsi="Times New Roman"/>
          <w:b/>
          <w:sz w:val="26"/>
          <w:szCs w:val="26"/>
        </w:rPr>
        <w:t xml:space="preserve"> </w:t>
      </w:r>
      <w:r w:rsidRPr="00C46324">
        <w:rPr>
          <w:rFonts w:ascii="Times New Roman" w:hAnsi="Times New Roman"/>
          <w:sz w:val="26"/>
          <w:szCs w:val="26"/>
          <w:lang w:val="es-ES"/>
        </w:rPr>
        <w:t>Thư viện là ở vị trí trung tâm của trường, có diện tích rộng, thoáng nên thuận lợi cho học tập, nghiên cứu tại thư viện của cán bộ, giảng viên, học sinh sinh viên do đó cần phải trang bị công nghệ:</w:t>
      </w:r>
    </w:p>
    <w:p w:rsidR="00C46324" w:rsidRPr="00C46324" w:rsidRDefault="00C46324" w:rsidP="00C46324">
      <w:pPr>
        <w:pStyle w:val="ListParagraph"/>
        <w:numPr>
          <w:ilvl w:val="0"/>
          <w:numId w:val="18"/>
        </w:numPr>
        <w:tabs>
          <w:tab w:val="clear" w:pos="360"/>
          <w:tab w:val="num" w:pos="142"/>
          <w:tab w:val="left" w:pos="709"/>
          <w:tab w:val="num" w:pos="993"/>
        </w:tabs>
        <w:spacing w:before="80"/>
        <w:ind w:left="0" w:firstLine="709"/>
        <w:jc w:val="both"/>
        <w:rPr>
          <w:rFonts w:ascii="Times New Roman" w:hAnsi="Times New Roman"/>
          <w:sz w:val="26"/>
          <w:szCs w:val="26"/>
          <w:lang w:val="es-ES"/>
        </w:rPr>
      </w:pPr>
      <w:r w:rsidRPr="00C46324">
        <w:rPr>
          <w:rFonts w:ascii="Times New Roman" w:hAnsi="Times New Roman"/>
          <w:sz w:val="26"/>
          <w:szCs w:val="26"/>
          <w:lang w:val="es-ES"/>
        </w:rPr>
        <w:t xml:space="preserve"> Ứng dụng c</w:t>
      </w:r>
      <w:r w:rsidRPr="00C46324">
        <w:rPr>
          <w:rFonts w:ascii="Times New Roman" w:hAnsi="Times New Roman" w:cs="VNI-Times"/>
          <w:sz w:val="26"/>
          <w:szCs w:val="26"/>
          <w:lang w:val="es-ES"/>
        </w:rPr>
        <w:t>ô</w:t>
      </w:r>
      <w:r w:rsidRPr="00C46324">
        <w:rPr>
          <w:rFonts w:ascii="Times New Roman" w:hAnsi="Times New Roman"/>
          <w:sz w:val="26"/>
          <w:szCs w:val="26"/>
          <w:lang w:val="es-ES"/>
        </w:rPr>
        <w:t>ng nghệ th</w:t>
      </w:r>
      <w:r w:rsidRPr="00C46324">
        <w:rPr>
          <w:rFonts w:ascii="Times New Roman" w:hAnsi="Times New Roman" w:cs="VNI-Times"/>
          <w:sz w:val="26"/>
          <w:szCs w:val="26"/>
          <w:lang w:val="es-ES"/>
        </w:rPr>
        <w:t>ô</w:t>
      </w:r>
      <w:r w:rsidRPr="00C46324">
        <w:rPr>
          <w:rFonts w:ascii="Times New Roman" w:hAnsi="Times New Roman"/>
          <w:sz w:val="26"/>
          <w:szCs w:val="26"/>
          <w:lang w:val="es-ES"/>
        </w:rPr>
        <w:t>ng tin v</w:t>
      </w:r>
      <w:r w:rsidRPr="00C46324">
        <w:rPr>
          <w:rFonts w:ascii="Times New Roman" w:hAnsi="Times New Roman" w:cs="VNI-Times"/>
          <w:sz w:val="26"/>
          <w:szCs w:val="26"/>
          <w:lang w:val="es-ES"/>
        </w:rPr>
        <w:t>à</w:t>
      </w:r>
      <w:r w:rsidRPr="00C46324">
        <w:rPr>
          <w:rFonts w:ascii="Times New Roman" w:hAnsi="Times New Roman"/>
          <w:sz w:val="26"/>
          <w:szCs w:val="26"/>
          <w:lang w:val="es-ES"/>
        </w:rPr>
        <w:t>o c</w:t>
      </w:r>
      <w:r w:rsidRPr="00C46324">
        <w:rPr>
          <w:rFonts w:ascii="Times New Roman" w:hAnsi="Times New Roman" w:cs="VNI-Times"/>
          <w:sz w:val="26"/>
          <w:szCs w:val="26"/>
          <w:lang w:val="es-ES"/>
        </w:rPr>
        <w:t>ô</w:t>
      </w:r>
      <w:r w:rsidRPr="00C46324">
        <w:rPr>
          <w:rFonts w:ascii="Times New Roman" w:hAnsi="Times New Roman"/>
          <w:sz w:val="26"/>
          <w:szCs w:val="26"/>
          <w:lang w:val="es-ES"/>
        </w:rPr>
        <w:t>ng t</w:t>
      </w:r>
      <w:r w:rsidRPr="00C46324">
        <w:rPr>
          <w:rFonts w:ascii="Times New Roman" w:hAnsi="Times New Roman" w:cs="VNI-Times"/>
          <w:sz w:val="26"/>
          <w:szCs w:val="26"/>
          <w:lang w:val="es-ES"/>
        </w:rPr>
        <w:t>á</w:t>
      </w:r>
      <w:r w:rsidRPr="00C46324">
        <w:rPr>
          <w:rFonts w:ascii="Times New Roman" w:hAnsi="Times New Roman"/>
          <w:sz w:val="26"/>
          <w:szCs w:val="26"/>
          <w:lang w:val="es-ES"/>
        </w:rPr>
        <w:t>c thư viện. Thư viện của trường đã được trang bị một đường truyền Internet cáp quang phục vụ cho cán bộ, giảng viên và học sinh sinh viên tra cứu tài liệu trên mạng miễn phí.</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Từng bước thực hiện xây dựng thư viện số và đến nay đã thực hiện được trang web thư viện số.</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Thực hiện tốt công tác nghiệp vụ và lưu hành sách cùng tài liệu tham khảo.</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Thư viện có danh mục tra cứu cho từng môn học, giúp bạn đọc tra cứu, tìm tài liệu nhanh, chính xác.</w:t>
      </w:r>
    </w:p>
    <w:p w:rsidR="00C46324" w:rsidRPr="00C46324" w:rsidRDefault="00C46324" w:rsidP="00C46324">
      <w:pPr>
        <w:pStyle w:val="ListParagraph"/>
        <w:numPr>
          <w:ilvl w:val="0"/>
          <w:numId w:val="18"/>
        </w:numPr>
        <w:tabs>
          <w:tab w:val="clear" w:pos="360"/>
          <w:tab w:val="num" w:pos="142"/>
          <w:tab w:val="left" w:pos="993"/>
        </w:tabs>
        <w:ind w:left="0" w:firstLine="709"/>
        <w:jc w:val="both"/>
        <w:rPr>
          <w:rFonts w:ascii="Times New Roman" w:hAnsi="Times New Roman"/>
          <w:b/>
          <w:sz w:val="26"/>
          <w:szCs w:val="26"/>
        </w:rPr>
      </w:pPr>
      <w:r w:rsidRPr="00C46324">
        <w:rPr>
          <w:rFonts w:ascii="Times New Roman" w:hAnsi="Times New Roman"/>
          <w:sz w:val="26"/>
          <w:szCs w:val="26"/>
          <w:lang w:val="es-ES"/>
        </w:rPr>
        <w:t>Thư viện c</w:t>
      </w:r>
      <w:r w:rsidRPr="00C46324">
        <w:rPr>
          <w:rFonts w:ascii="Times New Roman" w:hAnsi="Times New Roman" w:cs="VNI-Times"/>
          <w:sz w:val="26"/>
          <w:szCs w:val="26"/>
          <w:lang w:val="es-ES"/>
        </w:rPr>
        <w:t>ó</w:t>
      </w:r>
      <w:r w:rsidRPr="00C46324">
        <w:rPr>
          <w:rFonts w:ascii="Times New Roman" w:hAnsi="Times New Roman"/>
          <w:sz w:val="26"/>
          <w:szCs w:val="26"/>
          <w:lang w:val="es-ES"/>
        </w:rPr>
        <w:t xml:space="preserve"> </w:t>
      </w:r>
      <w:r w:rsidRPr="00C46324">
        <w:rPr>
          <w:rFonts w:ascii="Times New Roman" w:hAnsi="Times New Roman" w:cs="VNI-Times"/>
          <w:sz w:val="26"/>
          <w:szCs w:val="26"/>
          <w:lang w:val="es-ES"/>
        </w:rPr>
        <w:t>đ</w:t>
      </w:r>
      <w:r w:rsidRPr="00C46324">
        <w:rPr>
          <w:rFonts w:ascii="Times New Roman" w:hAnsi="Times New Roman"/>
          <w:sz w:val="26"/>
          <w:szCs w:val="26"/>
          <w:lang w:val="es-ES"/>
        </w:rPr>
        <w:t>ủ c</w:t>
      </w:r>
      <w:r w:rsidRPr="00C46324">
        <w:rPr>
          <w:rFonts w:ascii="Times New Roman" w:hAnsi="Times New Roman" w:cs="VNI-Times"/>
          <w:sz w:val="26"/>
          <w:szCs w:val="26"/>
          <w:lang w:val="es-ES"/>
        </w:rPr>
        <w:t>á</w:t>
      </w:r>
      <w:r w:rsidRPr="00C46324">
        <w:rPr>
          <w:rFonts w:ascii="Times New Roman" w:hAnsi="Times New Roman"/>
          <w:sz w:val="26"/>
          <w:szCs w:val="26"/>
          <w:lang w:val="es-ES"/>
        </w:rPr>
        <w:t>c loại s</w:t>
      </w:r>
      <w:r w:rsidRPr="00C46324">
        <w:rPr>
          <w:rFonts w:ascii="Times New Roman" w:hAnsi="Times New Roman" w:cs="VNI-Times"/>
          <w:sz w:val="26"/>
          <w:szCs w:val="26"/>
          <w:lang w:val="es-ES"/>
        </w:rPr>
        <w:t>á</w:t>
      </w:r>
      <w:r w:rsidRPr="00C46324">
        <w:rPr>
          <w:rFonts w:ascii="Times New Roman" w:hAnsi="Times New Roman"/>
          <w:sz w:val="26"/>
          <w:szCs w:val="26"/>
          <w:lang w:val="es-ES"/>
        </w:rPr>
        <w:t>ch cơ bản đã đáp ứng yêu cầu phục vụ công tác giảng dạy và học tập, đáp ứng mục tiêu đào tạo</w:t>
      </w:r>
    </w:p>
    <w:p w:rsidR="00B13D24" w:rsidRPr="00ED5DE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D5DED">
        <w:rPr>
          <w:rFonts w:ascii="Times New Roman" w:hAnsi="Times New Roman"/>
          <w:b/>
          <w:i/>
          <w:sz w:val="26"/>
          <w:szCs w:val="26"/>
        </w:rPr>
        <w:t>Thực trạng trang thiết bị dạy học tại các khoa nghề</w:t>
      </w:r>
      <w:r w:rsidRPr="00ED5DED">
        <w:rPr>
          <w:rFonts w:ascii="Times New Roman" w:hAnsi="Times New Roman"/>
          <w:i/>
          <w:sz w:val="26"/>
          <w:szCs w:val="26"/>
        </w:rPr>
        <w:t>:</w:t>
      </w:r>
    </w:p>
    <w:p w:rsidR="00B13D24" w:rsidRPr="00EB4C88" w:rsidRDefault="00B13D24" w:rsidP="00B13D24">
      <w:pPr>
        <w:ind w:left="720"/>
        <w:rPr>
          <w:rFonts w:ascii="Times New Roman" w:hAnsi="Times New Roman"/>
          <w:b/>
          <w:sz w:val="26"/>
          <w:szCs w:val="26"/>
        </w:rPr>
      </w:pPr>
      <w:r w:rsidRPr="00EB4C88">
        <w:rPr>
          <w:rFonts w:ascii="Times New Roman" w:hAnsi="Times New Roman"/>
          <w:b/>
          <w:sz w:val="26"/>
          <w:szCs w:val="26"/>
        </w:rPr>
        <w:t>* Khoa Điện – Điện tử:</w:t>
      </w:r>
    </w:p>
    <w:p w:rsidR="00B13D24" w:rsidRPr="00EB4C88" w:rsidRDefault="00B13D24" w:rsidP="00B13D24">
      <w:pPr>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Khoa Điện – Điện tử hiện có 26 phòng dạy thực hành, trang bị máy móc thiết bị theo môn học:</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b/>
          <w:sz w:val="26"/>
          <w:szCs w:val="26"/>
        </w:rPr>
        <w:t>-</w:t>
      </w:r>
      <w:r w:rsidRPr="00EB4C88">
        <w:rPr>
          <w:rFonts w:ascii="Times New Roman" w:hAnsi="Times New Roman"/>
          <w:sz w:val="26"/>
          <w:szCs w:val="26"/>
        </w:rPr>
        <w:t xml:space="preserve">  Điện:</w:t>
      </w:r>
      <w:r w:rsidRPr="00EB4C88">
        <w:rPr>
          <w:rFonts w:ascii="Times New Roman" w:hAnsi="Times New Roman"/>
          <w:b/>
          <w:sz w:val="26"/>
          <w:szCs w:val="26"/>
        </w:rPr>
        <w:t xml:space="preserve"> </w:t>
      </w:r>
      <w:r w:rsidRPr="00EB4C88">
        <w:rPr>
          <w:rFonts w:ascii="Times New Roman" w:hAnsi="Times New Roman"/>
          <w:sz w:val="26"/>
          <w:szCs w:val="26"/>
        </w:rPr>
        <w:t>Sửa chữa máy điện; PLC; Khí nén – Điện khí nén; Điện tử công suất, Multimedia; Thí nghiệm máy điện; Thí nghiệm kỹ thuật điện; Thực tập trang bị điện; Thực tập điện cơ bản;</w:t>
      </w:r>
    </w:p>
    <w:p w:rsidR="00B13D24" w:rsidRPr="00EB4C88" w:rsidRDefault="00B13D24" w:rsidP="00B13D24">
      <w:pPr>
        <w:jc w:val="both"/>
        <w:rPr>
          <w:rFonts w:ascii="Times New Roman" w:hAnsi="Times New Roman"/>
          <w:sz w:val="26"/>
          <w:szCs w:val="26"/>
        </w:rPr>
      </w:pPr>
      <w:r w:rsidRPr="00EB4C88">
        <w:rPr>
          <w:rFonts w:ascii="Times New Roman" w:hAnsi="Times New Roman"/>
          <w:sz w:val="26"/>
          <w:szCs w:val="26"/>
        </w:rPr>
        <w:t xml:space="preserve"> </w:t>
      </w:r>
      <w:r w:rsidRPr="00EB4C88">
        <w:rPr>
          <w:rFonts w:ascii="Times New Roman" w:hAnsi="Times New Roman"/>
          <w:sz w:val="26"/>
          <w:szCs w:val="26"/>
        </w:rPr>
        <w:tab/>
      </w:r>
      <w:r w:rsidRPr="00EB4C88">
        <w:rPr>
          <w:rFonts w:ascii="Times New Roman" w:hAnsi="Times New Roman"/>
          <w:b/>
          <w:sz w:val="26"/>
          <w:szCs w:val="26"/>
        </w:rPr>
        <w:t>-</w:t>
      </w:r>
      <w:r w:rsidRPr="00EB4C88">
        <w:rPr>
          <w:rFonts w:ascii="Times New Roman" w:hAnsi="Times New Roman"/>
          <w:sz w:val="26"/>
          <w:szCs w:val="26"/>
        </w:rPr>
        <w:t xml:space="preserve"> Điện tử:</w:t>
      </w:r>
      <w:r w:rsidRPr="00EB4C88">
        <w:rPr>
          <w:rFonts w:ascii="Times New Roman" w:hAnsi="Times New Roman"/>
          <w:b/>
          <w:sz w:val="26"/>
          <w:szCs w:val="26"/>
        </w:rPr>
        <w:t xml:space="preserve"> </w:t>
      </w:r>
      <w:r w:rsidRPr="00EB4C88">
        <w:rPr>
          <w:rFonts w:ascii="Times New Roman" w:hAnsi="Times New Roman"/>
          <w:sz w:val="26"/>
          <w:szCs w:val="26"/>
        </w:rPr>
        <w:t>Cơ điện tử; Điện tử cơ bản; Điện tử công suất; Điện tử viễn thông; PLC; Tự động hóa; Audio Video; Vi xử lý - Vi điều khiển; Khí nén.</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Hiện nay, máy móc thiết bị khoa Điện - Điện tử cũ kỹ, lạc hậu chiếm đến 60%, thiếu về số lượng, không đồng bộ về chủng loại. Để giải quyết tình trạng thiếu máy móc thiết bị thực tập, nhà trường đưa vào giảng dạy các mô hình, tủ điện là sản phẩm do giảng viên hướng dẫn học sinh lắp ráp trong quá trình thực tập. </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Kể từ năm học 2012-2013, Bộ Giáo dục và Đào tạo đưa vào chương trình một số môn học mới đào tạo mang tính chuyên sâu, nhưng hiện tại Trường chưa có kinh phí trang bị máy móc thiết bị phục vụ cho môn học này, chưa có các phòng thí nghiệm hiện đại và đồng bộ. </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Cơ khí:</w:t>
      </w:r>
    </w:p>
    <w:p w:rsidR="00B13D24" w:rsidRPr="00EB4C88" w:rsidRDefault="00B13D24" w:rsidP="00B13D24">
      <w:pPr>
        <w:spacing w:before="80"/>
        <w:ind w:firstLine="720"/>
        <w:jc w:val="both"/>
        <w:rPr>
          <w:rFonts w:ascii="Times New Roman" w:hAnsi="Times New Roman"/>
          <w:bCs/>
          <w:sz w:val="26"/>
          <w:szCs w:val="26"/>
          <w:lang w:eastAsia="vi-VN"/>
        </w:rPr>
      </w:pPr>
      <w:r w:rsidRPr="00EB4C88">
        <w:rPr>
          <w:rStyle w:val="FontStyle12"/>
          <w:rFonts w:eastAsiaTheme="majorEastAsia"/>
          <w:b w:val="0"/>
          <w:sz w:val="26"/>
          <w:szCs w:val="26"/>
          <w:lang w:eastAsia="vi-VN"/>
        </w:rPr>
        <w:t>Khoa Cơ khí hiện có 08 xưởng thực hành, t</w:t>
      </w:r>
      <w:r w:rsidRPr="00EB4C88">
        <w:rPr>
          <w:rFonts w:ascii="Times New Roman" w:hAnsi="Times New Roman"/>
          <w:bCs/>
          <w:sz w:val="26"/>
          <w:szCs w:val="26"/>
        </w:rPr>
        <w:t xml:space="preserve">rang thiết bị máy móc được đầu tư theo môn học: </w:t>
      </w:r>
      <w:r w:rsidRPr="00EB4C88">
        <w:rPr>
          <w:rFonts w:ascii="Times New Roman" w:hAnsi="Times New Roman"/>
          <w:b/>
          <w:bCs/>
          <w:sz w:val="26"/>
          <w:szCs w:val="26"/>
        </w:rPr>
        <w:t xml:space="preserve"> </w:t>
      </w:r>
      <w:r w:rsidRPr="00EB4C88">
        <w:rPr>
          <w:rFonts w:ascii="Times New Roman" w:hAnsi="Times New Roman"/>
          <w:sz w:val="26"/>
          <w:szCs w:val="26"/>
        </w:rPr>
        <w:t>CNC (Cơ bản - Công nghiệp 1- Công nghiệp 2); Hàn; Nguội; Phay; Tiện.</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Số lượng máy móc thiết bị hầu hết trang bị trước năm 2010, tỉ lệ chất lượng còn lại rất thấp, do thời gian sử dụng quá lâu và hoạt động liên tục nên tình trạng thiết bị máy móc hiện nay hoạt động kém hiệu quả, phải sửa chữa nhiều với chi phí lớn, một số máy trên thị trường hầu như không còn các chi tiết linh kiện thay thế. Phương án sửa chữa cho loại thiết bị máy móc này chỉ mang tính tạm thời, chắp vá phục vụ nhu cầu trước mắt, không còn độ chính xác và không an toàn khi sử dụng.</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Mặc dù tình trang máy móc thiết bị hư hỏng, cũ, lạc hậu  nhà trường vẫn phải đưa vào phục vụ giảng dạy do số lượng máy thiếu nhiều không đủ đáp ứng cho từng nhóm thực tập (25 học sinh/nhóm), số lượng học sinh đang theo học tại khoa.</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lastRenderedPageBreak/>
        <w:t>Các phòng thí nghiệm phục vụ ngành học kỹ thuật cơ khí, cơ khí chính xác và cơ khí chế tạo hầu như chưa có, các em chỉ được học lý thuyết mà không có thực hành.</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Động lực:</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Khoa Động lực hiện có 10 xưởng thực hành trang thiết bị được đầu tư các môn học: động cơ xăng, động cơ dầu, điện ô tô, khung gầm và xe gắn máy. </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Hiện tại, khoa Động lực thiếu rất nhiều về số lượng máy móc thiết bị dùng cho các xưởng thực tập ở tất cả môn học, máy móc thiết bị hiện có được sử dụng với tần suất liên tục, hư hỏng thường xuyên, một số máy móc được trang bị đã lâu, lỗi thời sửa chữa nhiều nhưng nhà trường vẫn đưa vào sử dụng vì chưa có máy thay thế. Phần lớn các em chỉ được thực tập trên mô hình, sa bàn, ít có điều kiện được thực tập trên máy móc thực tế, để giải quyết tình trạng thiếu máy móc nhà trường phải tăng cường dạy ca 3.</w:t>
      </w:r>
    </w:p>
    <w:p w:rsidR="00B13D24" w:rsidRPr="00EB4C88" w:rsidRDefault="00B13D24" w:rsidP="00B13D24">
      <w:pPr>
        <w:spacing w:before="8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w:t>
      </w:r>
      <w:r w:rsidRPr="00EB4C88">
        <w:rPr>
          <w:rStyle w:val="FontStyle12"/>
          <w:rFonts w:eastAsiaTheme="majorEastAsia"/>
          <w:b w:val="0"/>
          <w:sz w:val="26"/>
          <w:szCs w:val="26"/>
          <w:lang w:eastAsia="vi-VN"/>
        </w:rPr>
        <w:tab/>
        <w:t>Ngành công nghệ ô tô hiện nay đang phát triển mạnh, công nghệ, mẫu mã thay đổi thường xuyên, kinh phí mua sắm tăng theo không kịp, máy móc thiết bị hiện tại chỉ đáp ứng dạy cơ bản, phần lớn học sinh chưa có cơ hội tiếp cận với máy móc thiết bị công nghệ cao.</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Thông tin:  </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t>Khoa Công nghệ Thông tin hiện có 17 phòng học vi tính, dạy môn học phần mềm và mạng, có số lượng 762 máy vi tính, trong đó 70% máy vi tính được trang bị trước năm 2010 có giá trị tỉ lệ còn lại từ 30 – 50%. Số lượng này giảm liên tục hàng năm do thanh lý máy hư hỏng, không có linh kiện thay thế.</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t xml:space="preserve">Máy vi tính hiện có chỉ đáp ứng môn dạy cơ bản, cấu hình chưa phù hợp để chạy, cài đặt các chương trình mới. Thiết bị thực hành môn học an ninh mạng và thực hành mạng viễn thông và truyền số liệu là thiết bị thực hành nâng cao chưa có.    </w:t>
      </w:r>
    </w:p>
    <w:p w:rsidR="00B13D24" w:rsidRPr="00EB4C88" w:rsidRDefault="00B13D24" w:rsidP="00B13D24">
      <w:pPr>
        <w:tabs>
          <w:tab w:val="left" w:pos="240"/>
        </w:tabs>
        <w:jc w:val="both"/>
        <w:rPr>
          <w:rFonts w:ascii="Times New Roman" w:hAnsi="Times New Roman"/>
          <w:sz w:val="26"/>
          <w:szCs w:val="26"/>
        </w:rPr>
      </w:pPr>
      <w:r w:rsidRPr="00EB4C88">
        <w:rPr>
          <w:rFonts w:ascii="Times New Roman" w:hAnsi="Times New Roman"/>
          <w:sz w:val="26"/>
          <w:szCs w:val="26"/>
        </w:rPr>
        <w:tab/>
      </w:r>
      <w:r w:rsidRPr="00EB4C88">
        <w:rPr>
          <w:rFonts w:ascii="Times New Roman" w:hAnsi="Times New Roman"/>
          <w:sz w:val="26"/>
          <w:szCs w:val="26"/>
        </w:rPr>
        <w:tab/>
        <w:t>Hiện tại khoa còn thiếu nhiều thiết bị hỗ trợ giảng dạy như tổng đài, thiết bị mạng của Cisco,… nên công tác giảng dạy còn gặp nhiều khó khăn.</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May </w:t>
      </w:r>
      <w:r w:rsidRPr="00EB4C88">
        <w:rPr>
          <w:rFonts w:ascii="Times New Roman" w:hAnsi="Times New Roman"/>
          <w:sz w:val="26"/>
          <w:szCs w:val="26"/>
        </w:rPr>
        <w:t>–</w:t>
      </w:r>
      <w:r w:rsidRPr="00EB4C88">
        <w:rPr>
          <w:rFonts w:ascii="Times New Roman" w:hAnsi="Times New Roman"/>
          <w:b/>
          <w:sz w:val="26"/>
          <w:szCs w:val="26"/>
        </w:rPr>
        <w:t xml:space="preserve"> Thời trang: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Khoa Công nghệ May – Thời trang hiện có</w:t>
      </w:r>
      <w:r w:rsidRPr="00EB4C88">
        <w:rPr>
          <w:rFonts w:ascii="Times New Roman" w:hAnsi="Times New Roman"/>
          <w:b/>
          <w:sz w:val="26"/>
          <w:szCs w:val="26"/>
        </w:rPr>
        <w:t xml:space="preserve"> </w:t>
      </w:r>
      <w:r w:rsidRPr="00EB4C88">
        <w:rPr>
          <w:rFonts w:ascii="Times New Roman" w:hAnsi="Times New Roman"/>
          <w:sz w:val="26"/>
          <w:szCs w:val="26"/>
        </w:rPr>
        <w:t>02 xưởng may; 01 phòng thực hành thiết kế rập và 01 phòng vi tính.</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 xml:space="preserve">Mặc dù là khoa có số lượng sinh viên ít nhất nhưng máy móc thiết bị không đáp ứng đủ nhu cầu thực tập, 01 xưởng may chỉ có 17 máy may công nghiệp với nhiều chủng loại khác nhau được trang bị trong nhiều năm, mỗi xưởng hiện còn thiếu 08 máy may mới đáp ứng đủ cho 01 nhóm học sinh thực tập, máy hư hỏng thường xuyên do sử dụng quá lâu và nhiều. </w:t>
      </w:r>
      <w:bookmarkStart w:id="1" w:name="_Toc375811867"/>
    </w:p>
    <w:p w:rsidR="00B13D24" w:rsidRPr="00EB4C88" w:rsidRDefault="00B13D24" w:rsidP="00B13D24">
      <w:pPr>
        <w:spacing w:before="80"/>
        <w:ind w:firstLine="720"/>
        <w:jc w:val="both"/>
        <w:rPr>
          <w:rFonts w:ascii="Times New Roman" w:hAnsi="Times New Roman"/>
          <w:b/>
          <w:sz w:val="26"/>
          <w:szCs w:val="26"/>
        </w:rPr>
      </w:pPr>
      <w:r w:rsidRPr="00EB4C88">
        <w:rPr>
          <w:rFonts w:ascii="Times New Roman" w:hAnsi="Times New Roman"/>
          <w:b/>
          <w:i/>
          <w:sz w:val="26"/>
          <w:szCs w:val="26"/>
        </w:rPr>
        <w:t>Điểm mạnh:</w:t>
      </w:r>
      <w:bookmarkEnd w:id="1"/>
      <w:r w:rsidRPr="00EB4C88">
        <w:rPr>
          <w:rFonts w:ascii="Times New Roman" w:hAnsi="Times New Roman"/>
          <w:b/>
          <w:i/>
          <w:sz w:val="26"/>
          <w:szCs w:val="26"/>
        </w:rPr>
        <w:t xml:space="preserve">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02 Xưởng Tiện với 13 máy Tiện, 10 máy Phay;</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Cơ điện tử;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01 Phòng Lab;</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Phòng Multimedia;</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Điện tử viễn thông;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thực hành thí nghiệm điện Ôtô;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lastRenderedPageBreak/>
        <w:t>Bổ sung gần 500 máy vi tính cấu hình cao phục vụ ngành học công nghệ thông tin (Quản trị mạng, Lắp ráp máy...) và các chuyên ngành đào tạo khác.</w:t>
      </w:r>
    </w:p>
    <w:p w:rsidR="00B13D24" w:rsidRPr="00EB4C88" w:rsidRDefault="00B13D24" w:rsidP="00B13D24">
      <w:pPr>
        <w:tabs>
          <w:tab w:val="left" w:pos="990"/>
        </w:tabs>
        <w:spacing w:before="80"/>
        <w:jc w:val="both"/>
        <w:rPr>
          <w:rFonts w:ascii="Times New Roman" w:hAnsi="Times New Roman"/>
          <w:bCs/>
          <w:sz w:val="16"/>
          <w:szCs w:val="16"/>
        </w:rPr>
      </w:pPr>
    </w:p>
    <w:p w:rsidR="00B13D24" w:rsidRPr="00EB4C88" w:rsidRDefault="00B13D24" w:rsidP="00B13D24">
      <w:pPr>
        <w:rPr>
          <w:rFonts w:ascii="Times New Roman" w:hAnsi="Times New Roman"/>
          <w:b/>
          <w:i/>
          <w:sz w:val="26"/>
          <w:szCs w:val="26"/>
        </w:rPr>
      </w:pPr>
      <w:bookmarkStart w:id="2" w:name="_Toc373161382"/>
      <w:bookmarkStart w:id="3" w:name="_Toc373162582"/>
      <w:bookmarkStart w:id="4" w:name="_Toc374644787"/>
      <w:bookmarkStart w:id="5" w:name="_Toc375811868"/>
      <w:r w:rsidRPr="00EB4C88">
        <w:rPr>
          <w:rFonts w:ascii="Times New Roman" w:hAnsi="Times New Roman"/>
          <w:i/>
          <w:sz w:val="26"/>
          <w:szCs w:val="26"/>
        </w:rPr>
        <w:tab/>
      </w:r>
      <w:r w:rsidRPr="00EB4C88">
        <w:rPr>
          <w:rFonts w:ascii="Times New Roman" w:hAnsi="Times New Roman"/>
          <w:b/>
          <w:i/>
          <w:sz w:val="26"/>
          <w:szCs w:val="26"/>
        </w:rPr>
        <w:t>Hạn chế:</w:t>
      </w:r>
      <w:bookmarkEnd w:id="2"/>
      <w:bookmarkEnd w:id="3"/>
      <w:bookmarkEnd w:id="4"/>
      <w:bookmarkEnd w:id="5"/>
      <w:r w:rsidRPr="00EB4C88">
        <w:rPr>
          <w:rFonts w:ascii="Times New Roman" w:hAnsi="Times New Roman"/>
          <w:b/>
          <w:i/>
          <w:sz w:val="26"/>
          <w:szCs w:val="26"/>
        </w:rPr>
        <w:t xml:space="preserve">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Style w:val="FontStyle12"/>
          <w:rFonts w:eastAsiaTheme="majorEastAsia"/>
          <w:b w:val="0"/>
          <w:sz w:val="26"/>
          <w:szCs w:val="26"/>
          <w:lang w:eastAsia="vi-VN"/>
        </w:rPr>
        <w:t xml:space="preserve">Do là trường kỹ thuật, nhu cầu về số lượng máy móc thiết bị rất nhiều, giá trị trang bị cao, việc trang bị cùng lúc là rất khó khăn, chỉ có thể là trang bị nhỏ, lẻ, rời rạc dẫn đến việc trang thiết bị thực tập trong cùng một xưởng, giữa các xưởng trong khoa không đồng bộ, </w:t>
      </w:r>
      <w:r w:rsidRPr="00EB4C88">
        <w:rPr>
          <w:rFonts w:ascii="Times New Roman" w:hAnsi="Times New Roman"/>
          <w:sz w:val="26"/>
          <w:szCs w:val="26"/>
        </w:rPr>
        <w:t>thủ tục còn chậm từ khi đề nghị đến khi mua sắm máy móc thiết bị đã ở thế hệ cũ, chưa đón đầu công nghệ mới trong đào tạo</w:t>
      </w:r>
      <w:r w:rsidRPr="00EB4C88">
        <w:rPr>
          <w:rFonts w:ascii="Times New Roman" w:hAnsi="Times New Roman"/>
          <w:bCs/>
          <w:sz w:val="26"/>
          <w:szCs w:val="26"/>
        </w:rPr>
        <w:t>;</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Xưởng thực tập một số chuyên ngành còn thiếu máy móc thiết bị nên thường xuyên phải bố trí dạy ca 3 ở một số môn học;</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Một số trang thiết bị thí nghiệm đã lạc hậu, không còn bảo đảm độ chính xác;</w:t>
      </w:r>
    </w:p>
    <w:p w:rsidR="00B13D24" w:rsidRPr="00EB4C88" w:rsidRDefault="00B13D24" w:rsidP="00624924">
      <w:pPr>
        <w:pStyle w:val="ListParagraph"/>
        <w:numPr>
          <w:ilvl w:val="0"/>
          <w:numId w:val="18"/>
        </w:numPr>
        <w:tabs>
          <w:tab w:val="clear" w:pos="360"/>
          <w:tab w:val="num" w:pos="993"/>
        </w:tabs>
        <w:spacing w:before="120"/>
        <w:ind w:left="0" w:firstLine="720"/>
        <w:jc w:val="both"/>
        <w:rPr>
          <w:rFonts w:ascii="Times New Roman" w:hAnsi="Times New Roman"/>
          <w:b/>
          <w:color w:val="000000"/>
          <w:sz w:val="26"/>
          <w:szCs w:val="26"/>
        </w:rPr>
      </w:pPr>
      <w:r w:rsidRPr="00EB4C88">
        <w:rPr>
          <w:rFonts w:ascii="Times New Roman" w:hAnsi="Times New Roman"/>
          <w:bCs/>
          <w:sz w:val="26"/>
          <w:szCs w:val="26"/>
        </w:rPr>
        <w:t xml:space="preserve">Kinh phí đầu tư đổi mới trang thiết bị hàng năm còn </w:t>
      </w:r>
      <w:r w:rsidRPr="00EB4C88">
        <w:rPr>
          <w:rFonts w:ascii="Times New Roman" w:hAnsi="Times New Roman"/>
          <w:sz w:val="26"/>
          <w:szCs w:val="26"/>
        </w:rPr>
        <w:t>hạn chế, chưa theo kịp sự tiến bộ của khoa học kỹ thuật.</w:t>
      </w:r>
    </w:p>
    <w:p w:rsidR="00F535EE" w:rsidRDefault="00F535EE" w:rsidP="0084504B">
      <w:pPr>
        <w:pStyle w:val="ListParagraph"/>
        <w:numPr>
          <w:ilvl w:val="0"/>
          <w:numId w:val="10"/>
        </w:numPr>
        <w:tabs>
          <w:tab w:val="left" w:pos="0"/>
          <w:tab w:val="left" w:pos="993"/>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Dự báo nhu cầu sử dụng lao động qua đào tạo nghề đối với các nghề dự kiến đầu tư giai đoạn 2016 – 2020</w:t>
      </w:r>
    </w:p>
    <w:p w:rsidR="00682824" w:rsidRPr="00682824" w:rsidRDefault="00DB1ED7" w:rsidP="00DB1ED7">
      <w:pPr>
        <w:tabs>
          <w:tab w:val="left" w:pos="900"/>
        </w:tabs>
        <w:ind w:firstLine="540"/>
        <w:jc w:val="both"/>
        <w:rPr>
          <w:rFonts w:ascii="Times New Roman" w:hAnsi="Times New Roman"/>
          <w:sz w:val="26"/>
          <w:szCs w:val="26"/>
        </w:rPr>
      </w:pPr>
      <w:r>
        <w:rPr>
          <w:rFonts w:ascii="Times New Roman" w:hAnsi="Times New Roman"/>
          <w:sz w:val="26"/>
          <w:szCs w:val="26"/>
        </w:rPr>
        <w:t>Theo dự báo của</w:t>
      </w:r>
      <w:r w:rsidRPr="00682824">
        <w:rPr>
          <w:rFonts w:ascii="Times New Roman" w:hAnsi="Times New Roman"/>
          <w:sz w:val="26"/>
          <w:szCs w:val="26"/>
        </w:rPr>
        <w:t> Trung tâm Dự báo Nhu cầu Nhân lực và Thông tin Thị trường lao động TP Hồ Chí Minh</w:t>
      </w:r>
      <w:r>
        <w:rPr>
          <w:rFonts w:ascii="Times New Roman" w:hAnsi="Times New Roman"/>
          <w:sz w:val="26"/>
          <w:szCs w:val="26"/>
        </w:rPr>
        <w:t xml:space="preserve">, </w:t>
      </w:r>
      <w:r w:rsidRPr="00682824">
        <w:rPr>
          <w:rFonts w:ascii="Times New Roman" w:hAnsi="Times New Roman"/>
          <w:sz w:val="26"/>
          <w:szCs w:val="26"/>
        </w:rPr>
        <w:t xml:space="preserve"> nhu cầu nhân lực từng nhóm ngành nghề</w:t>
      </w:r>
      <w:r>
        <w:rPr>
          <w:rFonts w:ascii="Times New Roman" w:hAnsi="Times New Roman"/>
          <w:sz w:val="26"/>
          <w:szCs w:val="26"/>
        </w:rPr>
        <w:t xml:space="preserve"> của </w:t>
      </w:r>
      <w:r w:rsidRPr="00682824">
        <w:rPr>
          <w:rFonts w:ascii="Times New Roman" w:hAnsi="Times New Roman"/>
          <w:sz w:val="26"/>
          <w:szCs w:val="26"/>
        </w:rPr>
        <w:t>TP. Hồ Chí Minh giai đoạn 2015 – 2020 đến năm 2025 như sau:</w:t>
      </w:r>
    </w:p>
    <w:p w:rsidR="00682824" w:rsidRPr="00DB1ED7" w:rsidRDefault="00682824" w:rsidP="00682824">
      <w:pPr>
        <w:tabs>
          <w:tab w:val="left" w:pos="900"/>
        </w:tabs>
        <w:ind w:firstLine="540"/>
        <w:jc w:val="both"/>
        <w:rPr>
          <w:rFonts w:ascii="Times New Roman" w:hAnsi="Times New Roman"/>
          <w:b/>
          <w:sz w:val="26"/>
          <w:szCs w:val="26"/>
        </w:rPr>
      </w:pPr>
      <w:r w:rsidRPr="00682824">
        <w:rPr>
          <w:rFonts w:ascii="Times New Roman" w:hAnsi="Times New Roman"/>
          <w:sz w:val="26"/>
          <w:szCs w:val="26"/>
        </w:rPr>
        <w:t> </w:t>
      </w:r>
      <w:r w:rsidRPr="00DB1ED7">
        <w:rPr>
          <w:rFonts w:ascii="Times New Roman" w:hAnsi="Times New Roman"/>
          <w:b/>
          <w:sz w:val="26"/>
          <w:szCs w:val="26"/>
        </w:rPr>
        <w:t>Bảng 1: Nhu cầu nhân lực 04 nhóm ngành công nghiệp trọng yếu tại TP. Hồ Chí Minh giai đoạn 2015 – 2020 đến năm 2025</w:t>
      </w:r>
    </w:p>
    <w:p w:rsidR="00682824" w:rsidRPr="00682824" w:rsidRDefault="00682824" w:rsidP="00682824">
      <w:pPr>
        <w:shd w:val="clear" w:color="auto" w:fill="FFFFFF"/>
        <w:ind w:right="150"/>
        <w:jc w:val="center"/>
        <w:rPr>
          <w:rFonts w:ascii="Times New Roman" w:hAnsi="Times New Roman"/>
          <w:color w:val="000000"/>
          <w:sz w:val="28"/>
          <w:szCs w:val="28"/>
          <w:lang w:val="vi-VN" w:eastAsia="vi-VN"/>
        </w:rPr>
      </w:pPr>
      <w:r w:rsidRPr="00682824">
        <w:rPr>
          <w:rFonts w:ascii="Times New Roman" w:hAnsi="Times New Roman"/>
          <w:color w:val="000000"/>
          <w:sz w:val="28"/>
          <w:szCs w:val="28"/>
          <w:lang w:val="vi-VN" w:eastAsia="vi-VN"/>
        </w:rPr>
        <w:t> </w:t>
      </w:r>
    </w:p>
    <w:tbl>
      <w:tblPr>
        <w:tblW w:w="981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56"/>
        <w:gridCol w:w="2159"/>
        <w:gridCol w:w="1835"/>
      </w:tblGrid>
      <w:tr w:rsidR="00682824" w:rsidRPr="00682824" w:rsidTr="006D323C">
        <w:trPr>
          <w:trHeight w:val="930"/>
          <w:tblCellSpacing w:w="0" w:type="dxa"/>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8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15" w:type="dxa"/>
            <w:tcBorders>
              <w:top w:val="single" w:sz="4" w:space="0" w:color="auto"/>
              <w:left w:val="single" w:sz="4" w:space="0" w:color="auto"/>
              <w:bottom w:val="nil"/>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75"/>
          <w:tblCellSpacing w:w="0" w:type="dxa"/>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1815" w:type="dxa"/>
            <w:tcBorders>
              <w:top w:val="nil"/>
              <w:left w:val="single" w:sz="4" w:space="0" w:color="auto"/>
              <w:bottom w:val="single" w:sz="4" w:space="0" w:color="auto"/>
              <w:right w:val="single" w:sz="4" w:space="0" w:color="auto"/>
            </w:tcBorders>
            <w:shd w:val="clear" w:color="auto" w:fill="FFFFFF"/>
            <w:vAlign w:val="center"/>
          </w:tcPr>
          <w:p w:rsidR="00682824" w:rsidRPr="00682824" w:rsidRDefault="00682824" w:rsidP="00873237">
            <w:pPr>
              <w:spacing w:line="75" w:lineRule="atLeast"/>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Cơ khí</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Điện tử - Công nghệ thông tin</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Chế biến tinh lương thực thực phẩm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Hóa chất – Nhựa cao su</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58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B4C6A" w:rsidRDefault="00682824" w:rsidP="007B4C6A">
            <w:pPr>
              <w:ind w:right="150"/>
              <w:jc w:val="center"/>
              <w:rPr>
                <w:rFonts w:ascii="Times New Roman" w:hAnsi="Times New Roman"/>
                <w:color w:val="000000"/>
                <w:sz w:val="26"/>
                <w:szCs w:val="26"/>
                <w:lang w:eastAsia="vi-VN"/>
              </w:rPr>
            </w:pPr>
            <w:r w:rsidRPr="00682824">
              <w:rPr>
                <w:rFonts w:ascii="Times New Roman" w:hAnsi="Times New Roman"/>
                <w:color w:val="000000"/>
                <w:sz w:val="26"/>
                <w:szCs w:val="26"/>
                <w:lang w:val="vi-VN" w:eastAsia="vi-VN"/>
              </w:rPr>
              <w:t>Tổng nhu cầu nhân lực 04 ngành công nghiệp</w:t>
            </w:r>
          </w:p>
          <w:p w:rsidR="00682824" w:rsidRPr="00682824" w:rsidRDefault="00682824" w:rsidP="007B4C6A">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xml:space="preserve"> trọng yếu hàng năm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17</w:t>
            </w:r>
          </w:p>
        </w:tc>
        <w:tc>
          <w:tcPr>
            <w:tcW w:w="181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45.900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Bảng 2: Nhu cầu nhân lực 09 nhóm ngành dịch vụ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Tài chính – Tín dụng – Ngân hàng – Bảo hiểm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4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Giáo dục –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rHeight w:val="45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Du lịch</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rHeight w:val="49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tế</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5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lastRenderedPageBreak/>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doanh tài sản – Bất động sản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64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tư vấn, khoa học – công nghệ, nghiên cứu và triển khai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42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Thương mại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52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vận tải – Kho bãi – Dịch vụ cảng</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bưu chính, viễn thông và công nghệ thông tin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09 nhóm ngành dịch vụ hàng 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97.200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 xml:space="preserve">Bảng 3: Nhu cầu nhân lực ngành nghề khác </w:t>
      </w:r>
      <w:proofErr w:type="gramStart"/>
      <w:r w:rsidRPr="00DB1ED7">
        <w:rPr>
          <w:rFonts w:ascii="Times New Roman" w:hAnsi="Times New Roman"/>
          <w:b/>
          <w:sz w:val="26"/>
          <w:szCs w:val="26"/>
        </w:rPr>
        <w:t>thu</w:t>
      </w:r>
      <w:proofErr w:type="gramEnd"/>
      <w:r w:rsidRPr="00DB1ED7">
        <w:rPr>
          <w:rFonts w:ascii="Times New Roman" w:hAnsi="Times New Roman"/>
          <w:b/>
          <w:sz w:val="26"/>
          <w:szCs w:val="26"/>
        </w:rPr>
        <w:t xml:space="preserve"> hút nhiều lao động tại TP. 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8"/>
        <w:gridCol w:w="4765"/>
        <w:gridCol w:w="2173"/>
        <w:gridCol w:w="1979"/>
      </w:tblGrid>
      <w:tr w:rsidR="00682824" w:rsidRPr="00682824" w:rsidTr="006D323C">
        <w:trPr>
          <w:trHeight w:val="1035"/>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Truyền thông – Quảng cáo – Marketing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 Phục vụ</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Dệt may – Giày da – Thủ công mỹ nghệ</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Quản lý hành chính</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Xây dựng – Kiến trúc – Môi trường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Công nghệ Nông - Lâm</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 Xã hội – Nhân văn</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Ngành nghề khác</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blCellSpacing w:w="0" w:type="dxa"/>
          <w:jc w:val="center"/>
        </w:trPr>
        <w:tc>
          <w:tcPr>
            <w:tcW w:w="54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7B4C6A">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ngành nghề thu hút nhiều lao động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47</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126.900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 xml:space="preserve">Bảng </w:t>
      </w:r>
      <w:proofErr w:type="gramStart"/>
      <w:r w:rsidRPr="00DB1ED7">
        <w:rPr>
          <w:rFonts w:ascii="Times New Roman" w:hAnsi="Times New Roman"/>
          <w:b/>
          <w:sz w:val="26"/>
          <w:szCs w:val="26"/>
        </w:rPr>
        <w:t>4 :</w:t>
      </w:r>
      <w:proofErr w:type="gramEnd"/>
      <w:r w:rsidRPr="00DB1ED7">
        <w:rPr>
          <w:rFonts w:ascii="Times New Roman" w:hAnsi="Times New Roman"/>
          <w:b/>
          <w:sz w:val="26"/>
          <w:szCs w:val="26"/>
        </w:rPr>
        <w:t> Nhu cầu nhân lực qua đào tạo phân theo 08 nhóm ngành tại TP.Hồ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
        <w:gridCol w:w="4782"/>
        <w:gridCol w:w="2159"/>
        <w:gridCol w:w="1994"/>
      </w:tblGrid>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NHÓM NGÀNH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 </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Kỹ thuật công nghệ</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70.875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tự nhiên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14.175</w:t>
            </w:r>
          </w:p>
        </w:tc>
      </w:tr>
      <w:tr w:rsidR="00682824" w:rsidRPr="00682824" w:rsidTr="006D323C">
        <w:trPr>
          <w:trHeight w:val="690"/>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tế - Tài chính - Ngân hàng - Pháp luật - Hành chính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66.825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xã hội - Nhân văn - Du lịch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Sư phạm - Quản lý giáo dục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 Dược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Nông – Lâm – Thủy sản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6.075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Nghệ thuật - Thể dục - Thể thao</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54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bình quân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202.500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Ghi chú: Tổng số 202.500 chỗ làm việc tính trên  nhu cầu nhân lực qua đào tạo có trình độ Sơ cấp nghề – Trung cấp  – Cao đẳng – Đại học</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DB1ED7" w:rsidRDefault="00682824" w:rsidP="00682824">
      <w:pPr>
        <w:tabs>
          <w:tab w:val="left" w:pos="900"/>
        </w:tabs>
        <w:ind w:right="-856" w:firstLine="540"/>
        <w:jc w:val="both"/>
        <w:rPr>
          <w:rFonts w:ascii="Times New Roman" w:hAnsi="Times New Roman"/>
          <w:b/>
          <w:sz w:val="26"/>
          <w:szCs w:val="26"/>
        </w:rPr>
      </w:pPr>
      <w:r w:rsidRPr="00DB1ED7">
        <w:rPr>
          <w:rFonts w:ascii="Times New Roman" w:hAnsi="Times New Roman"/>
          <w:b/>
          <w:sz w:val="26"/>
          <w:szCs w:val="26"/>
        </w:rPr>
        <w:lastRenderedPageBreak/>
        <w:t xml:space="preserve">Bảng 5: Nhu cầu nhân lực </w:t>
      </w:r>
      <w:proofErr w:type="gramStart"/>
      <w:r w:rsidRPr="00DB1ED7">
        <w:rPr>
          <w:rFonts w:ascii="Times New Roman" w:hAnsi="Times New Roman"/>
          <w:b/>
          <w:sz w:val="26"/>
          <w:szCs w:val="26"/>
        </w:rPr>
        <w:t>theo</w:t>
      </w:r>
      <w:proofErr w:type="gramEnd"/>
      <w:r w:rsidRPr="00DB1ED7">
        <w:rPr>
          <w:rFonts w:ascii="Times New Roman" w:hAnsi="Times New Roman"/>
          <w:b/>
          <w:sz w:val="26"/>
          <w:szCs w:val="26"/>
        </w:rPr>
        <w:t xml:space="preserve"> trình độ nghề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trống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Trên 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Cao đẳng chuyên nghiệp - Cao đẳng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Trung cấp chuyên nghiệp - Trung cấp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94.500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Sơ cấp nghề - Công nhân kỹ thuật</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Lao động chưa qua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xml:space="preserve">Tổng số nhu cầu về trình độ nghề bình quân hàng </w:t>
            </w:r>
            <w:r w:rsidR="006D323C">
              <w:rPr>
                <w:rFonts w:ascii="Times New Roman" w:hAnsi="Times New Roman"/>
                <w:color w:val="000000"/>
                <w:sz w:val="26"/>
                <w:szCs w:val="26"/>
                <w:lang w:eastAsia="vi-VN"/>
              </w:rPr>
              <w:t xml:space="preserve"> </w:t>
            </w:r>
            <w:r w:rsidRPr="00682824">
              <w:rPr>
                <w:rFonts w:ascii="Times New Roman" w:hAnsi="Times New Roman"/>
                <w:color w:val="000000"/>
                <w:sz w:val="26"/>
                <w:szCs w:val="26"/>
                <w:lang w:val="vi-VN" w:eastAsia="vi-VN"/>
              </w:rPr>
              <w:t>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270.000</w:t>
            </w:r>
          </w:p>
        </w:tc>
      </w:tr>
    </w:tbl>
    <w:p w:rsidR="00682824" w:rsidRPr="00682824" w:rsidRDefault="00682824" w:rsidP="006D323C">
      <w:pPr>
        <w:tabs>
          <w:tab w:val="left" w:pos="0"/>
          <w:tab w:val="left" w:pos="993"/>
        </w:tabs>
        <w:spacing w:before="120"/>
        <w:ind w:firstLine="567"/>
        <w:jc w:val="both"/>
        <w:rPr>
          <w:rFonts w:ascii="Times New Roman" w:hAnsi="Times New Roman"/>
          <w:b/>
          <w:i/>
          <w:color w:val="000000"/>
          <w:sz w:val="26"/>
          <w:szCs w:val="26"/>
        </w:rPr>
      </w:pPr>
      <w:r w:rsidRPr="00682824">
        <w:rPr>
          <w:rFonts w:ascii="Times New Roman" w:hAnsi="Times New Roman"/>
          <w:sz w:val="26"/>
          <w:szCs w:val="26"/>
        </w:rPr>
        <w:t>Thực trạng thị trường lao động những năm gần đây tại thành phố luôn diễn biến tình trạng mất cân đối trong cơ cấu ngành nghề và trình độ nghề chuyên môn lành nghề và nhân lực;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Đánh giá chung về sự cần thiết phải đầu tư phát triển dạy nghề</w:t>
      </w:r>
    </w:p>
    <w:p w:rsidR="00873237" w:rsidRPr="00873237" w:rsidRDefault="00873237" w:rsidP="00873237">
      <w:pPr>
        <w:spacing w:before="60" w:after="60"/>
        <w:ind w:firstLine="567"/>
        <w:jc w:val="both"/>
        <w:rPr>
          <w:rFonts w:ascii="Times New Roman" w:hAnsi="Times New Roman"/>
          <w:sz w:val="26"/>
          <w:szCs w:val="26"/>
        </w:rPr>
      </w:pPr>
      <w:r w:rsidRPr="00873237">
        <w:rPr>
          <w:rFonts w:ascii="Times New Roman" w:hAnsi="Times New Roman"/>
          <w:sz w:val="26"/>
          <w:szCs w:val="26"/>
        </w:rPr>
        <w:t xml:space="preserve">Lao động kỹ thuật là một bộ phận trọng yếu trong chiến lược phát triển kinh tế - xã hội của mỗi quốc gia và địa phương vì đây là lĩnh vực liên quan trực tiếp đến phát triển con người và phát huy nguồn nhân lực - yếu tố quyết định cho sự thành công của quá trình phát triển bền vững. </w:t>
      </w:r>
    </w:p>
    <w:p w:rsidR="00873237" w:rsidRPr="00873237" w:rsidRDefault="00873237" w:rsidP="00873237">
      <w:pPr>
        <w:spacing w:before="60" w:after="60"/>
        <w:ind w:firstLine="567"/>
        <w:jc w:val="both"/>
        <w:rPr>
          <w:rFonts w:ascii="Times New Roman" w:hAnsi="Times New Roman"/>
          <w:i/>
          <w:sz w:val="26"/>
          <w:szCs w:val="26"/>
          <w:lang w:val="vi-VN"/>
        </w:rPr>
      </w:pPr>
      <w:r w:rsidRPr="00873237">
        <w:rPr>
          <w:rFonts w:ascii="Times New Roman" w:hAnsi="Times New Roman"/>
          <w:sz w:val="26"/>
          <w:szCs w:val="26"/>
          <w:lang w:val="vi-VN"/>
        </w:rPr>
        <w:t>Văn kiện Đại hội Đảng toàn quốc lần thứ XI đã chỉ rõ: “</w:t>
      </w:r>
      <w:r w:rsidRPr="00873237">
        <w:rPr>
          <w:rFonts w:ascii="Times New Roman" w:hAnsi="Times New Roman"/>
          <w:i/>
          <w:sz w:val="26"/>
          <w:szCs w:val="26"/>
          <w:lang w:val="vi-VN"/>
        </w:rPr>
        <w:t>Đổi mới căn bản và toàn diện giáo dục và đào tạo theo nhu cầu phát triển của xã hội; nâng cao chất lượng theo yêu cầu chuẩn hóa, hiện đại hóa, xã hội hóa, dân chủ hóa và hội nhập quốc tế</w:t>
      </w:r>
      <w:r w:rsidRPr="00873237">
        <w:rPr>
          <w:rFonts w:ascii="Times New Roman" w:hAnsi="Times New Roman"/>
          <w:sz w:val="26"/>
          <w:szCs w:val="26"/>
          <w:lang w:val="vi-VN"/>
        </w:rPr>
        <w:t>”; “</w:t>
      </w:r>
      <w:r w:rsidRPr="00873237">
        <w:rPr>
          <w:rFonts w:ascii="Times New Roman" w:hAnsi="Times New Roman"/>
          <w:i/>
          <w:sz w:val="26"/>
          <w:szCs w:val="26"/>
          <w:lang w:val="vi-VN"/>
        </w:rPr>
        <w:t>Phát triển và nâng cao chất lượng nguồn nhân lực, nhất là nguồn nhân lực chất lượng cao là một đột phá chiến lược,…Đẩy mạnh đào tạo nghề theo nhu cầu phát triển của xã hội</w:t>
      </w:r>
      <w:r w:rsidRPr="00873237">
        <w:rPr>
          <w:rFonts w:ascii="Times New Roman" w:hAnsi="Times New Roman"/>
          <w:i/>
          <w:sz w:val="26"/>
          <w:szCs w:val="26"/>
        </w:rPr>
        <w:t xml:space="preserve">, </w:t>
      </w:r>
      <w:r w:rsidRPr="00873237">
        <w:rPr>
          <w:rFonts w:ascii="Times New Roman" w:hAnsi="Times New Roman"/>
          <w:i/>
          <w:sz w:val="26"/>
          <w:szCs w:val="26"/>
          <w:lang w:val="vi-VN"/>
        </w:rPr>
        <w:t>có cơ chế và chính sách thiết lập mối liên kết chặt chẽ giữa các doanh nghiệp với cơ sở đào tạo. Xây dựng và thực hiện các chương trình, đề án đào tạo nhân lực cho các ngành, lĩnh vực mũi nhọn, đồng thời chú trọng đào tạo nghề cho nông dân, đặc biệt đối với người bị thu hồi đất”. (Trích: Văn kiện Đại hội Đảng toàn quốc lần thứ XI)</w:t>
      </w:r>
    </w:p>
    <w:p w:rsidR="00873237" w:rsidRPr="00873237" w:rsidRDefault="00873237" w:rsidP="00873237">
      <w:pPr>
        <w:ind w:firstLine="720"/>
        <w:jc w:val="both"/>
        <w:rPr>
          <w:rFonts w:ascii="Times New Roman" w:hAnsi="Times New Roman"/>
          <w:i/>
          <w:spacing w:val="-4"/>
          <w:sz w:val="26"/>
          <w:szCs w:val="26"/>
        </w:rPr>
      </w:pPr>
      <w:r w:rsidRPr="00873237">
        <w:rPr>
          <w:rFonts w:ascii="Times New Roman" w:hAnsi="Times New Roman"/>
          <w:sz w:val="26"/>
          <w:szCs w:val="26"/>
        </w:rPr>
        <w:t xml:space="preserve">Bên cạnh đó việc </w:t>
      </w:r>
      <w:r w:rsidRPr="00873237">
        <w:rPr>
          <w:rFonts w:ascii="Times New Roman" w:hAnsi="Times New Roman"/>
          <w:sz w:val="26"/>
          <w:szCs w:val="26"/>
          <w:lang w:val="vi-VN"/>
        </w:rPr>
        <w:t xml:space="preserve">Quy hoạch phát triển kinh tế - xã hội Thành phố </w:t>
      </w:r>
      <w:r w:rsidRPr="00873237">
        <w:rPr>
          <w:rFonts w:ascii="Times New Roman" w:hAnsi="Times New Roman"/>
          <w:sz w:val="26"/>
          <w:szCs w:val="26"/>
        </w:rPr>
        <w:t>HCM</w:t>
      </w:r>
      <w:r w:rsidRPr="00873237">
        <w:rPr>
          <w:rFonts w:ascii="Times New Roman" w:hAnsi="Times New Roman"/>
          <w:sz w:val="26"/>
          <w:szCs w:val="26"/>
          <w:lang w:val="vi-VN"/>
        </w:rPr>
        <w:t xml:space="preserve"> đến năm 2020</w:t>
      </w:r>
      <w:r w:rsidRPr="00873237">
        <w:rPr>
          <w:rFonts w:ascii="Times New Roman" w:hAnsi="Times New Roman"/>
          <w:sz w:val="26"/>
          <w:szCs w:val="26"/>
        </w:rPr>
        <w:t>,</w:t>
      </w:r>
      <w:r w:rsidRPr="00873237">
        <w:rPr>
          <w:rFonts w:ascii="Times New Roman" w:hAnsi="Times New Roman"/>
          <w:sz w:val="26"/>
          <w:szCs w:val="26"/>
          <w:lang w:val="vi-VN"/>
        </w:rPr>
        <w:t xml:space="preserve"> </w:t>
      </w:r>
      <w:r w:rsidRPr="00873237">
        <w:rPr>
          <w:rFonts w:ascii="Times New Roman" w:hAnsi="Times New Roman"/>
          <w:sz w:val="26"/>
          <w:szCs w:val="26"/>
        </w:rPr>
        <w:t>tầm nhìn</w:t>
      </w:r>
      <w:r w:rsidRPr="00873237">
        <w:rPr>
          <w:rFonts w:ascii="Times New Roman" w:hAnsi="Times New Roman"/>
          <w:sz w:val="26"/>
          <w:szCs w:val="26"/>
          <w:lang w:val="vi-VN"/>
        </w:rPr>
        <w:t xml:space="preserve"> đến năm 20</w:t>
      </w:r>
      <w:r w:rsidRPr="00873237">
        <w:rPr>
          <w:rFonts w:ascii="Times New Roman" w:hAnsi="Times New Roman"/>
          <w:sz w:val="26"/>
          <w:szCs w:val="26"/>
        </w:rPr>
        <w:t>25</w:t>
      </w:r>
      <w:r w:rsidRPr="00873237">
        <w:rPr>
          <w:rFonts w:ascii="Times New Roman" w:hAnsi="Times New Roman"/>
          <w:sz w:val="26"/>
          <w:szCs w:val="26"/>
          <w:lang w:val="vi-VN"/>
        </w:rPr>
        <w:t xml:space="preserve"> cũng chỉ rõ</w:t>
      </w:r>
      <w:r w:rsidRPr="00873237">
        <w:rPr>
          <w:rFonts w:ascii="Times New Roman" w:hAnsi="Times New Roman"/>
          <w:sz w:val="26"/>
          <w:szCs w:val="26"/>
        </w:rPr>
        <w:t xml:space="preserve">: </w:t>
      </w:r>
      <w:r w:rsidRPr="00873237">
        <w:rPr>
          <w:rFonts w:ascii="Times New Roman" w:hAnsi="Times New Roman"/>
          <w:i/>
          <w:sz w:val="26"/>
          <w:szCs w:val="26"/>
        </w:rPr>
        <w:t>“</w:t>
      </w:r>
      <w:r w:rsidRPr="00873237">
        <w:rPr>
          <w:rFonts w:ascii="Times New Roman" w:hAnsi="Times New Roman"/>
          <w:i/>
          <w:spacing w:val="-4"/>
          <w:sz w:val="26"/>
          <w:szCs w:val="26"/>
        </w:rPr>
        <w:t>Xây dựng Thành phố Hồ Chí Minh văn minh, hiện đại với vai trò đô thị đặc biệt, đi đầu trong sự nghiệp công nghiệp hóa, hiện đại hóa, đóng góp ngày càng lớn đối với khu vực và cả nước; từng bước trở thành trung tâm lớn về kinh tế, tài chính, thương mại, khoa học - công nghệ của đất nước và khu vực Ðông Nam Á; góp phần tích cực đưa nước ta cơ bản trở thành nước công nghiệp theo hướng hiện đại vào năm 2020. Phát triển Thành phố Hồ Chí Minh thành trung tâm văn hóa, thể thao, trung tâm đào tạo nguồn nhân lực chất lượng cao cho vùng và cả nước”.</w:t>
      </w:r>
    </w:p>
    <w:p w:rsidR="00873237" w:rsidRPr="00873237" w:rsidRDefault="00873237" w:rsidP="00873237">
      <w:pPr>
        <w:ind w:firstLine="720"/>
        <w:jc w:val="both"/>
        <w:rPr>
          <w:rFonts w:ascii="Times New Roman" w:hAnsi="Times New Roman"/>
          <w:spacing w:val="-4"/>
          <w:sz w:val="26"/>
          <w:szCs w:val="26"/>
        </w:rPr>
      </w:pPr>
      <w:r w:rsidRPr="00873237">
        <w:rPr>
          <w:rFonts w:ascii="Times New Roman" w:hAnsi="Times New Roman"/>
          <w:spacing w:val="-4"/>
          <w:sz w:val="26"/>
          <w:szCs w:val="26"/>
        </w:rPr>
        <w:t>Định hướng phát triển các lĩnh vực văn hóa - xã hội của TP.HCM:</w:t>
      </w:r>
    </w:p>
    <w:p w:rsidR="00873237" w:rsidRPr="00873237" w:rsidRDefault="00873237" w:rsidP="00873237">
      <w:pPr>
        <w:ind w:firstLine="720"/>
        <w:jc w:val="both"/>
        <w:rPr>
          <w:rFonts w:ascii="Times New Roman" w:hAnsi="Times New Roman"/>
          <w:spacing w:val="-4"/>
          <w:sz w:val="26"/>
          <w:szCs w:val="26"/>
        </w:rPr>
      </w:pPr>
      <w:r w:rsidRPr="00873237">
        <w:rPr>
          <w:rFonts w:ascii="Times New Roman" w:hAnsi="Times New Roman"/>
          <w:spacing w:val="-4"/>
          <w:sz w:val="26"/>
          <w:szCs w:val="26"/>
        </w:rPr>
        <w:t>Lao động, việc làm: tỷ lệ lao động qua đào tạo đến năm 2015 đạt 70%, năm 2020 đạt 85% và năm 2025 đạt 90%.</w:t>
      </w:r>
    </w:p>
    <w:p w:rsidR="00873237" w:rsidRPr="00873237" w:rsidRDefault="00873237" w:rsidP="00873237">
      <w:pPr>
        <w:ind w:firstLine="720"/>
        <w:jc w:val="both"/>
        <w:rPr>
          <w:rFonts w:ascii="Times New Roman" w:hAnsi="Times New Roman"/>
          <w:sz w:val="26"/>
          <w:szCs w:val="26"/>
          <w:lang w:val="nl-NL"/>
        </w:rPr>
      </w:pPr>
      <w:r w:rsidRPr="00873237">
        <w:rPr>
          <w:rFonts w:ascii="Times New Roman" w:hAnsi="Times New Roman"/>
          <w:spacing w:val="-4"/>
          <w:sz w:val="26"/>
          <w:szCs w:val="26"/>
        </w:rPr>
        <w:lastRenderedPageBreak/>
        <w:t>Giáo dục - đào tạo: tiếp tục nâng cao chất lượng giáo dục và đào tạo; hoàn thiện cơ sở vật chất, mạng lưới trường, lớp, đội ngũ giáo viên và cán bộ quản lý, nội dung và phương thức giáo dục; đẩy mạnh xã hội hóa và liên kết quốc tế, huy động mọi nguồn lực vào việc đầu tư cho ngành giáo dục và đào tạo; phấn đấu đến năm 2020 xây dựng thành phố thành một trung tâm lớn về giáo dục - đào tạo chất lượng cao của cả</w:t>
      </w:r>
      <w:r w:rsidRPr="00873237">
        <w:rPr>
          <w:rFonts w:ascii="Times New Roman" w:hAnsi="Times New Roman"/>
          <w:sz w:val="26"/>
          <w:szCs w:val="26"/>
          <w:lang w:val="nl-NL"/>
        </w:rPr>
        <w:t xml:space="preserve"> nước và khu vực Đông Nam Á.</w:t>
      </w:r>
    </w:p>
    <w:p w:rsidR="00873237" w:rsidRPr="00873237" w:rsidRDefault="00873237" w:rsidP="00873237">
      <w:pPr>
        <w:spacing w:before="60" w:after="60"/>
        <w:ind w:firstLine="567"/>
        <w:jc w:val="both"/>
        <w:rPr>
          <w:rFonts w:ascii="Times New Roman" w:hAnsi="Times New Roman"/>
          <w:bCs/>
          <w:sz w:val="26"/>
          <w:szCs w:val="26"/>
        </w:rPr>
      </w:pPr>
      <w:r w:rsidRPr="00873237">
        <w:rPr>
          <w:rFonts w:ascii="Times New Roman" w:hAnsi="Times New Roman"/>
          <w:bCs/>
          <w:sz w:val="26"/>
          <w:szCs w:val="26"/>
          <w:lang w:val="vi-VN"/>
        </w:rPr>
        <w:t xml:space="preserve">Trong những năm gần đây, hệ thống dạy nghề </w:t>
      </w:r>
      <w:r w:rsidRPr="00873237">
        <w:rPr>
          <w:rFonts w:ascii="Times New Roman" w:hAnsi="Times New Roman"/>
          <w:bCs/>
          <w:sz w:val="26"/>
          <w:szCs w:val="26"/>
        </w:rPr>
        <w:t xml:space="preserve">TP. HCM </w:t>
      </w:r>
      <w:r w:rsidRPr="00873237">
        <w:rPr>
          <w:rFonts w:ascii="Times New Roman" w:hAnsi="Times New Roman"/>
          <w:bCs/>
          <w:sz w:val="26"/>
          <w:szCs w:val="26"/>
          <w:lang w:val="vi-VN"/>
        </w:rPr>
        <w:t>đã có bước phát triển mạnh, từng bước đáp ứng nhu cầu nhân lực cho phát triển kinh tế - xã hội Thủ đô theo hướng công nghiệp hóa, hiện đại hóa và hội nhập quốc tế, góp phần tăng trưởng kinh tế và phát triển xã hội. Mặc dù đã có chuyển biến, nhưng dạy nghề trên địa bàn Thành phố vẫn chưa đáp ứng được nhu cầu của thị trường lao động về tay nghề và các kỹ năng mềm, cơ cấu đào tạo theo cấp trình độ và nghề đào tạo chưa hợp lý, chưa gắn bó hữu cơ với nhu cầu nhân lực của từng ngành, từng địa phương; chưa đáp ứng được nhu cầu nhân lực kỹ thuật chất lượng cao cho sản xuất và thị trường lao động. Mặt khác, hệ thống mạng lưới cơ sở dạy nghề chưa được quy hoạch đồng bộ, còn phân tán, thiếu tập trung</w:t>
      </w:r>
      <w:r w:rsidRPr="00873237">
        <w:rPr>
          <w:rFonts w:ascii="Times New Roman" w:hAnsi="Times New Roman"/>
          <w:bCs/>
          <w:sz w:val="26"/>
          <w:szCs w:val="26"/>
        </w:rPr>
        <w:t>.</w:t>
      </w:r>
    </w:p>
    <w:p w:rsidR="00873237" w:rsidRPr="00873237" w:rsidRDefault="00DB1ED7" w:rsidP="00DB1ED7">
      <w:pPr>
        <w:tabs>
          <w:tab w:val="left" w:pos="709"/>
        </w:tabs>
        <w:spacing w:before="120"/>
        <w:jc w:val="both"/>
        <w:rPr>
          <w:rFonts w:ascii="Times New Roman" w:hAnsi="Times New Roman"/>
          <w:b/>
          <w:i/>
          <w:color w:val="000000"/>
          <w:sz w:val="26"/>
          <w:szCs w:val="26"/>
        </w:rPr>
      </w:pPr>
      <w:r>
        <w:rPr>
          <w:rFonts w:ascii="Times New Roman" w:hAnsi="Times New Roman"/>
          <w:sz w:val="26"/>
          <w:szCs w:val="26"/>
        </w:rPr>
        <w:tab/>
      </w:r>
      <w:r w:rsidR="00873237" w:rsidRPr="00873237">
        <w:rPr>
          <w:rFonts w:ascii="Times New Roman" w:hAnsi="Times New Roman"/>
          <w:sz w:val="26"/>
          <w:szCs w:val="26"/>
          <w:lang w:val="vi-VN"/>
        </w:rPr>
        <w:t xml:space="preserve">Nhằm tận dụng được các lợi thế hiện có để đạt được mục tiêu phát triển kinh tế - xã hội của Thành phố, đáp ứng nhu cầu thực tế về nguồn nhân lực và khắc phục các yếu điểm hiện tại của hệ thống dạy nghề trên địa bàn Thành phố, cần phải cụ thể hoá các chủ trương về dạy nghề của Thành phố thông qua xây dựng và phát triển hệ thống dạy nghề toàn diện và đáp ứng được các yêu cầu của thị trường lao động. Để thực hiện được những điều này, cần phải </w:t>
      </w:r>
      <w:r w:rsidR="00873237" w:rsidRPr="00873237">
        <w:rPr>
          <w:rFonts w:ascii="Times New Roman" w:hAnsi="Times New Roman"/>
          <w:sz w:val="26"/>
          <w:szCs w:val="26"/>
        </w:rPr>
        <w:t>đầu tư phát triển dạy nghề.</w:t>
      </w:r>
    </w:p>
    <w:p w:rsidR="00F535EE"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Nội dung dự án</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Mục tiêu</w:t>
      </w:r>
    </w:p>
    <w:p w:rsidR="00823C82" w:rsidRPr="00823C82" w:rsidRDefault="00823C82" w:rsidP="00823C82">
      <w:pPr>
        <w:tabs>
          <w:tab w:val="left" w:pos="900"/>
        </w:tabs>
        <w:ind w:firstLine="540"/>
        <w:jc w:val="both"/>
        <w:rPr>
          <w:rFonts w:ascii="Times New Roman" w:hAnsi="Times New Roman"/>
          <w:sz w:val="26"/>
          <w:szCs w:val="26"/>
        </w:rPr>
      </w:pPr>
      <w:r>
        <w:rPr>
          <w:sz w:val="26"/>
          <w:szCs w:val="26"/>
        </w:rPr>
        <w:t xml:space="preserve">- </w:t>
      </w:r>
      <w:r w:rsidRPr="00823C82">
        <w:rPr>
          <w:rFonts w:ascii="Times New Roman" w:hAnsi="Times New Roman"/>
          <w:sz w:val="26"/>
          <w:szCs w:val="26"/>
        </w:rPr>
        <w:t>Xây dựng trường thành trường trọng điểm của thành phố và khu vực, đào tạo đa cấp, đa ngành với nhiều loại hình đào tạo có chất lượng cao.</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Tập trung vào công tác tuyển sinh năm 2015, triển khai công tác tư vấn tuyển sinh và quảng bá thương hiệu một cách hiệu quả.</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Xác định các ngành nghề đào tạo mũi nhọn của Trường để phát triển theo định hướng nâng cao chất lượng đào tạo, tạo nên thương hiệu của nhà trường.</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Tăng cường đào tạo hợp tác quốc tế, liên kết đào tạo trong nước và nước ngoài.</w:t>
      </w:r>
    </w:p>
    <w:p w:rsid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ml:space="preserve">Trường có quy mô đào tạo là: </w:t>
      </w:r>
      <w:r w:rsidRPr="00823C82">
        <w:rPr>
          <w:rFonts w:ascii="Times New Roman" w:hAnsi="Times New Roman"/>
          <w:b/>
          <w:sz w:val="26"/>
          <w:szCs w:val="26"/>
        </w:rPr>
        <w:t>45.836</w:t>
      </w:r>
      <w:r w:rsidRPr="00823C82">
        <w:rPr>
          <w:rFonts w:ascii="Times New Roman" w:hAnsi="Times New Roman"/>
          <w:sz w:val="26"/>
          <w:szCs w:val="26"/>
        </w:rPr>
        <w:t xml:space="preserve"> học sinh, sinh viên. Trong đó:</w:t>
      </w:r>
    </w:p>
    <w:p w:rsidR="0038449B" w:rsidRPr="00823C82" w:rsidRDefault="0038449B" w:rsidP="00823C82">
      <w:pPr>
        <w:tabs>
          <w:tab w:val="left" w:pos="900"/>
        </w:tabs>
        <w:ind w:firstLine="540"/>
        <w:jc w:val="both"/>
        <w:rPr>
          <w:rFonts w:ascii="Times New Roman" w:hAnsi="Times New Roman"/>
          <w:sz w:val="26"/>
          <w:szCs w:val="26"/>
        </w:rPr>
      </w:pP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465"/>
        <w:gridCol w:w="1309"/>
        <w:gridCol w:w="1122"/>
        <w:gridCol w:w="1030"/>
        <w:gridCol w:w="1122"/>
        <w:gridCol w:w="935"/>
        <w:gridCol w:w="935"/>
      </w:tblGrid>
      <w:tr w:rsidR="00823C82" w:rsidRPr="00823C82" w:rsidTr="00B6370D">
        <w:trPr>
          <w:trHeight w:val="555"/>
        </w:trPr>
        <w:tc>
          <w:tcPr>
            <w:tcW w:w="540"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TT</w:t>
            </w:r>
          </w:p>
        </w:tc>
        <w:tc>
          <w:tcPr>
            <w:tcW w:w="2465"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Nội dung</w:t>
            </w:r>
          </w:p>
        </w:tc>
        <w:tc>
          <w:tcPr>
            <w:tcW w:w="1309"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Giai đoạn 2016-2020</w:t>
            </w:r>
          </w:p>
        </w:tc>
        <w:tc>
          <w:tcPr>
            <w:tcW w:w="5144" w:type="dxa"/>
            <w:gridSpan w:val="5"/>
            <w:shd w:val="clear" w:color="auto" w:fill="auto"/>
            <w:noWrap/>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Trong đó</w:t>
            </w:r>
          </w:p>
        </w:tc>
      </w:tr>
      <w:tr w:rsidR="00823C82" w:rsidRPr="00823C82" w:rsidTr="00B6370D">
        <w:trPr>
          <w:trHeight w:val="673"/>
        </w:trPr>
        <w:tc>
          <w:tcPr>
            <w:tcW w:w="540" w:type="dxa"/>
            <w:vMerge/>
            <w:vAlign w:val="center"/>
          </w:tcPr>
          <w:p w:rsidR="00823C82" w:rsidRPr="00823C82" w:rsidRDefault="00823C82" w:rsidP="00B6370D">
            <w:pPr>
              <w:jc w:val="center"/>
              <w:rPr>
                <w:rFonts w:ascii="Times New Roman" w:hAnsi="Times New Roman"/>
                <w:b/>
                <w:bCs/>
                <w:color w:val="000000"/>
              </w:rPr>
            </w:pPr>
          </w:p>
        </w:tc>
        <w:tc>
          <w:tcPr>
            <w:tcW w:w="2465" w:type="dxa"/>
            <w:vMerge/>
            <w:vAlign w:val="center"/>
          </w:tcPr>
          <w:p w:rsidR="00823C82" w:rsidRPr="00823C82" w:rsidRDefault="00823C82" w:rsidP="00B6370D">
            <w:pPr>
              <w:jc w:val="center"/>
              <w:rPr>
                <w:rFonts w:ascii="Times New Roman" w:hAnsi="Times New Roman"/>
                <w:b/>
                <w:bCs/>
                <w:color w:val="000000"/>
              </w:rPr>
            </w:pPr>
          </w:p>
        </w:tc>
        <w:tc>
          <w:tcPr>
            <w:tcW w:w="1309" w:type="dxa"/>
            <w:vMerge/>
            <w:vAlign w:val="center"/>
          </w:tcPr>
          <w:p w:rsidR="00823C82" w:rsidRPr="00823C82" w:rsidRDefault="00823C82" w:rsidP="00B6370D">
            <w:pPr>
              <w:jc w:val="center"/>
              <w:rPr>
                <w:rFonts w:ascii="Times New Roman" w:hAnsi="Times New Roman"/>
                <w:b/>
                <w:bCs/>
                <w:color w:val="000000"/>
              </w:rPr>
            </w:pP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2016</w:t>
            </w:r>
          </w:p>
        </w:tc>
        <w:tc>
          <w:tcPr>
            <w:tcW w:w="1030"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2017</w:t>
            </w: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2018</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2019</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2020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1</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cao đẳng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29160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3960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4700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5700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6800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8000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2</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trung cấp</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12380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1680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2000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2400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2900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3400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3</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sơ cấp</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r>
      <w:tr w:rsidR="00823C82" w:rsidRPr="00823C82" w:rsidTr="00B6370D">
        <w:trPr>
          <w:trHeight w:val="499"/>
        </w:trPr>
        <w:tc>
          <w:tcPr>
            <w:tcW w:w="540" w:type="dxa"/>
            <w:tcBorders>
              <w:bottom w:val="single" w:sz="4" w:space="0" w:color="auto"/>
            </w:tcBorders>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4</w:t>
            </w:r>
          </w:p>
        </w:tc>
        <w:tc>
          <w:tcPr>
            <w:tcW w:w="2465" w:type="dxa"/>
            <w:tcBorders>
              <w:bottom w:val="single" w:sz="4" w:space="0" w:color="auto"/>
            </w:tcBorders>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Dạy nghề dưới 3 tháng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4296</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576</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690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830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1000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1200</w:t>
            </w:r>
          </w:p>
        </w:tc>
      </w:tr>
      <w:tr w:rsidR="00823C82" w:rsidRPr="00823C82" w:rsidTr="00B6370D">
        <w:trPr>
          <w:trHeight w:val="499"/>
        </w:trPr>
        <w:tc>
          <w:tcPr>
            <w:tcW w:w="540" w:type="dxa"/>
            <w:tcBorders>
              <w:right w:val="nil"/>
            </w:tcBorders>
            <w:shd w:val="clear" w:color="auto" w:fill="auto"/>
            <w:vAlign w:val="center"/>
          </w:tcPr>
          <w:p w:rsidR="00823C82" w:rsidRPr="00823C82" w:rsidRDefault="00823C82" w:rsidP="00B6370D">
            <w:pPr>
              <w:jc w:val="center"/>
              <w:rPr>
                <w:rFonts w:ascii="Times New Roman" w:hAnsi="Times New Roman"/>
                <w:color w:val="000000"/>
              </w:rPr>
            </w:pPr>
          </w:p>
        </w:tc>
        <w:tc>
          <w:tcPr>
            <w:tcW w:w="2465" w:type="dxa"/>
            <w:tcBorders>
              <w:left w:val="nil"/>
            </w:tcBorders>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Tổng cộng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45.836</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6216</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7390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8930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10700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12600</w:t>
            </w:r>
          </w:p>
        </w:tc>
      </w:tr>
    </w:tbl>
    <w:p w:rsidR="00823C82" w:rsidRDefault="00823C82" w:rsidP="00823C82">
      <w:pPr>
        <w:tabs>
          <w:tab w:val="left" w:pos="1080"/>
        </w:tabs>
        <w:spacing w:before="120"/>
        <w:jc w:val="both"/>
        <w:rPr>
          <w:rFonts w:ascii="Times New Roman" w:hAnsi="Times New Roman"/>
          <w:b/>
          <w:i/>
          <w:color w:val="000000"/>
          <w:sz w:val="26"/>
          <w:szCs w:val="26"/>
        </w:rPr>
      </w:pP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Các hoạt động của Dự án</w:t>
      </w:r>
    </w:p>
    <w:p w:rsidR="000B4CCD" w:rsidRPr="00C54811" w:rsidRDefault="000B4CCD" w:rsidP="000B4CCD">
      <w:pPr>
        <w:pStyle w:val="ListParagraph"/>
        <w:numPr>
          <w:ilvl w:val="0"/>
          <w:numId w:val="15"/>
        </w:numPr>
        <w:tabs>
          <w:tab w:val="left" w:pos="1080"/>
        </w:tabs>
        <w:spacing w:before="120"/>
        <w:ind w:left="0" w:firstLine="720"/>
        <w:jc w:val="both"/>
        <w:rPr>
          <w:rFonts w:ascii="Times New Roman" w:hAnsi="Times New Roman"/>
          <w:b/>
          <w:color w:val="000000"/>
          <w:sz w:val="26"/>
          <w:szCs w:val="26"/>
        </w:rPr>
      </w:pPr>
      <w:r w:rsidRPr="00C54811">
        <w:rPr>
          <w:rFonts w:ascii="Times New Roman" w:hAnsi="Times New Roman"/>
          <w:b/>
          <w:color w:val="000000"/>
          <w:sz w:val="26"/>
          <w:szCs w:val="26"/>
        </w:rPr>
        <w:t>Xây dựng chương trình, giáo trình</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lastRenderedPageBreak/>
        <w:t>Nội dung, chương trình đào tạo bám sát khung chương trình chung do Bộ Giáo dục và Đào tạo, Tổng cục dạy nghề đã ban hành, đáp ứng được nhu cầu của quá trình phát triển giáo dục các cấp. Học sinh - sinh viên tốt nghiệp ra trường đảm bảo về trình độ kiến thức, kỹ năng nghiệp vụ, có khả năng thích ứng nhanh với thị trường lao động.</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t>Tiếp tục đổi mới nội dung, chương trình đào tạo theo hướng chuẩn hoá - hiện đại hoá phù hợp với phương thức tổ chức quản lý đào tạo. Hoàn thiện phương thức tổ chức, quản lý đào tạo theo hệ thống tín chỉ từ năm 2015.</w:t>
      </w:r>
    </w:p>
    <w:p w:rsidR="00C54811" w:rsidRP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C54811" w:rsidRP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Hoàn thiện hệ thống giáo trình, bài giảng. Điều chỉnh, bổ sung quy chế học vụ, quy chế quản lý học sinh sinh viên theo hướng chuẩn hóa quy trình công tác và ứng dụng công nghệ thông tin trong quản lý .</w:t>
      </w:r>
    </w:p>
    <w:p w:rsidR="00C54811" w:rsidRDefault="00C54811" w:rsidP="00C54811">
      <w:pPr>
        <w:tabs>
          <w:tab w:val="left" w:pos="1080"/>
        </w:tabs>
        <w:spacing w:before="120"/>
        <w:jc w:val="both"/>
        <w:rPr>
          <w:rFonts w:ascii="Times New Roman" w:hAnsi="Times New Roman"/>
          <w:color w:val="000000"/>
          <w:sz w:val="26"/>
          <w:szCs w:val="26"/>
        </w:rPr>
      </w:pPr>
      <w:r w:rsidRPr="00C54811">
        <w:rPr>
          <w:rFonts w:ascii="Times New Roman" w:hAnsi="Times New Roman"/>
          <w:sz w:val="26"/>
          <w:szCs w:val="26"/>
        </w:rPr>
        <w:t>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giáo viên dạy nghề</w:t>
      </w:r>
      <w:r w:rsidR="00F717B4" w:rsidRPr="003123DD">
        <w:rPr>
          <w:rFonts w:ascii="Times New Roman" w:hAnsi="Times New Roman"/>
          <w:b/>
          <w:sz w:val="26"/>
          <w:szCs w:val="26"/>
        </w:rPr>
        <w:t xml:space="preserve"> </w:t>
      </w:r>
    </w:p>
    <w:p w:rsidR="00813929" w:rsidRPr="00B7190F" w:rsidRDefault="008F6DF7" w:rsidP="008F6DF7">
      <w:pPr>
        <w:pStyle w:val="ListParagraph"/>
        <w:numPr>
          <w:ilvl w:val="0"/>
          <w:numId w:val="14"/>
        </w:numPr>
        <w:tabs>
          <w:tab w:val="left" w:pos="993"/>
        </w:tabs>
        <w:spacing w:before="120"/>
        <w:ind w:left="0" w:firstLine="709"/>
        <w:jc w:val="both"/>
        <w:rPr>
          <w:rFonts w:ascii="Times New Roman" w:hAnsi="Times New Roman"/>
          <w:sz w:val="26"/>
          <w:szCs w:val="26"/>
        </w:rPr>
      </w:pPr>
      <w:r>
        <w:rPr>
          <w:rFonts w:ascii="Times New Roman" w:hAnsi="Times New Roman"/>
          <w:color w:val="000000"/>
          <w:sz w:val="26"/>
          <w:szCs w:val="26"/>
        </w:rPr>
        <w:t xml:space="preserve"> </w:t>
      </w:r>
      <w:r w:rsidR="00813929" w:rsidRPr="00B7190F">
        <w:rPr>
          <w:rFonts w:ascii="Times New Roman" w:hAnsi="Times New Roman"/>
          <w:sz w:val="26"/>
          <w:szCs w:val="26"/>
        </w:rPr>
        <w:t>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nhu cầu xã hội.</w:t>
      </w:r>
    </w:p>
    <w:p w:rsidR="00813929" w:rsidRPr="00B7190F" w:rsidRDefault="00813929" w:rsidP="008F6DF7">
      <w:pPr>
        <w:pStyle w:val="ListParagraph"/>
        <w:numPr>
          <w:ilvl w:val="0"/>
          <w:numId w:val="14"/>
        </w:numPr>
        <w:tabs>
          <w:tab w:val="left" w:pos="1134"/>
        </w:tabs>
        <w:spacing w:before="120"/>
        <w:ind w:left="0" w:firstLine="709"/>
        <w:jc w:val="both"/>
        <w:rPr>
          <w:rFonts w:ascii="Times New Roman" w:hAnsi="Times New Roman"/>
          <w:sz w:val="26"/>
          <w:szCs w:val="26"/>
        </w:rPr>
      </w:pPr>
      <w:r w:rsidRPr="00B7190F">
        <w:rPr>
          <w:rFonts w:ascii="Times New Roman" w:hAnsi="Times New Roman"/>
          <w:sz w:val="26"/>
          <w:szCs w:val="26"/>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thế giới.</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8"/>
        </w:rPr>
      </w:pPr>
      <w:r w:rsidRPr="00B7190F">
        <w:rPr>
          <w:rFonts w:ascii="Times New Roman" w:hAnsi="Times New Roman"/>
          <w:sz w:val="26"/>
          <w:szCs w:val="26"/>
        </w:rPr>
        <w:t xml:space="preserve">Đảm bảo tỷ lệ giảng viên/sinh viên theo chuẩn quy định. Đào tạo đội ngũ kế cận có đủ đức đủ tài, đảm bảo sự kế thừa </w:t>
      </w:r>
      <w:r w:rsidRPr="00244C98">
        <w:rPr>
          <w:rFonts w:ascii="Times New Roman" w:hAnsi="Times New Roman"/>
          <w:color w:val="000000"/>
          <w:sz w:val="26"/>
          <w:szCs w:val="26"/>
        </w:rPr>
        <w:t>và phát triển vững chắc, thực hiện tốt mục tiêu chiến lược phát triển của trường. Thu hút nguồn giảng viên có trình độ chuyên môn cao để đảm bảo chất lượng đào tạo của nhà trường.</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 xml:space="preserve">Dự kiến đến cuối  năm 2015, hơn 50% giảng viên đạt trình độ sau đại học, trong đó có 3% tiến sĩ; 40% giảng viên có khả năng ứng dụng công nghệ thông tin trong giảng dạy và giao tiếp bằng tiếng nước ngoài. Tỷ lệ sinh viên trên một giảng viên quy đổi đạt 29,88;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Pr>
          <w:rFonts w:ascii="Times New Roman" w:hAnsi="Times New Roman"/>
          <w:color w:val="000000"/>
          <w:sz w:val="26"/>
          <w:szCs w:val="26"/>
        </w:rPr>
        <w:t>N</w:t>
      </w:r>
      <w:r w:rsidRPr="00244C98">
        <w:rPr>
          <w:rFonts w:ascii="Times New Roman" w:hAnsi="Times New Roman"/>
          <w:color w:val="000000"/>
          <w:sz w:val="26"/>
          <w:szCs w:val="26"/>
        </w:rPr>
        <w:t xml:space="preserve">ăm 2018, hơn 60% giảng viên đạt trình độ sau đại học, trong đó có 3% tiến sĩ; 60% giảng viên có khả năng ứng dụng công nghệ thông tin trong giảng dạy và giao tiếp bằng tiếng nước ngoài. Tỷ lệ sinh viên trên một giảng viên quy đổi đạt 25,85.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Ph</w:t>
      </w:r>
      <w:r>
        <w:rPr>
          <w:rFonts w:ascii="Times New Roman" w:hAnsi="Times New Roman"/>
          <w:color w:val="000000"/>
          <w:sz w:val="26"/>
          <w:szCs w:val="26"/>
        </w:rPr>
        <w:t>ấn đấu đến năm 2020</w:t>
      </w:r>
      <w:r w:rsidRPr="00244C98">
        <w:rPr>
          <w:rFonts w:ascii="Times New Roman" w:hAnsi="Times New Roman"/>
          <w:color w:val="000000"/>
          <w:sz w:val="26"/>
          <w:szCs w:val="26"/>
        </w:rPr>
        <w:t xml:space="preserve">, 75% giảng viên đạt trình độ sau đại học, trong đó có 6% tiến sĩ; 70% giảng viên có khả năng ứng dụng công nghệ thông tin trong giảng dạy và giao tiếp bằng tiếng nước ngoài. Tỷ lệ sinh viên trên một giảng viên quy đổi đạt 24,88.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AB5289" w:rsidRPr="00AB5289" w:rsidRDefault="00813929" w:rsidP="00813929">
      <w:pPr>
        <w:tabs>
          <w:tab w:val="left" w:pos="1080"/>
        </w:tabs>
        <w:spacing w:before="120"/>
        <w:jc w:val="both"/>
        <w:rPr>
          <w:rFonts w:ascii="Times New Roman" w:hAnsi="Times New Roman"/>
          <w:color w:val="000000"/>
          <w:sz w:val="26"/>
          <w:szCs w:val="26"/>
          <w:highlight w:val="magenta"/>
        </w:rPr>
      </w:pPr>
      <w:r w:rsidRPr="00244C98">
        <w:rPr>
          <w:rFonts w:ascii="Times New Roman" w:hAnsi="Times New Roman"/>
          <w:color w:val="000000"/>
          <w:sz w:val="26"/>
          <w:szCs w:val="26"/>
        </w:rPr>
        <w:lastRenderedPageBreak/>
        <w:t>Xây dựng đề án sử dụng nguồn nhân lực của trường cho từng giai đoạn phát triển để đạt hiệu quả tối ưu trong công tác xây dựng đội ngũ</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cán bộ quản lý dạy nghề</w:t>
      </w:r>
    </w:p>
    <w:p w:rsidR="00813929" w:rsidRPr="001B5E9C" w:rsidRDefault="00813929" w:rsidP="008F6DF7">
      <w:pPr>
        <w:pStyle w:val="ListParagraph"/>
        <w:numPr>
          <w:ilvl w:val="0"/>
          <w:numId w:val="14"/>
        </w:numPr>
        <w:tabs>
          <w:tab w:val="left" w:pos="1134"/>
        </w:tabs>
        <w:spacing w:before="120"/>
        <w:ind w:left="0" w:firstLine="709"/>
        <w:jc w:val="both"/>
        <w:rPr>
          <w:sz w:val="26"/>
          <w:szCs w:val="26"/>
          <w:lang w:val="vi-VN"/>
        </w:rPr>
      </w:pPr>
      <w:r w:rsidRPr="001B5E9C">
        <w:rPr>
          <w:rFonts w:ascii="Times New Roman" w:hAnsi="Times New Roman"/>
          <w:color w:val="000000"/>
          <w:sz w:val="26"/>
          <w:szCs w:val="26"/>
        </w:rPr>
        <w:t>Có chính sách quan tâm bồi dưỡng, ưu đãi đội ngũ cán bộ hiện có và chủ động xây dựng phát triển đội ngũ cán bộ kế cận.</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Đội ngũ cán bộ của Trường phải đạt các tiêu chí cơ bản:</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 xml:space="preserve">Có trình độ chuyên môn </w:t>
      </w:r>
      <w:r w:rsidR="00DB1ED7">
        <w:rPr>
          <w:rFonts w:ascii="Times New Roman" w:hAnsi="Times New Roman"/>
          <w:color w:val="000000"/>
          <w:sz w:val="26"/>
          <w:szCs w:val="26"/>
        </w:rPr>
        <w:t>và kỹ năng nghề</w:t>
      </w:r>
      <w:r w:rsidR="00DB1ED7" w:rsidRPr="001B5E9C">
        <w:rPr>
          <w:rFonts w:ascii="Times New Roman" w:hAnsi="Times New Roman"/>
          <w:color w:val="000000"/>
          <w:sz w:val="26"/>
          <w:szCs w:val="26"/>
        </w:rPr>
        <w:t xml:space="preserve"> giỏi, </w:t>
      </w:r>
      <w:r w:rsidR="00DB1ED7">
        <w:rPr>
          <w:rFonts w:ascii="Times New Roman" w:hAnsi="Times New Roman"/>
          <w:color w:val="000000"/>
          <w:sz w:val="26"/>
          <w:szCs w:val="26"/>
        </w:rPr>
        <w:t xml:space="preserve">đạt chuẩn sư phạm dạy nghề, </w:t>
      </w:r>
      <w:r w:rsidR="00DB1ED7" w:rsidRPr="001B5E9C">
        <w:rPr>
          <w:rFonts w:ascii="Times New Roman" w:hAnsi="Times New Roman"/>
          <w:color w:val="000000"/>
          <w:sz w:val="26"/>
          <w:szCs w:val="26"/>
        </w:rPr>
        <w:t>có năng lực sáng tạo, tư duy đổi mới</w:t>
      </w:r>
      <w:proofErr w:type="gramStart"/>
      <w:r w:rsidR="00DB1ED7" w:rsidRPr="001B5E9C">
        <w:rPr>
          <w:rFonts w:ascii="Times New Roman" w:hAnsi="Times New Roman"/>
          <w:color w:val="000000"/>
          <w:sz w:val="26"/>
          <w:szCs w:val="26"/>
        </w:rPr>
        <w:t>.</w:t>
      </w:r>
      <w:r w:rsidRPr="001B5E9C">
        <w:rPr>
          <w:rFonts w:ascii="Times New Roman" w:hAnsi="Times New Roman"/>
          <w:color w:val="000000"/>
          <w:sz w:val="26"/>
          <w:szCs w:val="26"/>
        </w:rPr>
        <w:t>.</w:t>
      </w:r>
      <w:proofErr w:type="gramEnd"/>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đạo đức tốt, sức khoẻ tốt</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ý thức tự chủ, tự chịu trách nhiệm trước công việc</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Yêu nghề, gắn bó với Nhà trường.</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Đảm bảo kế hoạch đào tạo, bồi dưỡng ngoại ngữ, trình độ ứng dụng công nghệ thông tin cho cán bộ quản lý có hiệu quả.</w:t>
      </w:r>
    </w:p>
    <w:p w:rsidR="00813929" w:rsidRPr="008F6DF7" w:rsidRDefault="00813929" w:rsidP="008F6DF7">
      <w:pPr>
        <w:pStyle w:val="ListParagraph"/>
        <w:numPr>
          <w:ilvl w:val="0"/>
          <w:numId w:val="14"/>
        </w:numPr>
        <w:tabs>
          <w:tab w:val="left" w:pos="1080"/>
        </w:tabs>
        <w:spacing w:before="120"/>
        <w:ind w:left="0" w:firstLine="709"/>
        <w:jc w:val="both"/>
        <w:rPr>
          <w:rFonts w:ascii="Times New Roman" w:hAnsi="Times New Roman"/>
          <w:color w:val="548DD4" w:themeColor="text2" w:themeTint="99"/>
          <w:sz w:val="26"/>
          <w:szCs w:val="26"/>
        </w:rPr>
      </w:pPr>
      <w:r w:rsidRPr="008F6DF7">
        <w:rPr>
          <w:rFonts w:ascii="Times New Roman" w:hAnsi="Times New Roman"/>
          <w:color w:val="000000"/>
          <w:sz w:val="26"/>
          <w:szCs w:val="26"/>
        </w:rPr>
        <w:t>Tăng cường c</w:t>
      </w:r>
      <w:r w:rsidRPr="008F6DF7">
        <w:rPr>
          <w:rFonts w:ascii="Times New Roman" w:hAnsi="Times New Roman" w:cs="VNI-Times"/>
          <w:color w:val="000000"/>
          <w:sz w:val="26"/>
          <w:szCs w:val="26"/>
        </w:rPr>
        <w:t>ô</w:t>
      </w:r>
      <w:r w:rsidRPr="008F6DF7">
        <w:rPr>
          <w:rFonts w:ascii="Times New Roman" w:hAnsi="Times New Roman"/>
          <w:color w:val="000000"/>
          <w:sz w:val="26"/>
          <w:szCs w:val="26"/>
        </w:rPr>
        <w:t>ng t</w:t>
      </w:r>
      <w:r w:rsidRPr="008F6DF7">
        <w:rPr>
          <w:rFonts w:ascii="Times New Roman" w:hAnsi="Times New Roman" w:cs="VNI-Times"/>
          <w:color w:val="000000"/>
          <w:sz w:val="26"/>
          <w:szCs w:val="26"/>
        </w:rPr>
        <w:t>á</w:t>
      </w:r>
      <w:r w:rsidRPr="008F6DF7">
        <w:rPr>
          <w:rFonts w:ascii="Times New Roman" w:hAnsi="Times New Roman"/>
          <w:color w:val="000000"/>
          <w:sz w:val="26"/>
          <w:szCs w:val="26"/>
        </w:rPr>
        <w:t>c quản l</w:t>
      </w:r>
      <w:r w:rsidRPr="008F6DF7">
        <w:rPr>
          <w:rFonts w:ascii="Times New Roman" w:hAnsi="Times New Roman" w:cs="VNI-Times"/>
          <w:color w:val="000000"/>
          <w:sz w:val="26"/>
          <w:szCs w:val="26"/>
        </w:rPr>
        <w:t>ý</w:t>
      </w:r>
      <w:r w:rsidRPr="008F6DF7">
        <w:rPr>
          <w:rFonts w:ascii="Times New Roman" w:hAnsi="Times New Roman"/>
          <w:color w:val="000000"/>
          <w:sz w:val="26"/>
          <w:szCs w:val="26"/>
        </w:rPr>
        <w:t>,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o dục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Thực hiện c</w:t>
      </w:r>
      <w:r w:rsidRPr="008F6DF7">
        <w:rPr>
          <w:rFonts w:ascii="Times New Roman" w:hAnsi="Times New Roman" w:cs="VNI-Times"/>
          <w:color w:val="000000"/>
          <w:sz w:val="26"/>
          <w:szCs w:val="26"/>
        </w:rPr>
        <w:t>ó</w:t>
      </w:r>
      <w:r w:rsidRPr="008F6DF7">
        <w:rPr>
          <w:rFonts w:ascii="Times New Roman" w:hAnsi="Times New Roman"/>
          <w:color w:val="000000"/>
          <w:sz w:val="26"/>
          <w:szCs w:val="26"/>
        </w:rPr>
        <w:t xml:space="preserve"> nề nếp, hiệu quả y</w:t>
      </w:r>
      <w:r w:rsidRPr="008F6DF7">
        <w:rPr>
          <w:rFonts w:ascii="Times New Roman" w:hAnsi="Times New Roman" w:cs="VNI-Times"/>
          <w:color w:val="000000"/>
          <w:sz w:val="26"/>
          <w:szCs w:val="26"/>
        </w:rPr>
        <w:t>ê</w:t>
      </w:r>
      <w:r w:rsidRPr="008F6DF7">
        <w:rPr>
          <w:rFonts w:ascii="Times New Roman" w:hAnsi="Times New Roman"/>
          <w:color w:val="000000"/>
          <w:sz w:val="26"/>
          <w:szCs w:val="26"/>
        </w:rPr>
        <w:t xml:space="preserve">u cầu </w:t>
      </w:r>
      <w:r w:rsidRPr="008F6DF7">
        <w:rPr>
          <w:rFonts w:ascii="Times New Roman" w:hAnsi="Times New Roman" w:cs="VNI-Times"/>
          <w:color w:val="000000"/>
          <w:sz w:val="26"/>
          <w:szCs w:val="26"/>
        </w:rPr>
        <w:t>đá</w:t>
      </w:r>
      <w:r w:rsidRPr="008F6DF7">
        <w:rPr>
          <w:rFonts w:ascii="Times New Roman" w:hAnsi="Times New Roman"/>
          <w:color w:val="000000"/>
          <w:sz w:val="26"/>
          <w:szCs w:val="26"/>
        </w:rPr>
        <w:t>nh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 xml:space="preserve">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giảng viên; Chủ động đào thải các cán bộ không đủ tiêu chuẩn</w:t>
      </w:r>
    </w:p>
    <w:p w:rsid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C46324">
        <w:rPr>
          <w:rFonts w:ascii="Times New Roman" w:hAnsi="Times New Roman"/>
          <w:b/>
          <w:sz w:val="26"/>
          <w:szCs w:val="26"/>
        </w:rPr>
        <w:t>Đầu tư về cơ sở vật chất</w:t>
      </w:r>
      <w:r w:rsidRPr="00C46324">
        <w:rPr>
          <w:rFonts w:ascii="Times New Roman" w:hAnsi="Times New Roman"/>
          <w:color w:val="000000"/>
          <w:sz w:val="26"/>
          <w:szCs w:val="26"/>
        </w:rPr>
        <w:t xml:space="preserve"> (</w:t>
      </w:r>
      <w:r>
        <w:rPr>
          <w:rFonts w:ascii="Times New Roman" w:hAnsi="Times New Roman"/>
          <w:color w:val="000000"/>
          <w:sz w:val="26"/>
          <w:szCs w:val="26"/>
        </w:rPr>
        <w:t>nhà xưởng, phòng thí nghiệm, cơ sở thực nghiệm</w:t>
      </w:r>
      <w:proofErr w:type="gramStart"/>
      <w:r>
        <w:rPr>
          <w:rFonts w:ascii="Times New Roman" w:hAnsi="Times New Roman"/>
          <w:color w:val="000000"/>
          <w:sz w:val="26"/>
          <w:szCs w:val="26"/>
        </w:rPr>
        <w:t>,…</w:t>
      </w:r>
      <w:proofErr w:type="gramEnd"/>
      <w:r>
        <w:rPr>
          <w:rFonts w:ascii="Times New Roman" w:hAnsi="Times New Roman"/>
          <w:color w:val="000000"/>
          <w:sz w:val="26"/>
          <w:szCs w:val="26"/>
        </w:rPr>
        <w:t>)</w:t>
      </w:r>
    </w:p>
    <w:p w:rsidR="00C46324" w:rsidRPr="00C46324" w:rsidRDefault="00C46324" w:rsidP="00C46324">
      <w:pPr>
        <w:numPr>
          <w:ilvl w:val="0"/>
          <w:numId w:val="18"/>
        </w:numPr>
        <w:tabs>
          <w:tab w:val="clear" w:pos="360"/>
          <w:tab w:val="left" w:pos="990"/>
          <w:tab w:val="num" w:pos="2610"/>
        </w:tabs>
        <w:ind w:left="0" w:firstLine="720"/>
        <w:jc w:val="both"/>
        <w:rPr>
          <w:rFonts w:ascii="Times New Roman" w:hAnsi="Times New Roman"/>
          <w:bCs/>
          <w:sz w:val="26"/>
          <w:szCs w:val="26"/>
          <w:lang w:val="vi-VN"/>
        </w:rPr>
      </w:pPr>
      <w:r w:rsidRPr="00C46324">
        <w:rPr>
          <w:rFonts w:ascii="Times New Roman" w:hAnsi="Times New Roman"/>
          <w:bCs/>
          <w:sz w:val="26"/>
          <w:szCs w:val="26"/>
          <w:lang w:val="vi-VN"/>
        </w:rPr>
        <w:t>Xây dựng mặt bằng tổng thể tại cơ sở chính tại 390 Hoàng Văn Thụ, phường 4, quận Tân Bình và đền bù, xây dựng cơ sở tại xã Phú Hòa Đông, huyện Củ Chi.</w:t>
      </w:r>
    </w:p>
    <w:p w:rsidR="00C46324" w:rsidRPr="00C46324" w:rsidRDefault="00C46324" w:rsidP="00C46324">
      <w:pPr>
        <w:ind w:firstLine="720"/>
        <w:jc w:val="both"/>
        <w:rPr>
          <w:rFonts w:ascii="Times New Roman" w:hAnsi="Times New Roman"/>
          <w:sz w:val="26"/>
          <w:szCs w:val="26"/>
          <w:lang w:val="pt-BR"/>
        </w:rPr>
      </w:pPr>
      <w:r w:rsidRPr="00C46324">
        <w:rPr>
          <w:rFonts w:ascii="Times New Roman" w:hAnsi="Times New Roman"/>
          <w:sz w:val="26"/>
          <w:szCs w:val="26"/>
        </w:rPr>
        <w:t xml:space="preserve">-  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w:t>
      </w:r>
      <w:r w:rsidRPr="00C46324">
        <w:rPr>
          <w:rFonts w:ascii="Times New Roman" w:hAnsi="Times New Roman"/>
          <w:sz w:val="26"/>
          <w:szCs w:val="26"/>
          <w:lang w:val="pt-BR"/>
        </w:rPr>
        <w:t xml:space="preserve">Chức năng, nhiệm vụ của trường là đào tạo cán bộ có trình độ kỹ thuật trong các lĩnh vực: Cơ điện tử, Công nhệ ô tô, Lắp đặt thiết bị lạnh, Kỹ thuật mạng ngoại vi và thiết bị đầu cuối, Công nghệ may veston, Quản trị mạng máy tính, Cắt gọt kim loại, Điện công nghiệp, Điện tử công nghiệp, May thời trang. </w:t>
      </w:r>
      <w:r w:rsidRPr="00C46324">
        <w:rPr>
          <w:rFonts w:ascii="Times New Roman" w:hAnsi="Times New Roman"/>
          <w:sz w:val="26"/>
          <w:szCs w:val="26"/>
        </w:rPr>
        <w:t>Q</w:t>
      </w:r>
      <w:r w:rsidRPr="00C46324">
        <w:rPr>
          <w:rFonts w:ascii="Times New Roman" w:hAnsi="Times New Roman"/>
          <w:sz w:val="26"/>
          <w:szCs w:val="26"/>
          <w:lang w:val="x-none"/>
        </w:rPr>
        <w:t>uan điểm phát triển của trường dựa trên ba nhân tố: đào tạo kỹ thuật – nghiên cứu khoa học – hợp tác với doanh nghiệp</w:t>
      </w:r>
      <w:r w:rsidRPr="00C46324">
        <w:rPr>
          <w:rFonts w:ascii="Times New Roman" w:hAnsi="Times New Roman"/>
          <w:sz w:val="26"/>
          <w:szCs w:val="26"/>
          <w:lang w:val="pt-BR"/>
        </w:rPr>
        <w:t xml:space="preserve"> </w:t>
      </w:r>
    </w:p>
    <w:p w:rsidR="006D323C" w:rsidRDefault="00C46324" w:rsidP="00C46324">
      <w:pPr>
        <w:tabs>
          <w:tab w:val="left" w:pos="1080"/>
        </w:tabs>
        <w:ind w:firstLine="709"/>
        <w:jc w:val="both"/>
        <w:rPr>
          <w:rFonts w:ascii="Times New Roman" w:hAnsi="Times New Roman"/>
          <w:bCs/>
          <w:sz w:val="26"/>
          <w:szCs w:val="26"/>
        </w:rPr>
      </w:pPr>
      <w:r w:rsidRPr="00C46324">
        <w:rPr>
          <w:rFonts w:ascii="Times New Roman" w:hAnsi="Times New Roman"/>
          <w:bCs/>
          <w:sz w:val="26"/>
          <w:szCs w:val="26"/>
        </w:rPr>
        <w:t xml:space="preserve">- Căn cứ cơ sở vật chất hiện có, xây dựng kế hoạch trang bị mới hoặc bổ sung máy móc thiết bị đào tạo </w:t>
      </w:r>
      <w:proofErr w:type="gramStart"/>
      <w:r w:rsidRPr="00C46324">
        <w:rPr>
          <w:rFonts w:ascii="Times New Roman" w:hAnsi="Times New Roman"/>
          <w:bCs/>
          <w:sz w:val="26"/>
          <w:szCs w:val="26"/>
        </w:rPr>
        <w:t>theo</w:t>
      </w:r>
      <w:proofErr w:type="gramEnd"/>
      <w:r w:rsidRPr="00C46324">
        <w:rPr>
          <w:rFonts w:ascii="Times New Roman" w:hAnsi="Times New Roman"/>
          <w:bCs/>
          <w:sz w:val="26"/>
          <w:szCs w:val="26"/>
        </w:rPr>
        <w:t xml:space="preserve"> hướng đồng bộ và hiện đại</w:t>
      </w:r>
    </w:p>
    <w:p w:rsidR="00BC6FC3" w:rsidRPr="009C0D8C" w:rsidRDefault="000B4CCD" w:rsidP="00BC6FC3">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6D323C">
        <w:rPr>
          <w:rFonts w:ascii="Times New Roman" w:hAnsi="Times New Roman"/>
          <w:b/>
          <w:color w:val="000000"/>
          <w:sz w:val="26"/>
          <w:szCs w:val="26"/>
        </w:rPr>
        <w:t>Đầu tư thiết bị dạy nghề</w:t>
      </w:r>
      <w:r w:rsidRPr="009C0D8C">
        <w:rPr>
          <w:rFonts w:ascii="Times New Roman" w:hAnsi="Times New Roman"/>
          <w:color w:val="000000"/>
          <w:sz w:val="26"/>
          <w:szCs w:val="26"/>
        </w:rPr>
        <w:t xml:space="preserve"> </w:t>
      </w:r>
      <w:r w:rsidR="00BC6FC3" w:rsidRPr="009C0D8C">
        <w:rPr>
          <w:rFonts w:ascii="Times New Roman" w:hAnsi="Times New Roman"/>
          <w:sz w:val="26"/>
          <w:szCs w:val="26"/>
        </w:rPr>
        <w:t>(bao gồm cả nội dung phát triển hệ thống thông tin, số hóa và mô phỏng hóa các hoạt động quản lý và chương trình đào tạo các nghề trọng điểm)</w:t>
      </w:r>
    </w:p>
    <w:p w:rsidR="00E206B5" w:rsidRPr="003123DD" w:rsidRDefault="00E206B5" w:rsidP="00E206B5">
      <w:pPr>
        <w:pStyle w:val="ListParagraph"/>
        <w:rPr>
          <w:rFonts w:ascii="Times New Roman" w:hAnsi="Times New Roman"/>
          <w:b/>
          <w:i/>
          <w:sz w:val="26"/>
          <w:szCs w:val="26"/>
          <w:lang w:val="vi-VN"/>
        </w:rPr>
      </w:pPr>
      <w:r w:rsidRPr="003123DD">
        <w:rPr>
          <w:rFonts w:ascii="Times New Roman" w:hAnsi="Times New Roman"/>
          <w:b/>
          <w:i/>
          <w:sz w:val="26"/>
          <w:szCs w:val="26"/>
          <w:lang w:val="vi-VN"/>
        </w:rPr>
        <w:t>Nhu cầu về trang thiết bị máy móc:</w:t>
      </w:r>
    </w:p>
    <w:p w:rsidR="00E206B5" w:rsidRPr="003123DD" w:rsidRDefault="00E206B5" w:rsidP="00E206B5">
      <w:pPr>
        <w:pStyle w:val="ListParagraph"/>
        <w:spacing w:after="60"/>
        <w:ind w:left="0" w:firstLine="720"/>
        <w:contextualSpacing w:val="0"/>
        <w:jc w:val="both"/>
        <w:rPr>
          <w:rFonts w:ascii="Times New Roman" w:hAnsi="Times New Roman"/>
          <w:i/>
          <w:iCs/>
          <w:lang w:val="vi-VN"/>
        </w:rPr>
      </w:pPr>
      <w:r w:rsidRPr="003123DD">
        <w:rPr>
          <w:rFonts w:ascii="Times New Roman" w:hAnsi="Times New Roman"/>
          <w:sz w:val="26"/>
          <w:szCs w:val="26"/>
          <w:lang w:val="vi-VN"/>
        </w:rPr>
        <w:t>Để việc đầu tư trang bị máy móc thiết bị phù hợp theo hướng phát triển của nhà trường trong tương lai, nhu cầu trang bị cơ sở vật chất gắn kết theo từng giai đoạn phát triển của nhà trường,</w:t>
      </w:r>
      <w:r w:rsidRPr="003123DD">
        <w:rPr>
          <w:rFonts w:ascii="Times New Roman" w:hAnsi="Times New Roman"/>
          <w:sz w:val="26"/>
          <w:szCs w:val="26"/>
        </w:rPr>
        <w:t xml:space="preserve"> kế hoạch trang bị giai đoạn 2016-2020 đầu tư trang bị đồng thời máy móc thiết bị phục vụ đào tạo ở 02 cơ sở của nhà trường:</w:t>
      </w:r>
    </w:p>
    <w:p w:rsidR="00E206B5" w:rsidRPr="003123DD" w:rsidRDefault="000A15D5" w:rsidP="000A15D5">
      <w:pPr>
        <w:tabs>
          <w:tab w:val="left" w:pos="709"/>
        </w:tabs>
        <w:spacing w:before="120" w:after="60" w:line="276" w:lineRule="auto"/>
        <w:rPr>
          <w:rFonts w:ascii="Times New Roman" w:hAnsi="Times New Roman"/>
          <w:i/>
          <w:sz w:val="26"/>
          <w:szCs w:val="26"/>
        </w:rPr>
      </w:pPr>
      <w:r w:rsidRPr="003123DD">
        <w:rPr>
          <w:rFonts w:ascii="Times New Roman" w:hAnsi="Times New Roman"/>
          <w:i/>
          <w:sz w:val="26"/>
          <w:szCs w:val="26"/>
        </w:rPr>
        <w:tab/>
        <w:t xml:space="preserve">● Cơ </w:t>
      </w:r>
      <w:r w:rsidR="00E206B5" w:rsidRPr="003123DD">
        <w:rPr>
          <w:rFonts w:ascii="Times New Roman" w:hAnsi="Times New Roman"/>
          <w:i/>
          <w:sz w:val="26"/>
          <w:szCs w:val="26"/>
        </w:rPr>
        <w:t>sở 1</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Tiếp tục hoàn thiện công tác trang bị máy móc thiết bị cho các khoa Điện - Điện tử, Cơ khí và Động lực giai đoạn 2013-2015 mà chiến lược đã xây dựng trang bị 3 ngành mũi nhọn của nhà trường: Điện - Điện tử, Cơ khí và Động lực, trong đó:</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i/>
          <w:sz w:val="26"/>
          <w:szCs w:val="26"/>
        </w:rPr>
        <w:t>Khoa Điện – Điện tử:</w:t>
      </w:r>
      <w:r w:rsidRPr="003123DD">
        <w:rPr>
          <w:rFonts w:ascii="Times New Roman" w:hAnsi="Times New Roman"/>
          <w:sz w:val="26"/>
          <w:szCs w:val="26"/>
        </w:rPr>
        <w:t xml:space="preserve"> Trang bị máy móc thiết bị phục vụ nhu cầu bổ sung một số môn học mới như Đo lường mạch điện, Đo lường cảm biến, Thực hành vẽ mạch điện-điện trên máy tính, Tự động hoá… hướng đến đào tạo chuyên ngành điện công nghiệp, điện tử công nghiệp,bổ sung lực lượng kỹ thuật có tay nghề bậc cao đáp ứng yêu cầu cho nhu cầu xã hội hiện nay và những năm tới, giai đoạn 2016 – 2020 tập trung trang bị các </w:t>
      </w:r>
      <w:r w:rsidRPr="003123DD">
        <w:rPr>
          <w:rFonts w:ascii="Times New Roman" w:hAnsi="Times New Roman"/>
          <w:sz w:val="26"/>
          <w:szCs w:val="26"/>
        </w:rPr>
        <w:lastRenderedPageBreak/>
        <w:t xml:space="preserve">phòng thực hành đáp ứng yêu cầu chuyên sâu phù hợp với sự phát triển ngày càng mạnh mẽ của khoa học công nghệ.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 xml:space="preserve">Khoa Cơ khí: </w:t>
      </w:r>
      <w:r w:rsidRPr="003123DD">
        <w:rPr>
          <w:rFonts w:ascii="Times New Roman" w:hAnsi="Times New Roman"/>
          <w:sz w:val="26"/>
          <w:szCs w:val="26"/>
        </w:rPr>
        <w:t xml:space="preserve">Đẩy mạnh công tác nghiên cứu thể hiện qua việc tăng cường một số phòng thí nghiệm để sinh viên nắm chắc hơn về mặt lý thuyết, vững về thực hành. Việc trang bị được thực hiện theo nhu cầu cấp thiết, xác định thứ tự ưu tiên, đào tạo từ cơ bản đến nâng cao.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Khoa Động lực</w:t>
      </w:r>
      <w:r w:rsidRPr="003123DD">
        <w:rPr>
          <w:rFonts w:ascii="Times New Roman" w:hAnsi="Times New Roman"/>
          <w:sz w:val="26"/>
          <w:szCs w:val="26"/>
        </w:rPr>
        <w:t>: Trang bị bổ sung máy móc thiết bị thực tập nâng cao, từng bước trang bị đồng bộ về chủng loại. Theo xu hướng hiện nay ngành công nghệ ô tô phát triển rất mạnh mẽ, đa dạng về mẫu mã và chủng loại, nhu cầu của người tiêu dùng là rất lớn, đặc biệt thị trường Việt Nam hướng đến việc sản xuất phụ tùng và lắp ráp ô tô, phát triển dịch vụ bảo trì, bảo dưỡng ô tô, năm 2018 hoà nhập thị trường ô tô trên thế giới vì thế việc nâng cao trình độ tay nghề cho đội ngũ kỹ thuật ngành ô tô là rất cần thiết và cấp bách.</w:t>
      </w:r>
    </w:p>
    <w:p w:rsidR="00E206B5" w:rsidRPr="003123DD" w:rsidRDefault="00E206B5" w:rsidP="00E206B5">
      <w:pPr>
        <w:tabs>
          <w:tab w:val="left" w:pos="851"/>
        </w:tabs>
        <w:spacing w:after="60"/>
        <w:ind w:firstLine="720"/>
        <w:jc w:val="both"/>
        <w:rPr>
          <w:rFonts w:ascii="Times New Roman" w:hAnsi="Times New Roman"/>
          <w:sz w:val="26"/>
          <w:szCs w:val="26"/>
        </w:rPr>
      </w:pPr>
      <w:r w:rsidRPr="003123DD">
        <w:rPr>
          <w:rFonts w:ascii="Times New Roman" w:hAnsi="Times New Roman"/>
          <w:sz w:val="26"/>
          <w:szCs w:val="26"/>
        </w:rPr>
        <w:t xml:space="preserve">Giai đoạn 2016-2020 tập trung trang bị chủ yếu cho Khoa Công nghệ thông tin do xuất phát từ thực tế do những năm gần đây, ngành công nghệ thông tin là ngành có số lượng sinh viên theo học đông nhất, vì thế nhà trường đặc biệt quan tâm đến công tác đầu tư cơ sở vật chất, hàng năm đều trang bị bổ sung số lượng lớn máy vi tính cấu hình cao tương thích với môn học công nghệ phần mềm và mạng máy tính. Tuy nhiên do nguồn kinh phí hạn hẹp, phòng học thiếu nên việc đầu tư phòng học chuyên môn mang tính chuyên sâu chưa thực hiện được, để phù hợp với kế hoạch qui mô phát triển nhà trường và tiếp nhận sự thay đổi của công nghệ thông tin trong giai đoạn tới nhà trường tiến hành trang bị 02 phòng thực hành môn học an ninh mạng, 02 phòng thực hành mạng viễn thông – truyền số liệu và bổ sung hàng năm máy vi tính nhằm thay thế các máy hư hỏng thanh lý.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sz w:val="26"/>
          <w:szCs w:val="26"/>
        </w:rPr>
        <w:t xml:space="preserve">Song song đó, để duy trì hoạt động dạy học thường xuyên và từng bước củng cố 03 ngành còn lại là điện lạnh, công nghệ thông tin và công nghệ may thời trang phù hợp với mục tiêu, qui mô phát triển trường trở thành trường trọng điểm của khu vực, nhà trường cũng tiến hành đồng thời trang bị theo lộ trình, thứ tự ưu tiên, mức độ cần thiết đề hoàn thành nhiệm vụ của chiến lược đề ra.  </w:t>
      </w:r>
    </w:p>
    <w:p w:rsidR="00E206B5" w:rsidRPr="003123DD" w:rsidRDefault="00E206B5" w:rsidP="00E206B5">
      <w:pPr>
        <w:pStyle w:val="ListParagraph"/>
        <w:ind w:left="0" w:firstLine="720"/>
        <w:jc w:val="both"/>
        <w:rPr>
          <w:rFonts w:ascii="Times New Roman" w:hAnsi="Times New Roman"/>
          <w:sz w:val="26"/>
          <w:szCs w:val="26"/>
        </w:rPr>
      </w:pPr>
    </w:p>
    <w:tbl>
      <w:tblPr>
        <w:tblW w:w="9341" w:type="dxa"/>
        <w:tblInd w:w="108" w:type="dxa"/>
        <w:tblLayout w:type="fixed"/>
        <w:tblLook w:val="0000" w:firstRow="0" w:lastRow="0" w:firstColumn="0" w:lastColumn="0" w:noHBand="0" w:noVBand="0"/>
      </w:tblPr>
      <w:tblGrid>
        <w:gridCol w:w="648"/>
        <w:gridCol w:w="2471"/>
        <w:gridCol w:w="900"/>
        <w:gridCol w:w="705"/>
        <w:gridCol w:w="709"/>
        <w:gridCol w:w="679"/>
        <w:gridCol w:w="630"/>
        <w:gridCol w:w="748"/>
        <w:gridCol w:w="1851"/>
      </w:tblGrid>
      <w:tr w:rsidR="00E206B5" w:rsidRPr="003123DD" w:rsidTr="007B4C6A">
        <w:trPr>
          <w:trHeight w:val="867"/>
          <w:tblHead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4"/>
              </w:rPr>
            </w:pPr>
            <w:r w:rsidRPr="007B4C6A">
              <w:rPr>
                <w:rFonts w:ascii="Times New Roman" w:hAnsi="Times New Roman"/>
                <w:b/>
                <w:sz w:val="18"/>
                <w:szCs w:val="22"/>
              </w:rPr>
              <w:t>STT</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Tên máy móc thiết bị</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Đơn vị tính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2016</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2017</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2018</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2019</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2020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Ngành nghề</w:t>
            </w:r>
          </w:p>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 xml:space="preserve"> đầu tư</w:t>
            </w:r>
          </w:p>
        </w:tc>
      </w:tr>
      <w:tr w:rsidR="00E206B5" w:rsidRPr="003123DD" w:rsidTr="007B4C6A">
        <w:trPr>
          <w:trHeight w:val="481"/>
        </w:trPr>
        <w:tc>
          <w:tcPr>
            <w:tcW w:w="9341" w:type="dxa"/>
            <w:gridSpan w:val="9"/>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lang w:val="pt-BR"/>
              </w:rPr>
            </w:pPr>
            <w:r w:rsidRPr="003123DD">
              <w:rPr>
                <w:rFonts w:ascii="Times New Roman" w:hAnsi="Times New Roman"/>
                <w:b/>
                <w:sz w:val="20"/>
                <w:lang w:val="pt-BR"/>
              </w:rPr>
              <w:t>A – TRANG BỊ TẬP TRUNG NGÀNH MŨI NHỌN</w:t>
            </w:r>
          </w:p>
        </w:tc>
      </w:tr>
      <w:tr w:rsidR="00E206B5" w:rsidRPr="003123DD" w:rsidTr="007B4C6A">
        <w:trPr>
          <w:trHeight w:val="1453"/>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lang w:val="pt-BR"/>
              </w:rPr>
            </w:pPr>
            <w:r w:rsidRPr="003123DD">
              <w:rPr>
                <w:rFonts w:ascii="Times New Roman" w:hAnsi="Times New Roman"/>
                <w:sz w:val="20"/>
                <w:lang w:val="pt-BR"/>
              </w:rPr>
              <w:t>Trang bị  cho các khoa nghề</w:t>
            </w:r>
          </w:p>
        </w:tc>
      </w:tr>
      <w:tr w:rsidR="00E206B5" w:rsidRPr="003123DD" w:rsidTr="007B4C6A">
        <w:trPr>
          <w:trHeight w:val="96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cung cấp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tự động hóa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Trang bị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lastRenderedPageBreak/>
              <w:t>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 dạy mô phỏng các phần mềm chuyên ngành</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Phòng thực tập đo lường và mạch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CN2</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8</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16"/>
                <w:szCs w:val="16"/>
              </w:rPr>
              <w:t>13(NC)</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07</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20(NC)</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7B4C6A">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9</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7B4C6A">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10(NC)</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06</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09(NC)</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12</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cơ học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13</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đo lường Cơ khí</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Thực tập Khí nén – Thủy lực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nguội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17"/>
                <w:szCs w:val="17"/>
              </w:rPr>
            </w:pPr>
            <w:r w:rsidRPr="003123DD">
              <w:rPr>
                <w:rFonts w:ascii="Times New Roman" w:hAnsi="Times New Roman"/>
                <w:sz w:val="17"/>
                <w:szCs w:val="17"/>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16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học dùng cho môn học tự chọn (Máy vi tính + bàn ghế)</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2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tổng thành ô tô đời mới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04</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tổng hợp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18</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điện tổng thành ô tô du lịch đời mới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lastRenderedPageBreak/>
              <w:t>19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động cơ</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20</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ô tô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21</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Hệ thống cân chỉnh bơm cao áp động cơ Diezen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động cơ (xăng + dầu)</w:t>
            </w:r>
          </w:p>
        </w:tc>
      </w:tr>
      <w:tr w:rsidR="00E206B5" w:rsidRPr="003123DD" w:rsidTr="007B4C6A">
        <w:trPr>
          <w:trHeight w:val="973"/>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22</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đồng sơn</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thân vỏ và sơn xe</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điện ô tô</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Điện Ô tô</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24</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khung, gầm</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khung gầm ô tô</w:t>
            </w:r>
          </w:p>
        </w:tc>
      </w:tr>
      <w:tr w:rsidR="00E206B5" w:rsidRPr="003123DD" w:rsidTr="007B4C6A">
        <w:trPr>
          <w:trHeight w:val="9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25</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7B4C6A">
        <w:trPr>
          <w:trHeight w:val="10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26</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hành mạng viễn thông và truyền số liệu (Hệ thống camera)</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7B4C6A">
        <w:trPr>
          <w:trHeight w:val="107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27</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môn học an ninh mạng (Fire wall)</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tín</w:t>
            </w:r>
          </w:p>
        </w:tc>
      </w:tr>
      <w:tr w:rsidR="00E206B5" w:rsidRPr="003123DD" w:rsidTr="007B4C6A">
        <w:trPr>
          <w:trHeight w:val="417"/>
        </w:trPr>
        <w:tc>
          <w:tcPr>
            <w:tcW w:w="9341"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rPr>
            </w:pPr>
            <w:r w:rsidRPr="003123DD">
              <w:rPr>
                <w:rFonts w:ascii="Times New Roman" w:hAnsi="Times New Roman"/>
                <w:b/>
                <w:sz w:val="20"/>
              </w:rPr>
              <w:t>B- TRANG BỊ BỔ SUNG</w:t>
            </w:r>
          </w:p>
        </w:tc>
      </w:tr>
      <w:tr w:rsidR="00E206B5" w:rsidRPr="003123DD" w:rsidTr="007B4C6A">
        <w:trPr>
          <w:trHeight w:val="117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mô phỏng ngành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hành điều hòa không khí  - Điện lạnh</w:t>
            </w:r>
          </w:p>
        </w:tc>
      </w:tr>
      <w:tr w:rsidR="00E206B5" w:rsidRPr="003123DD" w:rsidTr="007B4C6A">
        <w:trPr>
          <w:trHeight w:val="1088"/>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ngành nhiệt + lò hơi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sấy và kỹ thuật lò hơi – Điện lạnh</w:t>
            </w:r>
          </w:p>
        </w:tc>
      </w:tr>
      <w:tr w:rsidR="00E206B5" w:rsidRPr="003123DD" w:rsidTr="007B4C6A">
        <w:trPr>
          <w:trHeight w:val="88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30</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máy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máy lạnh</w:t>
            </w:r>
          </w:p>
        </w:tc>
      </w:tr>
      <w:tr w:rsidR="00E206B5" w:rsidRPr="003123DD" w:rsidTr="007B4C6A">
        <w:trPr>
          <w:trHeight w:val="101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lạnh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lạnh công nghiệp</w:t>
            </w:r>
          </w:p>
        </w:tc>
      </w:tr>
      <w:tr w:rsidR="00E206B5" w:rsidRPr="003123DD" w:rsidTr="007B4C6A">
        <w:trPr>
          <w:trHeight w:val="83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lastRenderedPageBreak/>
              <w:t>32</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đá cây, Mã DLCN04A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99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đá vảy, Mã DLCN04C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954"/>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sấy lạnh đông thăng hoa, Mã DLCN05A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765"/>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may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 công nghiệp</w:t>
            </w:r>
          </w:p>
        </w:tc>
      </w:tr>
      <w:tr w:rsidR="00E206B5" w:rsidRPr="003123DD" w:rsidTr="007B4C6A">
        <w:trPr>
          <w:trHeight w:val="6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cắt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7B4C6A">
        <w:trPr>
          <w:trHeight w:val="12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thiết kế rập (Phần mềm Lectra/40 licence)</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7B4C6A">
        <w:trPr>
          <w:trHeight w:val="615"/>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Lab</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Ngoại ngữ</w:t>
            </w:r>
          </w:p>
        </w:tc>
      </w:tr>
    </w:tbl>
    <w:p w:rsidR="00E206B5" w:rsidRPr="003123DD" w:rsidRDefault="000A15D5" w:rsidP="000A15D5">
      <w:pPr>
        <w:pStyle w:val="ListParagraph"/>
        <w:tabs>
          <w:tab w:val="left" w:pos="1080"/>
        </w:tabs>
        <w:spacing w:before="120" w:after="60" w:line="276" w:lineRule="auto"/>
        <w:rPr>
          <w:rFonts w:ascii="Times New Roman" w:hAnsi="Times New Roman"/>
          <w:i/>
          <w:sz w:val="26"/>
          <w:szCs w:val="26"/>
        </w:rPr>
      </w:pPr>
      <w:r w:rsidRPr="003123DD">
        <w:rPr>
          <w:rFonts w:ascii="Times New Roman" w:hAnsi="Times New Roman"/>
          <w:i/>
          <w:sz w:val="26"/>
          <w:szCs w:val="26"/>
        </w:rPr>
        <w:t xml:space="preserve">  ● Cơ</w:t>
      </w:r>
      <w:r w:rsidR="00E206B5" w:rsidRPr="003123DD">
        <w:rPr>
          <w:rFonts w:ascii="Times New Roman" w:hAnsi="Times New Roman"/>
          <w:i/>
          <w:sz w:val="26"/>
          <w:szCs w:val="26"/>
        </w:rPr>
        <w:t xml:space="preserve"> sở 2</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Sau khi hoàn thiện phần xây dựng cơ bản, dự kiến tuyển sinh tại cơ sở 2 vào năm học 2019-2020, vì vậy công tác chuẩn bị cơ sở vật chất phải được thực hiện trong năm 2018, việc trang bị được thực hiện trong 3 năm 2018-2020 theo thứ tự ưu tiên.</w:t>
      </w:r>
    </w:p>
    <w:tbl>
      <w:tblPr>
        <w:tblW w:w="94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2938"/>
        <w:gridCol w:w="1496"/>
        <w:gridCol w:w="935"/>
        <w:gridCol w:w="1122"/>
        <w:gridCol w:w="1080"/>
        <w:gridCol w:w="1350"/>
      </w:tblGrid>
      <w:tr w:rsidR="00E206B5" w:rsidRPr="003123DD" w:rsidTr="00873237">
        <w:trPr>
          <w:trHeight w:val="548"/>
          <w:tblHeader/>
        </w:trPr>
        <w:tc>
          <w:tcPr>
            <w:tcW w:w="482" w:type="dxa"/>
            <w:vAlign w:val="center"/>
          </w:tcPr>
          <w:p w:rsidR="00E206B5" w:rsidRPr="007B4C6A" w:rsidRDefault="00E206B5" w:rsidP="00873237">
            <w:pPr>
              <w:pStyle w:val="ListParagraph"/>
              <w:spacing w:after="60"/>
              <w:ind w:left="0"/>
              <w:jc w:val="center"/>
              <w:rPr>
                <w:rFonts w:ascii="Times New Roman" w:hAnsi="Times New Roman"/>
                <w:b/>
                <w:sz w:val="18"/>
              </w:rPr>
            </w:pPr>
            <w:r w:rsidRPr="007B4C6A">
              <w:rPr>
                <w:rFonts w:ascii="Times New Roman" w:hAnsi="Times New Roman"/>
                <w:b/>
                <w:sz w:val="18"/>
              </w:rPr>
              <w:t>TT</w:t>
            </w:r>
          </w:p>
        </w:tc>
        <w:tc>
          <w:tcPr>
            <w:tcW w:w="2938"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Tên xưởng thực hành</w:t>
            </w:r>
          </w:p>
        </w:tc>
        <w:tc>
          <w:tcPr>
            <w:tcW w:w="1496"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Đơn vị tính</w:t>
            </w:r>
          </w:p>
        </w:tc>
        <w:tc>
          <w:tcPr>
            <w:tcW w:w="935"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2018</w:t>
            </w:r>
          </w:p>
        </w:tc>
        <w:tc>
          <w:tcPr>
            <w:tcW w:w="1122"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2019</w:t>
            </w:r>
          </w:p>
        </w:tc>
        <w:tc>
          <w:tcPr>
            <w:tcW w:w="1080"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2020</w:t>
            </w:r>
          </w:p>
        </w:tc>
        <w:tc>
          <w:tcPr>
            <w:tcW w:w="1350"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Ngành nghề đầu tư</w:t>
            </w:r>
          </w:p>
        </w:tc>
      </w:tr>
      <w:tr w:rsidR="00E206B5" w:rsidRPr="003123DD" w:rsidTr="00873237">
        <w:trPr>
          <w:trHeight w:val="1061"/>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06 khoa </w:t>
            </w:r>
          </w:p>
        </w:tc>
      </w:tr>
      <w:tr w:rsidR="00E206B5" w:rsidRPr="003123DD" w:rsidTr="00873237">
        <w:trPr>
          <w:trHeight w:val="547"/>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2</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Xưởng tiện </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3</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phay</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4</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nguội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5</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hàn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6</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CNC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7</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cơ học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đo lường Cơ khí</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Thực tập Khí nén – Thủy lực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học dùng cho môn học tự chọn (Máy vi tính + bàn ghế)</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tổng thành ô tô đời mới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02</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 xml:space="preserve">Mô hình hệ thống điện tổng thành </w:t>
            </w:r>
            <w:r w:rsidRPr="003123DD">
              <w:rPr>
                <w:rFonts w:ascii="Times New Roman" w:eastAsia="MS Mincho" w:hAnsi="Times New Roman"/>
                <w:sz w:val="20"/>
              </w:rPr>
              <w:lastRenderedPageBreak/>
              <w:t>ô tô du lịch đời mới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lastRenderedPageBreak/>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lastRenderedPageBreak/>
              <w:t>14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động cơ</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ô tô</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Hệ thống cân chỉnh bơm cao áp động cơ Diezen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Hệ thống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đồng sơn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rPr>
          <w:trHeight w:val="314"/>
        </w:trPr>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điện ô tô</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khung, gầm</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điện lạnh cơ bản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máy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tủ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tập lạnh công nghiệp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mô phỏng ngành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ngành nhiệt + lò hơi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đá cây, Mã DLCN04A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Bộ</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hệ thống đá vảy, Mã DLCN04C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sấy lạnh đông thăng hoa, Mã DLCN05A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cung cấp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tự động hóa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Trang bị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 dạy mô phỏng các phần mềm chuyên ngành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đo lường và mạch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CN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05</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hành mạng viễn thông và truyền số liệu (Hệ thống camera)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môn học an ninh mạng (Fire wall)</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may công nghiệp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cắt</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40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 xml:space="preserve">Xưởng thiết kế rập </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Công nghệ May thời </w:t>
            </w:r>
            <w:r w:rsidRPr="003123DD">
              <w:rPr>
                <w:rFonts w:ascii="Times New Roman" w:hAnsi="Times New Roman"/>
                <w:sz w:val="20"/>
              </w:rPr>
              <w:lastRenderedPageBreak/>
              <w:t>trang</w:t>
            </w:r>
          </w:p>
        </w:tc>
      </w:tr>
      <w:tr w:rsidR="00E206B5" w:rsidRPr="00E206B5"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lastRenderedPageBreak/>
              <w:t>41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Lab</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Phòng </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Ngoại ngữ</w:t>
            </w:r>
          </w:p>
        </w:tc>
      </w:tr>
    </w:tbl>
    <w:p w:rsidR="00BC6FC3" w:rsidRPr="00BC6FC3" w:rsidRDefault="00BC6FC3" w:rsidP="00BC6FC3">
      <w:pPr>
        <w:tabs>
          <w:tab w:val="left" w:pos="1080"/>
        </w:tabs>
        <w:spacing w:before="120"/>
        <w:jc w:val="both"/>
        <w:rPr>
          <w:rFonts w:ascii="Times New Roman" w:hAnsi="Times New Roman"/>
          <w:color w:val="000000"/>
          <w:sz w:val="26"/>
          <w:szCs w:val="26"/>
        </w:rPr>
      </w:pPr>
    </w:p>
    <w:p w:rsidR="000B4CCD" w:rsidRP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A03053">
        <w:rPr>
          <w:rFonts w:ascii="Times New Roman" w:hAnsi="Times New Roman"/>
          <w:color w:val="000000"/>
          <w:sz w:val="26"/>
          <w:szCs w:val="26"/>
          <w:highlight w:val="yellow"/>
        </w:rPr>
        <w:t>Chi phí chi thường xuyên cho hoạt động đào tạo nghề của nhà trường</w:t>
      </w:r>
      <w:r w:rsidR="00E57BCC" w:rsidRPr="00A03053">
        <w:rPr>
          <w:rFonts w:ascii="Times New Roman" w:hAnsi="Times New Roman"/>
          <w:color w:val="000000"/>
          <w:sz w:val="26"/>
          <w:szCs w:val="26"/>
          <w:highlight w:val="yellow"/>
        </w:rPr>
        <w:t xml:space="preserve"> (</w:t>
      </w:r>
      <w:r w:rsidR="00E57BCC" w:rsidRPr="00E57BCC">
        <w:rPr>
          <w:rFonts w:ascii="Times New Roman" w:hAnsi="Times New Roman"/>
          <w:color w:val="000000"/>
          <w:sz w:val="26"/>
          <w:szCs w:val="26"/>
          <w:highlight w:val="yellow"/>
        </w:rPr>
        <w:t>KH-TC)</w:t>
      </w:r>
    </w:p>
    <w:p w:rsidR="00F535EE" w:rsidRPr="00B7190F"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sidRPr="00B7190F">
        <w:rPr>
          <w:rFonts w:ascii="Times New Roman" w:hAnsi="Times New Roman"/>
          <w:b/>
          <w:i/>
          <w:color w:val="000000"/>
          <w:sz w:val="26"/>
          <w:szCs w:val="26"/>
        </w:rPr>
        <w:t xml:space="preserve">Tổng mức đầu tư và nguồn vốn </w:t>
      </w:r>
      <w:r w:rsidR="00E57BCC" w:rsidRPr="00B7190F">
        <w:rPr>
          <w:rFonts w:ascii="Times New Roman" w:hAnsi="Times New Roman"/>
          <w:b/>
          <w:i/>
          <w:color w:val="000000"/>
          <w:sz w:val="26"/>
          <w:szCs w:val="26"/>
        </w:rPr>
        <w:t>(KH - TC)</w:t>
      </w:r>
    </w:p>
    <w:p w:rsidR="00027C19" w:rsidRPr="00B7190F"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sidRPr="00B7190F">
        <w:rPr>
          <w:rFonts w:ascii="Times New Roman" w:hAnsi="Times New Roman"/>
          <w:color w:val="000000"/>
          <w:sz w:val="26"/>
          <w:szCs w:val="26"/>
        </w:rPr>
        <w:t>Tổng mức đầu tư</w:t>
      </w:r>
    </w:p>
    <w:p w:rsidR="00027C19" w:rsidRDefault="00027C19" w:rsidP="00027C19">
      <w:pPr>
        <w:pStyle w:val="ListParagraph"/>
        <w:tabs>
          <w:tab w:val="left" w:pos="108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Tổng mức đầu tư dự án của trường gồm các nội dung sau:</w:t>
      </w:r>
    </w:p>
    <w:p w:rsidR="00027C19" w:rsidRPr="000A15D5"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sidRPr="00027C19">
        <w:rPr>
          <w:rFonts w:ascii="Times New Roman" w:hAnsi="Times New Roman"/>
          <w:color w:val="000000"/>
          <w:sz w:val="26"/>
          <w:szCs w:val="26"/>
        </w:rPr>
        <w:t>C</w:t>
      </w:r>
      <w:r>
        <w:rPr>
          <w:rFonts w:ascii="Times New Roman" w:hAnsi="Times New Roman"/>
          <w:color w:val="000000"/>
          <w:sz w:val="26"/>
          <w:szCs w:val="26"/>
        </w:rPr>
        <w:t>h</w:t>
      </w:r>
      <w:r w:rsidRPr="00027C19">
        <w:rPr>
          <w:rFonts w:ascii="Times New Roman" w:hAnsi="Times New Roman"/>
          <w:color w:val="000000"/>
          <w:sz w:val="26"/>
          <w:szCs w:val="26"/>
        </w:rPr>
        <w:t xml:space="preserve">i phí </w:t>
      </w:r>
      <w:r>
        <w:rPr>
          <w:rFonts w:ascii="Times New Roman" w:hAnsi="Times New Roman"/>
          <w:color w:val="000000"/>
          <w:sz w:val="26"/>
          <w:szCs w:val="26"/>
        </w:rPr>
        <w:t>đầu tư cho các nội dung của Dự án</w:t>
      </w:r>
      <w:r w:rsidRPr="00A03053">
        <w:rPr>
          <w:rFonts w:ascii="Times New Roman" w:hAnsi="Times New Roman"/>
          <w:color w:val="000000"/>
          <w:sz w:val="26"/>
          <w:szCs w:val="26"/>
          <w:highlight w:val="yellow"/>
        </w:rPr>
        <w:t>:</w:t>
      </w:r>
      <w:r w:rsidR="00B73CB9" w:rsidRPr="00A03053">
        <w:rPr>
          <w:rFonts w:ascii="Times New Roman" w:hAnsi="Times New Roman"/>
          <w:color w:val="000000"/>
          <w:sz w:val="26"/>
          <w:szCs w:val="26"/>
          <w:highlight w:val="yellow"/>
        </w:rPr>
        <w:t xml:space="preserve"> ……….</w:t>
      </w:r>
    </w:p>
    <w:p w:rsidR="000A15D5" w:rsidRPr="00027C19" w:rsidRDefault="000A15D5" w:rsidP="000A15D5">
      <w:pPr>
        <w:pStyle w:val="ListParagraph"/>
        <w:tabs>
          <w:tab w:val="left" w:pos="1440"/>
        </w:tabs>
        <w:spacing w:before="120"/>
        <w:ind w:left="1080"/>
        <w:jc w:val="both"/>
        <w:rPr>
          <w:rFonts w:ascii="Times New Roman" w:hAnsi="Times New Roman"/>
          <w:i/>
          <w:color w:val="000000"/>
          <w:sz w:val="26"/>
          <w:szCs w:val="26"/>
        </w:rPr>
      </w:pPr>
      <w:r>
        <w:rPr>
          <w:rFonts w:ascii="Times New Roman" w:hAnsi="Times New Roman"/>
          <w:color w:val="000000"/>
          <w:sz w:val="26"/>
          <w:szCs w:val="26"/>
        </w:rPr>
        <w:t>Trong đó:</w:t>
      </w:r>
    </w:p>
    <w:p w:rsidR="00027C19" w:rsidRPr="00DF5C6C"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19648F">
        <w:rPr>
          <w:rFonts w:ascii="Times New Roman" w:hAnsi="Times New Roman"/>
          <w:b/>
          <w:color w:val="000000"/>
          <w:sz w:val="26"/>
          <w:szCs w:val="26"/>
        </w:rPr>
        <w:t>Xây dựng chương trình, giáo trình</w:t>
      </w:r>
    </w:p>
    <w:p w:rsidR="00DF5C6C" w:rsidRDefault="00DF5C6C" w:rsidP="00DF5C6C">
      <w:pPr>
        <w:ind w:firstLine="720"/>
        <w:rPr>
          <w:rFonts w:ascii="Times New Roman" w:hAnsi="Times New Roman"/>
          <w:sz w:val="26"/>
          <w:szCs w:val="26"/>
        </w:rPr>
      </w:pPr>
      <w:r>
        <w:rPr>
          <w:rFonts w:ascii="Times New Roman" w:hAnsi="Times New Roman"/>
          <w:sz w:val="26"/>
          <w:szCs w:val="26"/>
        </w:rPr>
        <w:t>Tổng mức đầu tư của dự án:  2</w:t>
      </w:r>
      <w:proofErr w:type="gramStart"/>
      <w:r>
        <w:rPr>
          <w:rFonts w:ascii="Times New Roman" w:hAnsi="Times New Roman"/>
          <w:sz w:val="26"/>
          <w:szCs w:val="26"/>
        </w:rPr>
        <w:t>,15</w:t>
      </w:r>
      <w:proofErr w:type="gramEnd"/>
      <w:r>
        <w:rPr>
          <w:rFonts w:ascii="Times New Roman" w:hAnsi="Times New Roman"/>
          <w:sz w:val="26"/>
          <w:szCs w:val="26"/>
        </w:rPr>
        <w:t xml:space="preserve"> tỷ đồng.</w:t>
      </w:r>
    </w:p>
    <w:p w:rsidR="000A15D5" w:rsidRPr="00D75580"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19648F">
        <w:rPr>
          <w:rFonts w:ascii="Times New Roman" w:hAnsi="Times New Roman"/>
          <w:b/>
          <w:color w:val="000000"/>
          <w:sz w:val="26"/>
          <w:szCs w:val="26"/>
        </w:rPr>
        <w:t>Chi phí đào tạo, bồi dưỡng giáo viên</w:t>
      </w:r>
      <w:r w:rsidR="00B7190F">
        <w:rPr>
          <w:rFonts w:ascii="Times New Roman" w:hAnsi="Times New Roman"/>
          <w:b/>
          <w:color w:val="000000"/>
          <w:sz w:val="26"/>
          <w:szCs w:val="26"/>
        </w:rPr>
        <w:t xml:space="preserve">, </w:t>
      </w:r>
      <w:r w:rsidR="00B7190F" w:rsidRPr="0019648F">
        <w:rPr>
          <w:rFonts w:ascii="Times New Roman" w:hAnsi="Times New Roman"/>
          <w:b/>
          <w:color w:val="000000"/>
          <w:sz w:val="26"/>
          <w:szCs w:val="26"/>
        </w:rPr>
        <w:t>cán bộ quản lý dạy nghề</w:t>
      </w:r>
      <w:r w:rsidR="00E57BCC">
        <w:rPr>
          <w:rFonts w:ascii="Times New Roman" w:hAnsi="Times New Roman"/>
          <w:color w:val="000000"/>
          <w:sz w:val="26"/>
          <w:szCs w:val="26"/>
        </w:rPr>
        <w:t xml:space="preserve"> </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00424A">
        <w:rPr>
          <w:rFonts w:ascii="Times New Roman" w:hAnsi="Times New Roman"/>
          <w:sz w:val="26"/>
          <w:szCs w:val="26"/>
          <w:highlight w:val="yellow"/>
        </w:rPr>
        <w:t>6</w:t>
      </w:r>
      <w:proofErr w:type="gramStart"/>
      <w:r w:rsidRPr="0000424A">
        <w:rPr>
          <w:rFonts w:ascii="Times New Roman" w:hAnsi="Times New Roman"/>
          <w:sz w:val="26"/>
          <w:szCs w:val="26"/>
          <w:highlight w:val="yellow"/>
        </w:rPr>
        <w:t>,64</w:t>
      </w:r>
      <w:proofErr w:type="gramEnd"/>
      <w:r>
        <w:rPr>
          <w:rFonts w:ascii="Times New Roman" w:hAnsi="Times New Roman"/>
          <w:sz w:val="26"/>
          <w:szCs w:val="26"/>
        </w:rPr>
        <w:t xml:space="preserve"> </w:t>
      </w:r>
      <w:r w:rsidRPr="00FD62B2">
        <w:rPr>
          <w:rFonts w:ascii="Times New Roman" w:hAnsi="Times New Roman"/>
          <w:sz w:val="26"/>
          <w:szCs w:val="26"/>
        </w:rPr>
        <w:t>tỷ</w:t>
      </w:r>
      <w:r>
        <w:rPr>
          <w:rFonts w:ascii="Times New Roman" w:hAnsi="Times New Roman"/>
          <w:sz w:val="26"/>
          <w:szCs w:val="26"/>
        </w:rPr>
        <w:t xml:space="preserve"> đồng.</w:t>
      </w:r>
    </w:p>
    <w:p w:rsidR="00361035" w:rsidRPr="0019648F" w:rsidRDefault="00361035" w:rsidP="00027C19">
      <w:pPr>
        <w:pStyle w:val="ListParagraph"/>
        <w:numPr>
          <w:ilvl w:val="2"/>
          <w:numId w:val="17"/>
        </w:numPr>
        <w:tabs>
          <w:tab w:val="left" w:pos="1710"/>
        </w:tabs>
        <w:spacing w:before="120"/>
        <w:ind w:left="0" w:firstLine="1440"/>
        <w:jc w:val="both"/>
        <w:rPr>
          <w:rFonts w:ascii="Times New Roman" w:hAnsi="Times New Roman"/>
          <w:b/>
          <w:i/>
          <w:color w:val="000000"/>
          <w:sz w:val="26"/>
          <w:szCs w:val="26"/>
        </w:rPr>
      </w:pPr>
      <w:r w:rsidRPr="0019648F">
        <w:rPr>
          <w:rFonts w:ascii="Times New Roman" w:hAnsi="Times New Roman"/>
          <w:b/>
          <w:color w:val="000000"/>
          <w:sz w:val="26"/>
          <w:szCs w:val="26"/>
        </w:rPr>
        <w:t>Chi phí xây dựng cơ sở vật chất</w:t>
      </w:r>
    </w:p>
    <w:p w:rsidR="0019648F" w:rsidRDefault="0019648F" w:rsidP="0019648F">
      <w:pPr>
        <w:ind w:firstLine="720"/>
        <w:rPr>
          <w:rFonts w:ascii="Times New Roman" w:hAnsi="Times New Roman"/>
          <w:sz w:val="26"/>
          <w:szCs w:val="26"/>
        </w:rPr>
      </w:pPr>
      <w:r w:rsidRPr="0019648F">
        <w:rPr>
          <w:rFonts w:ascii="Times New Roman" w:hAnsi="Times New Roman"/>
          <w:sz w:val="26"/>
          <w:szCs w:val="26"/>
        </w:rPr>
        <w:t xml:space="preserve">Tổng mức đầu tư của dự </w:t>
      </w:r>
      <w:proofErr w:type="gramStart"/>
      <w:r w:rsidRPr="0019648F">
        <w:rPr>
          <w:rFonts w:ascii="Times New Roman" w:hAnsi="Times New Roman"/>
          <w:sz w:val="26"/>
          <w:szCs w:val="26"/>
        </w:rPr>
        <w:t>án</w:t>
      </w:r>
      <w:proofErr w:type="gramEnd"/>
      <w:r w:rsidRPr="0019648F">
        <w:rPr>
          <w:rFonts w:ascii="Times New Roman" w:hAnsi="Times New Roman"/>
          <w:sz w:val="26"/>
          <w:szCs w:val="26"/>
        </w:rPr>
        <w:t xml:space="preserve"> </w:t>
      </w:r>
      <w:r w:rsidRPr="0019648F">
        <w:rPr>
          <w:rFonts w:ascii="Times New Roman" w:hAnsi="Times New Roman"/>
          <w:color w:val="000000"/>
          <w:sz w:val="26"/>
          <w:szCs w:val="26"/>
        </w:rPr>
        <w:t>cơ sở vật chất</w:t>
      </w:r>
      <w:r>
        <w:rPr>
          <w:rFonts w:ascii="Times New Roman" w:hAnsi="Times New Roman"/>
          <w:sz w:val="26"/>
          <w:szCs w:val="26"/>
        </w:rPr>
        <w:t xml:space="preserve"> tại cơ sở 1:  </w:t>
      </w:r>
      <w:r w:rsidRPr="003E1225">
        <w:rPr>
          <w:rFonts w:ascii="Times New Roman" w:hAnsi="Times New Roman"/>
          <w:bCs/>
          <w:sz w:val="26"/>
          <w:szCs w:val="26"/>
        </w:rPr>
        <w:t>432,609</w:t>
      </w:r>
      <w:r>
        <w:rPr>
          <w:rFonts w:ascii="Times New Roman" w:hAnsi="Times New Roman"/>
          <w:b/>
          <w:bCs/>
          <w:sz w:val="26"/>
          <w:szCs w:val="26"/>
        </w:rPr>
        <w:t xml:space="preserve"> </w:t>
      </w:r>
      <w:r w:rsidRPr="003E1225">
        <w:rPr>
          <w:rFonts w:ascii="Times New Roman" w:hAnsi="Times New Roman"/>
          <w:sz w:val="26"/>
          <w:szCs w:val="26"/>
        </w:rPr>
        <w:t>tỷ</w:t>
      </w:r>
      <w:r>
        <w:rPr>
          <w:rFonts w:ascii="Times New Roman" w:hAnsi="Times New Roman"/>
          <w:sz w:val="26"/>
          <w:szCs w:val="26"/>
        </w:rPr>
        <w:t xml:space="preserve"> đồng.</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w:t>
      </w:r>
      <w:proofErr w:type="gramStart"/>
      <w:r>
        <w:rPr>
          <w:rFonts w:ascii="Times New Roman" w:hAnsi="Times New Roman"/>
          <w:sz w:val="26"/>
          <w:szCs w:val="26"/>
        </w:rPr>
        <w:t>án</w:t>
      </w:r>
      <w:proofErr w:type="gramEnd"/>
      <w:r>
        <w:rPr>
          <w:rFonts w:ascii="Times New Roman" w:hAnsi="Times New Roman"/>
          <w:sz w:val="26"/>
          <w:szCs w:val="26"/>
        </w:rPr>
        <w:t xml:space="preserve"> </w:t>
      </w:r>
      <w:r w:rsidRPr="0019648F">
        <w:rPr>
          <w:rFonts w:ascii="Times New Roman" w:hAnsi="Times New Roman"/>
          <w:color w:val="000000"/>
          <w:sz w:val="26"/>
          <w:szCs w:val="26"/>
        </w:rPr>
        <w:t>cơ sở vật chất</w:t>
      </w:r>
      <w:r>
        <w:rPr>
          <w:rFonts w:ascii="Times New Roman" w:hAnsi="Times New Roman"/>
          <w:sz w:val="26"/>
          <w:szCs w:val="26"/>
        </w:rPr>
        <w:t xml:space="preserve"> tại cơ sở 2:  1.173,773 tỷ đồng.</w:t>
      </w:r>
    </w:p>
    <w:p w:rsidR="000A15D5" w:rsidRPr="0019648F" w:rsidRDefault="000A15D5" w:rsidP="000A15D5">
      <w:pPr>
        <w:pStyle w:val="ListParagraph"/>
        <w:numPr>
          <w:ilvl w:val="0"/>
          <w:numId w:val="17"/>
        </w:numPr>
        <w:ind w:left="1701" w:hanging="283"/>
        <w:rPr>
          <w:sz w:val="26"/>
          <w:szCs w:val="26"/>
        </w:rPr>
      </w:pPr>
      <w:r w:rsidRPr="0019648F">
        <w:rPr>
          <w:b/>
          <w:sz w:val="26"/>
          <w:szCs w:val="26"/>
        </w:rPr>
        <w:t>Chi phí thi</w:t>
      </w:r>
      <w:r w:rsidRPr="0019648F">
        <w:rPr>
          <w:rFonts w:ascii="Times New Roman" w:hAnsi="Times New Roman"/>
          <w:b/>
          <w:sz w:val="26"/>
          <w:szCs w:val="26"/>
        </w:rPr>
        <w:t>ế</w:t>
      </w:r>
      <w:r w:rsidRPr="0019648F">
        <w:rPr>
          <w:b/>
          <w:sz w:val="26"/>
          <w:szCs w:val="26"/>
        </w:rPr>
        <w:t>t b</w:t>
      </w:r>
      <w:r w:rsidRPr="0019648F">
        <w:rPr>
          <w:rFonts w:ascii="Times New Roman" w:hAnsi="Times New Roman"/>
          <w:b/>
          <w:sz w:val="26"/>
          <w:szCs w:val="26"/>
        </w:rPr>
        <w:t>ị</w:t>
      </w:r>
      <w:r w:rsidRPr="0019648F">
        <w:rPr>
          <w:b/>
          <w:sz w:val="26"/>
          <w:szCs w:val="26"/>
        </w:rPr>
        <w:t xml:space="preserve"> d</w:t>
      </w:r>
      <w:r w:rsidRPr="0019648F">
        <w:rPr>
          <w:rFonts w:ascii="Times New Roman" w:hAnsi="Times New Roman"/>
          <w:b/>
          <w:sz w:val="26"/>
          <w:szCs w:val="26"/>
        </w:rPr>
        <w:t>ạ</w:t>
      </w:r>
      <w:r w:rsidRPr="0019648F">
        <w:rPr>
          <w:b/>
          <w:sz w:val="26"/>
          <w:szCs w:val="26"/>
        </w:rPr>
        <w:t>y ngh</w:t>
      </w:r>
      <w:r w:rsidRPr="0019648F">
        <w:rPr>
          <w:rFonts w:ascii="Times New Roman" w:hAnsi="Times New Roman"/>
          <w:b/>
          <w:sz w:val="26"/>
          <w:szCs w:val="26"/>
        </w:rPr>
        <w:t>ề</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w:t>
      </w:r>
      <w:proofErr w:type="gramStart"/>
      <w:r>
        <w:rPr>
          <w:rFonts w:ascii="Times New Roman" w:hAnsi="Times New Roman"/>
          <w:sz w:val="26"/>
          <w:szCs w:val="26"/>
        </w:rPr>
        <w:t>án</w:t>
      </w:r>
      <w:proofErr w:type="gramEnd"/>
      <w:r>
        <w:rPr>
          <w:rFonts w:ascii="Times New Roman" w:hAnsi="Times New Roman"/>
          <w:sz w:val="26"/>
          <w:szCs w:val="26"/>
        </w:rPr>
        <w:t xml:space="preserve"> tại cơ sở 1:   122,234 tỷ đồng.</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w:t>
      </w:r>
      <w:proofErr w:type="gramStart"/>
      <w:r>
        <w:rPr>
          <w:rFonts w:ascii="Times New Roman" w:hAnsi="Times New Roman"/>
          <w:sz w:val="26"/>
          <w:szCs w:val="26"/>
        </w:rPr>
        <w:t>án</w:t>
      </w:r>
      <w:proofErr w:type="gramEnd"/>
      <w:r>
        <w:rPr>
          <w:rFonts w:ascii="Times New Roman" w:hAnsi="Times New Roman"/>
          <w:sz w:val="26"/>
          <w:szCs w:val="26"/>
        </w:rPr>
        <w:t xml:space="preserve"> tại cơ sở 2:   394,223 tỷ đồng.</w:t>
      </w:r>
    </w:p>
    <w:p w:rsidR="00DF5C6C" w:rsidRPr="00DF5C6C" w:rsidRDefault="00DF5C6C" w:rsidP="00DF5C6C">
      <w:pPr>
        <w:ind w:firstLine="1418"/>
        <w:rPr>
          <w:rFonts w:ascii="Times New Roman" w:hAnsi="Times New Roman"/>
          <w:b/>
          <w:szCs w:val="24"/>
        </w:rPr>
      </w:pPr>
      <w:proofErr w:type="gramStart"/>
      <w:r w:rsidRPr="00DF5C6C">
        <w:rPr>
          <w:sz w:val="26"/>
          <w:szCs w:val="26"/>
        </w:rPr>
        <w:t>+</w:t>
      </w:r>
      <w:r>
        <w:rPr>
          <w:b/>
          <w:sz w:val="26"/>
          <w:szCs w:val="26"/>
        </w:rPr>
        <w:t xml:space="preserve">  </w:t>
      </w:r>
      <w:r w:rsidRPr="00DF5C6C">
        <w:rPr>
          <w:rFonts w:ascii="Times New Roman" w:hAnsi="Times New Roman"/>
          <w:b/>
          <w:sz w:val="26"/>
          <w:szCs w:val="26"/>
        </w:rPr>
        <w:t>Chi</w:t>
      </w:r>
      <w:proofErr w:type="gramEnd"/>
      <w:r w:rsidRPr="00DF5C6C">
        <w:rPr>
          <w:rFonts w:ascii="Times New Roman" w:hAnsi="Times New Roman"/>
          <w:b/>
          <w:sz w:val="26"/>
          <w:szCs w:val="26"/>
        </w:rPr>
        <w:t xml:space="preserve"> phí về hoạt động khoa học và công nghệ, nâng cao năng lực nghiên cứu khoa học của giảng viên</w:t>
      </w:r>
    </w:p>
    <w:p w:rsidR="00DF5C6C" w:rsidRDefault="00DF5C6C" w:rsidP="00DF5C6C">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FD62B2">
        <w:rPr>
          <w:rFonts w:ascii="Times New Roman" w:hAnsi="Times New Roman"/>
          <w:sz w:val="26"/>
          <w:szCs w:val="26"/>
        </w:rPr>
        <w:t>3,393</w:t>
      </w:r>
      <w:r>
        <w:rPr>
          <w:rFonts w:ascii="Times New Roman" w:hAnsi="Times New Roman"/>
          <w:sz w:val="26"/>
          <w:szCs w:val="26"/>
        </w:rPr>
        <w:t xml:space="preserve"> </w:t>
      </w:r>
      <w:r w:rsidRPr="00FD62B2">
        <w:rPr>
          <w:rFonts w:ascii="Times New Roman" w:hAnsi="Times New Roman"/>
          <w:sz w:val="26"/>
          <w:szCs w:val="26"/>
        </w:rPr>
        <w:t xml:space="preserve">tỷ </w:t>
      </w:r>
      <w:r>
        <w:rPr>
          <w:rFonts w:ascii="Times New Roman" w:hAnsi="Times New Roman"/>
          <w:sz w:val="26"/>
          <w:szCs w:val="26"/>
        </w:rPr>
        <w:t>đồng.</w:t>
      </w:r>
    </w:p>
    <w:p w:rsidR="00592EBD" w:rsidRPr="00957647" w:rsidRDefault="00DF5C6C" w:rsidP="00592EBD">
      <w:pPr>
        <w:ind w:firstLine="1418"/>
        <w:rPr>
          <w:rFonts w:ascii="Times New Roman" w:hAnsi="Times New Roman"/>
          <w:b/>
          <w:sz w:val="26"/>
          <w:szCs w:val="26"/>
          <w:u w:val="single"/>
        </w:rPr>
      </w:pPr>
      <w:proofErr w:type="gramStart"/>
      <w:r w:rsidRPr="00957647">
        <w:rPr>
          <w:sz w:val="26"/>
          <w:szCs w:val="26"/>
        </w:rPr>
        <w:t>+</w:t>
      </w:r>
      <w:r w:rsidRPr="00957647">
        <w:rPr>
          <w:b/>
          <w:sz w:val="26"/>
          <w:szCs w:val="26"/>
        </w:rPr>
        <w:t xml:space="preserve">  </w:t>
      </w:r>
      <w:r w:rsidRPr="00957647">
        <w:rPr>
          <w:rFonts w:ascii="Times New Roman" w:hAnsi="Times New Roman"/>
          <w:b/>
          <w:sz w:val="26"/>
          <w:szCs w:val="26"/>
        </w:rPr>
        <w:t>Chi</w:t>
      </w:r>
      <w:proofErr w:type="gramEnd"/>
      <w:r w:rsidRPr="00957647">
        <w:rPr>
          <w:rFonts w:ascii="Times New Roman" w:hAnsi="Times New Roman"/>
          <w:b/>
          <w:sz w:val="26"/>
          <w:szCs w:val="26"/>
        </w:rPr>
        <w:t xml:space="preserve"> phí về </w:t>
      </w:r>
      <w:r w:rsidR="00592EBD" w:rsidRPr="00957647">
        <w:rPr>
          <w:rFonts w:ascii="Times New Roman" w:hAnsi="Times New Roman"/>
          <w:b/>
          <w:sz w:val="26"/>
          <w:szCs w:val="26"/>
        </w:rPr>
        <w:t>chương trình tăng cường hợp tác quốc tế trong đào tạo và nghiên cứu khoa học</w:t>
      </w:r>
    </w:p>
    <w:p w:rsidR="00592EBD" w:rsidRDefault="00592EBD" w:rsidP="00592EBD">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FD62B2">
        <w:rPr>
          <w:rFonts w:ascii="Times New Roman" w:hAnsi="Times New Roman"/>
          <w:sz w:val="26"/>
          <w:szCs w:val="26"/>
        </w:rPr>
        <w:t>3,393</w:t>
      </w:r>
      <w:r>
        <w:rPr>
          <w:rFonts w:ascii="Times New Roman" w:hAnsi="Times New Roman"/>
          <w:sz w:val="26"/>
          <w:szCs w:val="26"/>
        </w:rPr>
        <w:t xml:space="preserve"> tỷ đồng.</w:t>
      </w:r>
    </w:p>
    <w:p w:rsidR="006B6365" w:rsidRPr="006B6365" w:rsidRDefault="006B6365" w:rsidP="006B6365">
      <w:pPr>
        <w:ind w:firstLine="1418"/>
        <w:rPr>
          <w:rFonts w:ascii="Times New Roman" w:hAnsi="Times New Roman"/>
          <w:b/>
          <w:sz w:val="26"/>
          <w:szCs w:val="26"/>
        </w:rPr>
      </w:pPr>
      <w:proofErr w:type="gramStart"/>
      <w:r w:rsidRPr="00DF5C6C">
        <w:rPr>
          <w:sz w:val="26"/>
          <w:szCs w:val="26"/>
        </w:rPr>
        <w:t>+</w:t>
      </w:r>
      <w:r>
        <w:rPr>
          <w:b/>
          <w:sz w:val="26"/>
          <w:szCs w:val="26"/>
        </w:rPr>
        <w:t xml:space="preserve">  </w:t>
      </w:r>
      <w:r w:rsidRPr="006B6365">
        <w:rPr>
          <w:rFonts w:ascii="Times New Roman" w:hAnsi="Times New Roman"/>
          <w:b/>
          <w:sz w:val="26"/>
          <w:szCs w:val="26"/>
        </w:rPr>
        <w:t>Chi</w:t>
      </w:r>
      <w:proofErr w:type="gramEnd"/>
      <w:r w:rsidRPr="006B6365">
        <w:rPr>
          <w:rFonts w:ascii="Times New Roman" w:hAnsi="Times New Roman"/>
          <w:b/>
          <w:sz w:val="26"/>
          <w:szCs w:val="26"/>
        </w:rPr>
        <w:t xml:space="preserve"> phí về kinh phí cho hoạt động Đoàn – Hội và hoạt động ngoại khóa cho HSSV</w:t>
      </w:r>
    </w:p>
    <w:p w:rsidR="006B6365" w:rsidRDefault="006B6365" w:rsidP="006B6365">
      <w:pPr>
        <w:ind w:firstLine="709"/>
        <w:rPr>
          <w:rFonts w:ascii="Times New Roman" w:hAnsi="Times New Roman"/>
          <w:sz w:val="26"/>
          <w:szCs w:val="26"/>
        </w:rPr>
      </w:pPr>
      <w:r>
        <w:rPr>
          <w:rFonts w:ascii="Times New Roman" w:hAnsi="Times New Roman"/>
          <w:sz w:val="26"/>
          <w:szCs w:val="26"/>
        </w:rPr>
        <w:t>Tổng mức đầu tư của dự án:  1</w:t>
      </w:r>
      <w:proofErr w:type="gramStart"/>
      <w:r>
        <w:rPr>
          <w:rFonts w:ascii="Times New Roman" w:hAnsi="Times New Roman"/>
          <w:sz w:val="26"/>
          <w:szCs w:val="26"/>
        </w:rPr>
        <w:t>,62</w:t>
      </w:r>
      <w:proofErr w:type="gramEnd"/>
      <w:r>
        <w:rPr>
          <w:rFonts w:ascii="Times New Roman" w:hAnsi="Times New Roman"/>
          <w:sz w:val="26"/>
          <w:szCs w:val="26"/>
        </w:rPr>
        <w:t xml:space="preserve">  tỷ đồng.</w:t>
      </w:r>
    </w:p>
    <w:p w:rsidR="00361035" w:rsidRPr="00027C19" w:rsidRDefault="00361035"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3123DD">
        <w:rPr>
          <w:rFonts w:ascii="Times New Roman" w:hAnsi="Times New Roman"/>
          <w:color w:val="000000"/>
          <w:sz w:val="26"/>
          <w:szCs w:val="26"/>
          <w:highlight w:val="yellow"/>
        </w:rPr>
        <w:t>Chi phí chi thường xuyên cho hoạt động đào tạo nghề của trường</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quản lý dự án</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khác</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dự phòng</w:t>
      </w:r>
    </w:p>
    <w:p w:rsidR="00027C19" w:rsidRPr="00361035"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Pr>
          <w:rFonts w:ascii="Times New Roman" w:hAnsi="Times New Roman"/>
          <w:color w:val="000000"/>
          <w:sz w:val="26"/>
          <w:szCs w:val="26"/>
        </w:rPr>
        <w:t>Nguồn vốn theo các hoạt động dự án:</w:t>
      </w:r>
    </w:p>
    <w:p w:rsidR="00361035" w:rsidRDefault="00361035" w:rsidP="00361035">
      <w:pPr>
        <w:pStyle w:val="ListParagraph"/>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Căn cứ vào tổng mức đầu tư tại điểm a nêu trên, phân chia nguồn vốn đầu tư gồm:</w:t>
      </w:r>
    </w:p>
    <w:p w:rsidR="00B73CB9" w:rsidRPr="00B73CB9" w:rsidRDefault="00B73CB9" w:rsidP="00B73CB9">
      <w:pPr>
        <w:pStyle w:val="ListParagraph"/>
        <w:numPr>
          <w:ilvl w:val="0"/>
          <w:numId w:val="14"/>
        </w:numPr>
        <w:spacing w:before="120"/>
        <w:jc w:val="both"/>
        <w:rPr>
          <w:rFonts w:ascii="Times New Roman" w:hAnsi="Times New Roman"/>
          <w:color w:val="000000"/>
          <w:sz w:val="26"/>
          <w:szCs w:val="26"/>
        </w:rPr>
      </w:pPr>
      <w:r w:rsidRPr="00B73CB9">
        <w:rPr>
          <w:rFonts w:ascii="Times New Roman" w:hAnsi="Times New Roman"/>
          <w:color w:val="000000"/>
          <w:sz w:val="26"/>
          <w:szCs w:val="26"/>
        </w:rPr>
        <w:t>Nguồn vốn cho dự án xây dựng chương trình, giáo trình</w:t>
      </w:r>
      <w:r>
        <w:rPr>
          <w:rFonts w:ascii="Times New Roman" w:hAnsi="Times New Roman"/>
          <w:color w:val="000000"/>
          <w:sz w:val="26"/>
          <w:szCs w:val="26"/>
        </w:rPr>
        <w:t>:</w:t>
      </w:r>
    </w:p>
    <w:p w:rsidR="00B73CB9" w:rsidRDefault="00B73CB9" w:rsidP="00361035">
      <w:pPr>
        <w:pStyle w:val="ListParagraph"/>
        <w:spacing w:before="120"/>
        <w:ind w:left="0" w:firstLine="1080"/>
        <w:jc w:val="both"/>
        <w:rPr>
          <w:rFonts w:ascii="Times New Roman" w:hAnsi="Times New Roman"/>
          <w:color w:val="000000"/>
          <w:sz w:val="26"/>
          <w:szCs w:val="26"/>
        </w:rPr>
      </w:pPr>
      <w:r>
        <w:rPr>
          <w:rFonts w:ascii="Times New Roman" w:hAnsi="Times New Roman"/>
          <w:sz w:val="26"/>
          <w:szCs w:val="26"/>
        </w:rPr>
        <w:t>Từ ngân sách hoạt động thường xuyên của nhà trường</w:t>
      </w:r>
    </w:p>
    <w:p w:rsidR="00B73CB9" w:rsidRPr="0006568B" w:rsidRDefault="00B73CB9" w:rsidP="0006568B">
      <w:pPr>
        <w:pStyle w:val="ListParagraph"/>
        <w:numPr>
          <w:ilvl w:val="0"/>
          <w:numId w:val="14"/>
        </w:numPr>
        <w:spacing w:before="120"/>
        <w:ind w:left="0" w:firstLine="1080"/>
        <w:jc w:val="both"/>
        <w:rPr>
          <w:rFonts w:ascii="Times New Roman" w:hAnsi="Times New Roman"/>
          <w:color w:val="000000"/>
          <w:sz w:val="26"/>
          <w:szCs w:val="26"/>
        </w:rPr>
      </w:pPr>
      <w:r w:rsidRPr="0006568B">
        <w:rPr>
          <w:rFonts w:ascii="Times New Roman" w:hAnsi="Times New Roman"/>
          <w:color w:val="000000"/>
          <w:sz w:val="26"/>
          <w:szCs w:val="26"/>
        </w:rPr>
        <w:t xml:space="preserve">Nguồn vốn cho dự án </w:t>
      </w:r>
      <w:r w:rsidR="0006568B" w:rsidRPr="0006568B">
        <w:rPr>
          <w:rFonts w:ascii="Times New Roman" w:hAnsi="Times New Roman"/>
          <w:color w:val="000000"/>
          <w:sz w:val="26"/>
          <w:szCs w:val="26"/>
        </w:rPr>
        <w:t>đào tạo, bồi dưỡng giáo viên, cán bộ quản lý dạy nghề</w:t>
      </w:r>
      <w:r w:rsidRPr="0006568B">
        <w:rPr>
          <w:rFonts w:ascii="Times New Roman" w:hAnsi="Times New Roman"/>
          <w:color w:val="000000"/>
          <w:sz w:val="26"/>
          <w:szCs w:val="26"/>
        </w:rPr>
        <w:t>:</w:t>
      </w:r>
    </w:p>
    <w:p w:rsidR="0006568B" w:rsidRPr="00E57BCC" w:rsidRDefault="0006568B" w:rsidP="0006568B">
      <w:pPr>
        <w:pStyle w:val="ListParagraph"/>
        <w:tabs>
          <w:tab w:val="left" w:pos="1710"/>
        </w:tabs>
        <w:spacing w:before="120"/>
        <w:ind w:left="1440" w:hanging="306"/>
        <w:jc w:val="both"/>
        <w:rPr>
          <w:rFonts w:ascii="Times New Roman" w:hAnsi="Times New Roman"/>
          <w:i/>
          <w:color w:val="000000"/>
          <w:sz w:val="26"/>
          <w:szCs w:val="26"/>
        </w:rPr>
      </w:pPr>
      <w:r>
        <w:rPr>
          <w:rFonts w:ascii="Times New Roman" w:hAnsi="Times New Roman"/>
          <w:sz w:val="26"/>
          <w:szCs w:val="26"/>
        </w:rPr>
        <w:t>Từ ngân sách hoạt động thường xuyên của nhà trường</w:t>
      </w:r>
    </w:p>
    <w:p w:rsidR="00B73CB9" w:rsidRPr="000742C0" w:rsidRDefault="00B73CB9" w:rsidP="00B73CB9">
      <w:pPr>
        <w:pStyle w:val="ListParagraph"/>
        <w:numPr>
          <w:ilvl w:val="0"/>
          <w:numId w:val="14"/>
        </w:numPr>
        <w:spacing w:before="120"/>
        <w:jc w:val="both"/>
        <w:rPr>
          <w:rFonts w:ascii="Times New Roman" w:hAnsi="Times New Roman"/>
          <w:color w:val="000000"/>
          <w:sz w:val="26"/>
          <w:szCs w:val="26"/>
        </w:rPr>
      </w:pPr>
      <w:r w:rsidRPr="000742C0">
        <w:rPr>
          <w:rFonts w:ascii="Times New Roman" w:hAnsi="Times New Roman"/>
          <w:color w:val="000000"/>
          <w:sz w:val="26"/>
          <w:szCs w:val="26"/>
        </w:rPr>
        <w:t xml:space="preserve">Nguồn vốn cho dự án </w:t>
      </w:r>
      <w:r w:rsidR="000742C0" w:rsidRPr="000742C0">
        <w:rPr>
          <w:rFonts w:ascii="Times New Roman" w:hAnsi="Times New Roman"/>
          <w:color w:val="000000"/>
          <w:sz w:val="26"/>
          <w:szCs w:val="26"/>
        </w:rPr>
        <w:t>xây dựng cơ sở vật chất</w:t>
      </w:r>
      <w:r w:rsidRPr="000742C0">
        <w:rPr>
          <w:rFonts w:ascii="Times New Roman" w:hAnsi="Times New Roman"/>
          <w:color w:val="000000"/>
          <w:sz w:val="26"/>
          <w:szCs w:val="26"/>
        </w:rPr>
        <w:t>:</w:t>
      </w:r>
    </w:p>
    <w:p w:rsidR="000742C0" w:rsidRDefault="000742C0" w:rsidP="000742C0">
      <w:pPr>
        <w:ind w:firstLine="993"/>
        <w:rPr>
          <w:rFonts w:ascii="Times New Roman" w:hAnsi="Times New Roman"/>
          <w:sz w:val="26"/>
          <w:szCs w:val="26"/>
        </w:rPr>
      </w:pPr>
      <w:r>
        <w:rPr>
          <w:rFonts w:ascii="Times New Roman" w:hAnsi="Times New Roman"/>
          <w:sz w:val="26"/>
          <w:szCs w:val="26"/>
        </w:rPr>
        <w:t xml:space="preserve"> </w:t>
      </w:r>
      <w:proofErr w:type="gramStart"/>
      <w:r>
        <w:rPr>
          <w:rFonts w:ascii="Times New Roman" w:hAnsi="Times New Roman"/>
          <w:sz w:val="26"/>
          <w:szCs w:val="26"/>
        </w:rPr>
        <w:t>Từ ngân sách đầu tư của Thành phố và nguồn vốn hợp pháp khác.</w:t>
      </w:r>
      <w:proofErr w:type="gramEnd"/>
    </w:p>
    <w:p w:rsidR="000742C0" w:rsidRPr="00C44B0A" w:rsidRDefault="000742C0" w:rsidP="00957647">
      <w:pPr>
        <w:pStyle w:val="ListParagraph"/>
        <w:numPr>
          <w:ilvl w:val="0"/>
          <w:numId w:val="14"/>
        </w:numPr>
        <w:spacing w:before="120"/>
        <w:jc w:val="both"/>
        <w:rPr>
          <w:rFonts w:ascii="Times New Roman" w:hAnsi="Times New Roman"/>
          <w:color w:val="000000"/>
          <w:sz w:val="26"/>
          <w:szCs w:val="26"/>
        </w:rPr>
      </w:pPr>
      <w:r w:rsidRPr="00C44B0A">
        <w:rPr>
          <w:rFonts w:ascii="Times New Roman" w:hAnsi="Times New Roman"/>
          <w:color w:val="000000"/>
          <w:sz w:val="26"/>
          <w:szCs w:val="26"/>
        </w:rPr>
        <w:t>Nguồn vốn cho dự án</w:t>
      </w:r>
      <w:r w:rsidR="00C44B0A" w:rsidRPr="00C44B0A">
        <w:rPr>
          <w:rFonts w:ascii="Times New Roman" w:hAnsi="Times New Roman"/>
          <w:color w:val="000000"/>
          <w:sz w:val="26"/>
          <w:szCs w:val="26"/>
        </w:rPr>
        <w:t xml:space="preserve"> đầu tư</w:t>
      </w:r>
      <w:r w:rsidRPr="00C44B0A">
        <w:rPr>
          <w:rFonts w:ascii="Times New Roman" w:hAnsi="Times New Roman"/>
          <w:color w:val="000000"/>
          <w:sz w:val="26"/>
          <w:szCs w:val="26"/>
        </w:rPr>
        <w:t xml:space="preserve"> </w:t>
      </w:r>
      <w:r w:rsidR="00C44B0A" w:rsidRPr="00C44B0A">
        <w:rPr>
          <w:sz w:val="26"/>
          <w:szCs w:val="26"/>
        </w:rPr>
        <w:t>thi</w:t>
      </w:r>
      <w:r w:rsidR="00C44B0A" w:rsidRPr="00C44B0A">
        <w:rPr>
          <w:rFonts w:ascii="Times New Roman" w:hAnsi="Times New Roman"/>
          <w:sz w:val="26"/>
          <w:szCs w:val="26"/>
        </w:rPr>
        <w:t>ế</w:t>
      </w:r>
      <w:r w:rsidR="00C44B0A" w:rsidRPr="00C44B0A">
        <w:rPr>
          <w:sz w:val="26"/>
          <w:szCs w:val="26"/>
        </w:rPr>
        <w:t>t b</w:t>
      </w:r>
      <w:r w:rsidR="00C44B0A" w:rsidRPr="00C44B0A">
        <w:rPr>
          <w:rFonts w:ascii="Times New Roman" w:hAnsi="Times New Roman"/>
          <w:sz w:val="26"/>
          <w:szCs w:val="26"/>
        </w:rPr>
        <w:t>ị</w:t>
      </w:r>
      <w:r w:rsidR="00C44B0A" w:rsidRPr="00C44B0A">
        <w:rPr>
          <w:sz w:val="26"/>
          <w:szCs w:val="26"/>
        </w:rPr>
        <w:t xml:space="preserve"> d</w:t>
      </w:r>
      <w:r w:rsidR="00C44B0A" w:rsidRPr="00C44B0A">
        <w:rPr>
          <w:rFonts w:ascii="Times New Roman" w:hAnsi="Times New Roman"/>
          <w:sz w:val="26"/>
          <w:szCs w:val="26"/>
        </w:rPr>
        <w:t>ạ</w:t>
      </w:r>
      <w:r w:rsidR="00C44B0A" w:rsidRPr="00C44B0A">
        <w:rPr>
          <w:sz w:val="26"/>
          <w:szCs w:val="26"/>
        </w:rPr>
        <w:t>y ngh</w:t>
      </w:r>
      <w:r w:rsidR="00C44B0A" w:rsidRPr="00C44B0A">
        <w:rPr>
          <w:rFonts w:ascii="Times New Roman" w:hAnsi="Times New Roman"/>
          <w:sz w:val="26"/>
          <w:szCs w:val="26"/>
        </w:rPr>
        <w:t>ề</w:t>
      </w:r>
      <w:r w:rsidRPr="00C44B0A">
        <w:rPr>
          <w:rFonts w:ascii="Times New Roman" w:hAnsi="Times New Roman"/>
          <w:color w:val="000000"/>
          <w:sz w:val="26"/>
          <w:szCs w:val="26"/>
        </w:rPr>
        <w:t>:</w:t>
      </w:r>
    </w:p>
    <w:p w:rsidR="000742C0" w:rsidRDefault="00C44B0A" w:rsidP="00957647">
      <w:pPr>
        <w:pStyle w:val="ListParagraph"/>
        <w:spacing w:before="120"/>
        <w:ind w:left="0" w:firstLine="1080"/>
        <w:jc w:val="both"/>
        <w:rPr>
          <w:rFonts w:ascii="Times New Roman" w:hAnsi="Times New Roman"/>
          <w:color w:val="000000"/>
          <w:sz w:val="26"/>
          <w:szCs w:val="26"/>
        </w:rPr>
      </w:pPr>
      <w:proofErr w:type="gramStart"/>
      <w:r>
        <w:rPr>
          <w:rFonts w:ascii="Times New Roman" w:hAnsi="Times New Roman"/>
          <w:sz w:val="26"/>
          <w:szCs w:val="26"/>
        </w:rPr>
        <w:t>Từ ngân sách đầu tư của Thành phố và nguồn vốn hợp pháp khác.</w:t>
      </w:r>
      <w:proofErr w:type="gramEnd"/>
      <w:r w:rsidR="000742C0" w:rsidRPr="0006568B">
        <w:rPr>
          <w:rFonts w:ascii="Times New Roman" w:hAnsi="Times New Roman"/>
          <w:sz w:val="26"/>
          <w:szCs w:val="26"/>
          <w:highlight w:val="yellow"/>
        </w:rPr>
        <w:t xml:space="preserve"> </w:t>
      </w:r>
    </w:p>
    <w:p w:rsidR="000742C0" w:rsidRPr="00C44B0A" w:rsidRDefault="000742C0" w:rsidP="00957647">
      <w:pPr>
        <w:pStyle w:val="ListParagraph"/>
        <w:numPr>
          <w:ilvl w:val="0"/>
          <w:numId w:val="14"/>
        </w:numPr>
        <w:spacing w:before="120"/>
        <w:ind w:left="0" w:firstLine="1080"/>
        <w:jc w:val="both"/>
        <w:rPr>
          <w:rFonts w:ascii="Times New Roman" w:hAnsi="Times New Roman"/>
          <w:color w:val="000000"/>
          <w:sz w:val="26"/>
          <w:szCs w:val="26"/>
        </w:rPr>
      </w:pPr>
      <w:r w:rsidRPr="00C44B0A">
        <w:rPr>
          <w:rFonts w:ascii="Times New Roman" w:hAnsi="Times New Roman"/>
          <w:color w:val="000000"/>
          <w:sz w:val="26"/>
          <w:szCs w:val="26"/>
        </w:rPr>
        <w:lastRenderedPageBreak/>
        <w:t xml:space="preserve">Nguồn vốn cho dự án </w:t>
      </w:r>
      <w:r w:rsidR="00C44B0A" w:rsidRPr="00C44B0A">
        <w:rPr>
          <w:rFonts w:ascii="Times New Roman" w:hAnsi="Times New Roman"/>
          <w:sz w:val="26"/>
          <w:szCs w:val="26"/>
        </w:rPr>
        <w:t>hoạt động khoa học và công nghệ, nâng cao năng lực nghiên cứu khoa học của giảng viên</w:t>
      </w:r>
      <w:r w:rsidRPr="00C44B0A">
        <w:rPr>
          <w:rFonts w:ascii="Times New Roman" w:hAnsi="Times New Roman"/>
          <w:color w:val="000000"/>
          <w:sz w:val="26"/>
          <w:szCs w:val="26"/>
        </w:rPr>
        <w:t>:</w:t>
      </w:r>
    </w:p>
    <w:p w:rsidR="000742C0" w:rsidRDefault="000742C0" w:rsidP="00957647">
      <w:pPr>
        <w:pStyle w:val="ListParagraph"/>
        <w:spacing w:before="120"/>
        <w:ind w:left="0" w:firstLine="1080"/>
        <w:jc w:val="both"/>
        <w:rPr>
          <w:rFonts w:ascii="Times New Roman" w:hAnsi="Times New Roman"/>
          <w:color w:val="000000"/>
          <w:sz w:val="26"/>
          <w:szCs w:val="26"/>
        </w:rPr>
      </w:pPr>
      <w:r w:rsidRPr="00957647">
        <w:rPr>
          <w:rFonts w:ascii="Times New Roman" w:hAnsi="Times New Roman"/>
          <w:sz w:val="26"/>
          <w:szCs w:val="26"/>
        </w:rPr>
        <w:t>Từ ngân sách hoạt động thường xuyên của nhà trường</w:t>
      </w:r>
    </w:p>
    <w:p w:rsidR="000742C0" w:rsidRPr="00957647" w:rsidRDefault="000742C0" w:rsidP="00957647">
      <w:pPr>
        <w:pStyle w:val="ListParagraph"/>
        <w:numPr>
          <w:ilvl w:val="0"/>
          <w:numId w:val="14"/>
        </w:numPr>
        <w:spacing w:before="120"/>
        <w:ind w:left="0" w:firstLine="1080"/>
        <w:jc w:val="both"/>
        <w:rPr>
          <w:rFonts w:ascii="Times New Roman" w:hAnsi="Times New Roman"/>
          <w:color w:val="000000"/>
          <w:sz w:val="26"/>
          <w:szCs w:val="26"/>
        </w:rPr>
      </w:pPr>
      <w:r w:rsidRPr="00957647">
        <w:rPr>
          <w:rFonts w:ascii="Times New Roman" w:hAnsi="Times New Roman"/>
          <w:color w:val="000000"/>
          <w:sz w:val="26"/>
          <w:szCs w:val="26"/>
        </w:rPr>
        <w:t xml:space="preserve">Nguồn vốn cho dự án </w:t>
      </w:r>
      <w:r w:rsidR="00957647" w:rsidRPr="00957647">
        <w:rPr>
          <w:rFonts w:ascii="Times New Roman" w:hAnsi="Times New Roman"/>
          <w:sz w:val="26"/>
          <w:szCs w:val="26"/>
        </w:rPr>
        <w:t>chương trình tăng cường hợp tác quốc tế trong đào tạo và nghiên cứu khoa học</w:t>
      </w:r>
      <w:r w:rsidRPr="00957647">
        <w:rPr>
          <w:rFonts w:ascii="Times New Roman" w:hAnsi="Times New Roman"/>
          <w:color w:val="000000"/>
          <w:sz w:val="26"/>
          <w:szCs w:val="26"/>
        </w:rPr>
        <w:t>:</w:t>
      </w:r>
    </w:p>
    <w:p w:rsidR="00957647" w:rsidRDefault="00957647" w:rsidP="00957647">
      <w:pPr>
        <w:ind w:firstLine="993"/>
        <w:jc w:val="both"/>
        <w:rPr>
          <w:rFonts w:ascii="Times New Roman" w:hAnsi="Times New Roman"/>
          <w:sz w:val="26"/>
          <w:szCs w:val="26"/>
        </w:rPr>
      </w:pPr>
      <w:r>
        <w:rPr>
          <w:rFonts w:ascii="Times New Roman" w:hAnsi="Times New Roman"/>
          <w:sz w:val="26"/>
          <w:szCs w:val="26"/>
        </w:rPr>
        <w:t xml:space="preserve">Từ ngân sách hoạt động thường xuyên của nhà trường và nguồn vốn hợp pháp khác </w:t>
      </w:r>
    </w:p>
    <w:p w:rsidR="000742C0" w:rsidRPr="00DE711C" w:rsidRDefault="000742C0" w:rsidP="00DE711C">
      <w:pPr>
        <w:pStyle w:val="ListParagraph"/>
        <w:numPr>
          <w:ilvl w:val="0"/>
          <w:numId w:val="14"/>
        </w:numPr>
        <w:spacing w:before="120"/>
        <w:ind w:left="0" w:firstLine="1080"/>
        <w:jc w:val="both"/>
        <w:rPr>
          <w:rFonts w:ascii="Times New Roman" w:hAnsi="Times New Roman"/>
          <w:color w:val="000000"/>
          <w:sz w:val="26"/>
          <w:szCs w:val="26"/>
        </w:rPr>
      </w:pPr>
      <w:r w:rsidRPr="00DE711C">
        <w:rPr>
          <w:rFonts w:ascii="Times New Roman" w:hAnsi="Times New Roman"/>
          <w:color w:val="000000"/>
          <w:sz w:val="26"/>
          <w:szCs w:val="26"/>
        </w:rPr>
        <w:t xml:space="preserve">Nguồn vốn cho dự án </w:t>
      </w:r>
      <w:r w:rsidR="00DE711C" w:rsidRPr="00DE711C">
        <w:rPr>
          <w:rFonts w:ascii="Times New Roman" w:hAnsi="Times New Roman"/>
          <w:sz w:val="26"/>
          <w:szCs w:val="26"/>
        </w:rPr>
        <w:t>hoạt động Đoàn – Hội và hoạt động ngoại khóa cho HSSV</w:t>
      </w:r>
      <w:r w:rsidRPr="00DE711C">
        <w:rPr>
          <w:rFonts w:ascii="Times New Roman" w:hAnsi="Times New Roman"/>
          <w:color w:val="000000"/>
          <w:sz w:val="26"/>
          <w:szCs w:val="26"/>
        </w:rPr>
        <w:t>:</w:t>
      </w:r>
    </w:p>
    <w:p w:rsidR="000742C0" w:rsidRDefault="00DE711C" w:rsidP="00B73CB9">
      <w:pPr>
        <w:pStyle w:val="ListParagraph"/>
        <w:spacing w:before="120"/>
        <w:ind w:left="0" w:firstLine="1080"/>
        <w:jc w:val="both"/>
        <w:rPr>
          <w:rFonts w:ascii="Times New Roman" w:hAnsi="Times New Roman"/>
          <w:color w:val="000000"/>
          <w:sz w:val="26"/>
          <w:szCs w:val="26"/>
        </w:rPr>
      </w:pPr>
      <w:r>
        <w:rPr>
          <w:rFonts w:ascii="Times New Roman" w:hAnsi="Times New Roman"/>
          <w:sz w:val="26"/>
          <w:szCs w:val="26"/>
        </w:rPr>
        <w:t>Từ ngân sách hoạt động thường xuyên của nhà trường và nguồn vốn hợp pháp khác</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Vốn đầu tư xây dựng cơ bản tập trung:</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Vốn ODA</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Ngân sách đầu tư của các Bộ/ngành/đoàn thể/địa phương</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Thu sự nghiệp của trường</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Các nguồn vốn hợp pháp khác</w:t>
      </w:r>
    </w:p>
    <w:p w:rsidR="00F535EE" w:rsidRPr="0056579A"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sidRPr="0056579A">
        <w:rPr>
          <w:rFonts w:ascii="Times New Roman" w:hAnsi="Times New Roman"/>
          <w:b/>
          <w:i/>
          <w:color w:val="000000"/>
          <w:sz w:val="26"/>
          <w:szCs w:val="26"/>
        </w:rPr>
        <w:t>Kế hoạch thực hiện dự án</w:t>
      </w:r>
    </w:p>
    <w:p w:rsidR="00B41958" w:rsidRPr="00E76BE3" w:rsidRDefault="00B41958" w:rsidP="00B41958">
      <w:pPr>
        <w:keepNext/>
        <w:tabs>
          <w:tab w:val="left" w:pos="851"/>
        </w:tabs>
        <w:spacing w:before="60"/>
        <w:ind w:firstLine="567"/>
        <w:jc w:val="both"/>
        <w:outlineLvl w:val="5"/>
        <w:rPr>
          <w:rFonts w:ascii="Times New Roman" w:hAnsi="Times New Roman"/>
          <w:b/>
          <w:bCs/>
          <w:spacing w:val="10"/>
          <w:position w:val="4"/>
          <w:sz w:val="26"/>
          <w:szCs w:val="26"/>
          <w:highlight w:val="cyan"/>
        </w:rPr>
      </w:pPr>
      <w:r w:rsidRPr="00E76BE3">
        <w:rPr>
          <w:rFonts w:ascii="Times New Roman" w:hAnsi="Times New Roman"/>
          <w:b/>
          <w:bCs/>
          <w:spacing w:val="10"/>
          <w:position w:val="4"/>
          <w:sz w:val="26"/>
          <w:szCs w:val="26"/>
          <w:highlight w:val="cyan"/>
        </w:rPr>
        <w:t>4.1. Kế hoạch tiến độ bổ sung cơ sở vật chất</w:t>
      </w:r>
    </w:p>
    <w:p w:rsidR="00B41958" w:rsidRPr="00E76BE3" w:rsidRDefault="00B41958" w:rsidP="00B41958">
      <w:pPr>
        <w:tabs>
          <w:tab w:val="left" w:pos="851"/>
        </w:tabs>
        <w:spacing w:before="60"/>
        <w:ind w:left="567"/>
        <w:jc w:val="both"/>
        <w:rPr>
          <w:rFonts w:ascii="Times New Roman" w:hAnsi="Times New Roman"/>
          <w:b/>
          <w:bCs/>
          <w:spacing w:val="10"/>
          <w:position w:val="4"/>
          <w:sz w:val="26"/>
          <w:szCs w:val="26"/>
          <w:highlight w:val="cyan"/>
        </w:rPr>
      </w:pPr>
      <w:r w:rsidRPr="00E76BE3">
        <w:rPr>
          <w:rFonts w:ascii="Times New Roman" w:hAnsi="Times New Roman"/>
          <w:b/>
          <w:bCs/>
          <w:spacing w:val="10"/>
          <w:position w:val="4"/>
          <w:sz w:val="26"/>
          <w:szCs w:val="26"/>
          <w:highlight w:val="cyan"/>
        </w:rPr>
        <w:t>Giai đoạn xxxxx</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Để đáp ứng yêu cầu đào tạo với quy mô phát triển cả chiều rộng lẫn chiều sâu, lưu lượng đào tạo bình quân đến năm 20xxx từ: xxxxxxx - xxxxxx học sinh, sinh viên/năm, trường cần tập trung đầu tư xây dựng cơ sở vật chất và mua sắm trang thiết bị như sau:</w:t>
      </w:r>
    </w:p>
    <w:tbl>
      <w:tblPr>
        <w:tblW w:w="98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5399"/>
        <w:gridCol w:w="1792"/>
        <w:gridCol w:w="1971"/>
      </w:tblGrid>
      <w:tr w:rsidR="00B41958" w:rsidRPr="00744613" w:rsidTr="00656640">
        <w:tc>
          <w:tcPr>
            <w:tcW w:w="710"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656640">
            <w:pPr>
              <w:keepNext/>
              <w:tabs>
                <w:tab w:val="left" w:pos="176"/>
              </w:tabs>
              <w:spacing w:before="60"/>
              <w:ind w:left="-108" w:right="-14" w:firstLine="108"/>
              <w:jc w:val="center"/>
              <w:outlineLvl w:val="0"/>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STT</w:t>
            </w:r>
          </w:p>
        </w:tc>
        <w:tc>
          <w:tcPr>
            <w:tcW w:w="5399"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656640">
            <w:pPr>
              <w:tabs>
                <w:tab w:val="left" w:pos="851"/>
              </w:tabs>
              <w:spacing w:before="60"/>
              <w:ind w:firstLine="5"/>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Nội dung thực hiện</w:t>
            </w:r>
          </w:p>
        </w:tc>
        <w:tc>
          <w:tcPr>
            <w:tcW w:w="1792"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Kinh phí</w:t>
            </w:r>
          </w:p>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thực hiện</w:t>
            </w:r>
          </w:p>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w:t>
            </w:r>
            <w:r>
              <w:rPr>
                <w:rFonts w:ascii="Times New Roman" w:hAnsi="Times New Roman"/>
                <w:spacing w:val="10"/>
                <w:position w:val="4"/>
                <w:szCs w:val="24"/>
                <w:highlight w:val="cyan"/>
              </w:rPr>
              <w:t>xxxxx</w:t>
            </w:r>
            <w:r w:rsidRPr="009047FD">
              <w:rPr>
                <w:rFonts w:ascii="Times New Roman" w:hAnsi="Times New Roman"/>
                <w:spacing w:val="10"/>
                <w:position w:val="4"/>
                <w:szCs w:val="24"/>
                <w:highlight w:val="cyan"/>
              </w:rPr>
              <w:t xml:space="preserve"> đồng)</w:t>
            </w:r>
          </w:p>
        </w:tc>
        <w:tc>
          <w:tcPr>
            <w:tcW w:w="1971"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656640">
            <w:pPr>
              <w:keepNext/>
              <w:tabs>
                <w:tab w:val="left" w:pos="851"/>
              </w:tabs>
              <w:spacing w:before="60"/>
              <w:jc w:val="center"/>
              <w:outlineLvl w:val="0"/>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Nguồn vốn</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Hoàn thành </w:t>
            </w:r>
            <w:r>
              <w:rPr>
                <w:rFonts w:ascii="Times New Roman" w:hAnsi="Times New Roman"/>
                <w:spacing w:val="10"/>
                <w:position w:val="4"/>
                <w:szCs w:val="24"/>
                <w:highlight w:val="cyan"/>
              </w:rPr>
              <w:t>Dự</w:t>
            </w:r>
            <w:r w:rsidRPr="009047FD">
              <w:rPr>
                <w:rFonts w:ascii="Times New Roman" w:hAnsi="Times New Roman"/>
                <w:spacing w:val="10"/>
                <w:position w:val="4"/>
                <w:szCs w:val="24"/>
                <w:highlight w:val="cyan"/>
              </w:rPr>
              <w:t xml:space="preserve"> án </w:t>
            </w:r>
            <w:r>
              <w:rPr>
                <w:rFonts w:ascii="Times New Roman" w:hAnsi="Times New Roman"/>
                <w:spacing w:val="10"/>
                <w:position w:val="4"/>
                <w:szCs w:val="24"/>
                <w:highlight w:val="cyan"/>
              </w:rPr>
              <w:t>xxxxxx</w:t>
            </w:r>
            <w:r w:rsidRPr="009047FD">
              <w:rPr>
                <w:rFonts w:ascii="Times New Roman" w:hAnsi="Times New Roman"/>
                <w:spacing w:val="10"/>
                <w:position w:val="4"/>
                <w:szCs w:val="24"/>
                <w:highlight w:val="cyan"/>
              </w:rPr>
              <w:t>, chuẩn bị cơ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w:t>
            </w:r>
            <w:r>
              <w:rPr>
                <w:rFonts w:ascii="Times New Roman" w:hAnsi="Times New Roman"/>
                <w:spacing w:val="10"/>
                <w:position w:val="4"/>
                <w:szCs w:val="24"/>
                <w:highlight w:val="cyan"/>
              </w:rPr>
              <w:t>giai đoạn 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w:t>
            </w:r>
            <w:r>
              <w:rPr>
                <w:rFonts w:ascii="Times New Roman" w:hAnsi="Times New Roman"/>
                <w:spacing w:val="10"/>
                <w:position w:val="4"/>
                <w:szCs w:val="24"/>
                <w:highlight w:val="cyan"/>
              </w:rPr>
              <w:t>giai đoạn 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III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lastRenderedPageBreak/>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IV</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V</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2</w:t>
            </w:r>
            <w:r w:rsidRPr="009047FD">
              <w:rPr>
                <w:rFonts w:ascii="Times New Roman" w:hAnsi="Times New Roman"/>
                <w:b/>
                <w:bCs/>
                <w:spacing w:val="10"/>
                <w:position w:val="4"/>
                <w:szCs w:val="24"/>
                <w:highlight w:val="cyan"/>
              </w:rPr>
              <w:t>0</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bl>
    <w:p w:rsidR="00B41958" w:rsidRPr="00744613" w:rsidRDefault="00B41958" w:rsidP="00B41958">
      <w:pPr>
        <w:tabs>
          <w:tab w:val="left" w:pos="851"/>
        </w:tabs>
        <w:spacing w:before="60"/>
        <w:ind w:firstLine="567"/>
        <w:jc w:val="both"/>
        <w:rPr>
          <w:rFonts w:ascii="Times New Roman" w:hAnsi="Times New Roman"/>
          <w:spacing w:val="10"/>
          <w:position w:val="4"/>
          <w:sz w:val="28"/>
          <w:szCs w:val="28"/>
          <w:highlight w:val="cyan"/>
        </w:rPr>
      </w:pPr>
      <w:r w:rsidRPr="00744613">
        <w:rPr>
          <w:rFonts w:ascii="Times New Roman" w:hAnsi="Times New Roman"/>
          <w:spacing w:val="10"/>
          <w:position w:val="4"/>
          <w:szCs w:val="28"/>
          <w:highlight w:val="cyan"/>
        </w:rPr>
        <w:t xml:space="preserve"> </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 xml:space="preserve">- Tổng tài sản cố định hiện tại của trường trên </w:t>
      </w:r>
      <w:r w:rsidRPr="00E76BE3">
        <w:rPr>
          <w:rFonts w:ascii="Times New Roman" w:hAnsi="Times New Roman"/>
          <w:b/>
          <w:bCs/>
          <w:spacing w:val="10"/>
          <w:position w:val="4"/>
          <w:sz w:val="26"/>
          <w:szCs w:val="26"/>
          <w:highlight w:val="cyan"/>
        </w:rPr>
        <w:t>xxxxxx tỷ</w:t>
      </w:r>
      <w:r w:rsidRPr="00E76BE3">
        <w:rPr>
          <w:rFonts w:ascii="Times New Roman" w:hAnsi="Times New Roman"/>
          <w:spacing w:val="10"/>
          <w:position w:val="4"/>
          <w:sz w:val="26"/>
          <w:szCs w:val="26"/>
          <w:highlight w:val="cyan"/>
        </w:rPr>
        <w:t xml:space="preserve"> </w:t>
      </w:r>
      <w:r w:rsidRPr="00E76BE3">
        <w:rPr>
          <w:rFonts w:ascii="Times New Roman" w:hAnsi="Times New Roman"/>
          <w:b/>
          <w:bCs/>
          <w:spacing w:val="10"/>
          <w:position w:val="4"/>
          <w:sz w:val="26"/>
          <w:szCs w:val="26"/>
          <w:highlight w:val="cyan"/>
        </w:rPr>
        <w:t>đồng,</w:t>
      </w:r>
      <w:r w:rsidRPr="00E76BE3">
        <w:rPr>
          <w:rFonts w:ascii="Times New Roman" w:hAnsi="Times New Roman"/>
          <w:spacing w:val="10"/>
          <w:position w:val="4"/>
          <w:sz w:val="26"/>
          <w:szCs w:val="26"/>
          <w:highlight w:val="cyan"/>
        </w:rPr>
        <w:t xml:space="preserve"> bao gồm: cơ sở hạ tầng, hệ thống phòng học, nhà xưởng thực hành quy chuẩn, trang thiết bị hiện đại và đồng bộ (Tính </w:t>
      </w:r>
      <w:proofErr w:type="gramStart"/>
      <w:r w:rsidRPr="00E76BE3">
        <w:rPr>
          <w:rFonts w:ascii="Times New Roman" w:hAnsi="Times New Roman"/>
          <w:spacing w:val="10"/>
          <w:position w:val="4"/>
          <w:sz w:val="26"/>
          <w:szCs w:val="26"/>
          <w:highlight w:val="cyan"/>
        </w:rPr>
        <w:t>theo</w:t>
      </w:r>
      <w:proofErr w:type="gramEnd"/>
      <w:r w:rsidRPr="00E76BE3">
        <w:rPr>
          <w:rFonts w:ascii="Times New Roman" w:hAnsi="Times New Roman"/>
          <w:spacing w:val="10"/>
          <w:position w:val="4"/>
          <w:sz w:val="26"/>
          <w:szCs w:val="26"/>
          <w:highlight w:val="cyan"/>
        </w:rPr>
        <w:t xml:space="preserve"> giá thực tế)</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 xml:space="preserve">- Đầu tư phát triển giai đoạn I: (xxxxxx – xxxxxxx) tập trung xây dựng tại cơ sở chính là:  </w:t>
      </w:r>
      <w:r w:rsidRPr="00E76BE3">
        <w:rPr>
          <w:rFonts w:ascii="Times New Roman" w:hAnsi="Times New Roman"/>
          <w:b/>
          <w:bCs/>
          <w:spacing w:val="10"/>
          <w:position w:val="4"/>
          <w:sz w:val="26"/>
          <w:szCs w:val="26"/>
          <w:highlight w:val="cyan"/>
        </w:rPr>
        <w:t xml:space="preserve">xxxxxxxxx.000 xxx đồng </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r w:rsidRPr="00E76BE3">
        <w:rPr>
          <w:rFonts w:ascii="Times New Roman" w:hAnsi="Times New Roman"/>
          <w:spacing w:val="10"/>
          <w:position w:val="4"/>
          <w:sz w:val="26"/>
          <w:szCs w:val="26"/>
          <w:highlight w:val="cyan"/>
        </w:rPr>
        <w:t>Ủy ban nhân dân xxxxxxx đã có Thông báo về việc thoả thuận địa điểm, diện tích cấp đất ngày....... tháng.....năm 20xxxxxx cho Trường xxxxxxxxxthực hiện dự án đầu tư (Tại địa điểm xã xxxxxxxxxxxxx) và xxxxxxxxxxxxx đã có Quyết định số ....../xxxxxxxxx ngày....... tháng.... năm xxxxxxx về việc phê duyệt Dự án xxxxxxxxxx</w:t>
      </w:r>
    </w:p>
    <w:p w:rsidR="00B41958" w:rsidRPr="00E76BE3" w:rsidRDefault="00B41958" w:rsidP="00B41958">
      <w:pPr>
        <w:tabs>
          <w:tab w:val="left" w:pos="851"/>
        </w:tabs>
        <w:spacing w:before="60"/>
        <w:ind w:left="567"/>
        <w:jc w:val="both"/>
        <w:rPr>
          <w:rFonts w:ascii="Times New Roman" w:hAnsi="Times New Roman"/>
          <w:spacing w:val="10"/>
          <w:position w:val="4"/>
          <w:sz w:val="26"/>
          <w:szCs w:val="26"/>
          <w:highlight w:val="cyan"/>
        </w:rPr>
      </w:pPr>
      <w:r w:rsidRPr="00E76BE3">
        <w:rPr>
          <w:rFonts w:ascii="Times New Roman" w:hAnsi="Times New Roman"/>
          <w:b/>
          <w:bCs/>
          <w:spacing w:val="10"/>
          <w:position w:val="4"/>
          <w:sz w:val="26"/>
          <w:szCs w:val="26"/>
          <w:highlight w:val="cyan"/>
        </w:rPr>
        <w:t>Giai đoạn xxxx – 2020</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 xml:space="preserve">Tiếp tục thực hiện Dự án đầu tư mở rộng phát triển trường trên diện tích mặt bằng xxxxx ha </w:t>
      </w:r>
      <w:proofErr w:type="gramStart"/>
      <w:r w:rsidRPr="00E76BE3">
        <w:rPr>
          <w:rFonts w:ascii="Times New Roman" w:hAnsi="Times New Roman"/>
          <w:spacing w:val="10"/>
          <w:position w:val="4"/>
          <w:sz w:val="26"/>
          <w:szCs w:val="26"/>
          <w:highlight w:val="cyan"/>
        </w:rPr>
        <w:t>( Tại</w:t>
      </w:r>
      <w:proofErr w:type="gramEnd"/>
      <w:r w:rsidRPr="00E76BE3">
        <w:rPr>
          <w:rFonts w:ascii="Times New Roman" w:hAnsi="Times New Roman"/>
          <w:spacing w:val="10"/>
          <w:position w:val="4"/>
          <w:sz w:val="26"/>
          <w:szCs w:val="26"/>
          <w:highlight w:val="cyan"/>
        </w:rPr>
        <w:t xml:space="preserve"> địa điểm xã xxxxxxxxx )</w:t>
      </w:r>
    </w:p>
    <w:p w:rsidR="00B41958" w:rsidRPr="00E76BE3" w:rsidRDefault="00B41958" w:rsidP="00B41958">
      <w:pPr>
        <w:tabs>
          <w:tab w:val="left" w:pos="851"/>
        </w:tabs>
        <w:spacing w:before="60"/>
        <w:ind w:firstLine="567"/>
        <w:jc w:val="both"/>
        <w:rPr>
          <w:rFonts w:ascii="Times New Roman" w:hAnsi="Times New Roman"/>
          <w:spacing w:val="4"/>
          <w:sz w:val="26"/>
          <w:szCs w:val="26"/>
          <w:highlight w:val="cyan"/>
        </w:rPr>
      </w:pPr>
      <w:r w:rsidRPr="00E76BE3">
        <w:rPr>
          <w:rFonts w:ascii="Times New Roman" w:hAnsi="Times New Roman"/>
          <w:spacing w:val="4"/>
          <w:sz w:val="26"/>
          <w:szCs w:val="26"/>
          <w:highlight w:val="cyan"/>
        </w:rPr>
        <w:t xml:space="preserve">Dự </w:t>
      </w:r>
      <w:proofErr w:type="gramStart"/>
      <w:r w:rsidRPr="00E76BE3">
        <w:rPr>
          <w:rFonts w:ascii="Times New Roman" w:hAnsi="Times New Roman"/>
          <w:spacing w:val="4"/>
          <w:sz w:val="26"/>
          <w:szCs w:val="26"/>
          <w:highlight w:val="cyan"/>
        </w:rPr>
        <w:t>án</w:t>
      </w:r>
      <w:proofErr w:type="gramEnd"/>
      <w:r w:rsidRPr="00E76BE3">
        <w:rPr>
          <w:rFonts w:ascii="Times New Roman" w:hAnsi="Times New Roman"/>
          <w:spacing w:val="4"/>
          <w:sz w:val="26"/>
          <w:szCs w:val="26"/>
          <w:highlight w:val="cyan"/>
        </w:rPr>
        <w:t xml:space="preserve"> bao gồm các hạng mục </w:t>
      </w:r>
      <w:r w:rsidRPr="00E76BE3">
        <w:rPr>
          <w:rFonts w:ascii="Times New Roman" w:hAnsi="Times New Roman"/>
          <w:i/>
          <w:iCs/>
          <w:spacing w:val="4"/>
          <w:sz w:val="26"/>
          <w:szCs w:val="26"/>
          <w:highlight w:val="cyan"/>
        </w:rPr>
        <w:t>(Xem mục xxx - IV phần thứ xxxxxx trang xxxxx)</w:t>
      </w:r>
      <w:r w:rsidRPr="00E76BE3">
        <w:rPr>
          <w:rFonts w:ascii="Times New Roman" w:hAnsi="Times New Roman"/>
          <w:spacing w:val="4"/>
          <w:sz w:val="26"/>
          <w:szCs w:val="26"/>
          <w:highlight w:val="cyan"/>
        </w:rPr>
        <w:t xml:space="preserve"> </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r w:rsidRPr="00E76BE3">
        <w:rPr>
          <w:rFonts w:ascii="Times New Roman" w:hAnsi="Times New Roman"/>
          <w:b/>
          <w:bCs/>
          <w:spacing w:val="10"/>
          <w:position w:val="4"/>
          <w:sz w:val="26"/>
          <w:szCs w:val="26"/>
          <w:highlight w:val="cyan"/>
        </w:rPr>
        <w:t xml:space="preserve">4.2. Kế hoạch tiến độ bổ sung và phát triển đội </w:t>
      </w:r>
      <w:proofErr w:type="gramStart"/>
      <w:r w:rsidRPr="00E76BE3">
        <w:rPr>
          <w:rFonts w:ascii="Times New Roman" w:hAnsi="Times New Roman"/>
          <w:b/>
          <w:bCs/>
          <w:spacing w:val="10"/>
          <w:position w:val="4"/>
          <w:sz w:val="26"/>
          <w:szCs w:val="26"/>
          <w:highlight w:val="cyan"/>
        </w:rPr>
        <w:t>ngũ</w:t>
      </w:r>
      <w:proofErr w:type="gramEnd"/>
      <w:r w:rsidRPr="00E76BE3">
        <w:rPr>
          <w:rFonts w:ascii="Times New Roman" w:hAnsi="Times New Roman"/>
          <w:b/>
          <w:bCs/>
          <w:spacing w:val="10"/>
          <w:position w:val="4"/>
          <w:sz w:val="26"/>
          <w:szCs w:val="26"/>
          <w:highlight w:val="cyan"/>
        </w:rPr>
        <w:t xml:space="preserve"> cán bộ, giáo viên</w:t>
      </w:r>
    </w:p>
    <w:p w:rsidR="00B41958" w:rsidRPr="00E76BE3" w:rsidRDefault="00B41958" w:rsidP="00B41958">
      <w:pPr>
        <w:tabs>
          <w:tab w:val="left" w:pos="851"/>
        </w:tabs>
        <w:spacing w:before="60"/>
        <w:ind w:firstLine="567"/>
        <w:jc w:val="both"/>
        <w:rPr>
          <w:rFonts w:ascii="Times New Roman" w:hAnsi="Times New Roman"/>
          <w:sz w:val="26"/>
          <w:szCs w:val="26"/>
          <w:highlight w:val="cyan"/>
        </w:rPr>
      </w:pPr>
      <w:r w:rsidRPr="00E76BE3">
        <w:rPr>
          <w:rFonts w:ascii="Times New Roman" w:hAnsi="Times New Roman"/>
          <w:sz w:val="26"/>
          <w:szCs w:val="26"/>
          <w:highlight w:val="cyan"/>
        </w:rPr>
        <w:t>Theo tỷ lệ quy chuẩn 20học sinh/giáo viên cho các cấp đào tạo với quy mô ngày càng tăng, trường dự kiến nhu cầu giáo viên cần có từ nay đến năm 2020 như sau:</w:t>
      </w:r>
    </w:p>
    <w:p w:rsidR="00B41958" w:rsidRPr="00744613" w:rsidRDefault="00B41958" w:rsidP="00B41958">
      <w:pPr>
        <w:tabs>
          <w:tab w:val="left" w:pos="851"/>
        </w:tabs>
        <w:spacing w:before="60"/>
        <w:ind w:firstLine="567"/>
        <w:jc w:val="both"/>
        <w:rPr>
          <w:rFonts w:ascii="Times New Roman" w:hAnsi="Times New Roman"/>
          <w:szCs w:val="28"/>
          <w:highlight w:val="cyan"/>
        </w:rPr>
      </w:pPr>
    </w:p>
    <w:tbl>
      <w:tblPr>
        <w:tblW w:w="88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1062"/>
        <w:gridCol w:w="1276"/>
        <w:gridCol w:w="1134"/>
        <w:gridCol w:w="1134"/>
        <w:gridCol w:w="1134"/>
        <w:gridCol w:w="1134"/>
      </w:tblGrid>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 xml:space="preserve">Năm </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2015</w:t>
            </w: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2016</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2017</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2018</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2019</w:t>
            </w:r>
          </w:p>
        </w:tc>
        <w:tc>
          <w:tcPr>
            <w:tcW w:w="1134" w:type="dxa"/>
            <w:tcBorders>
              <w:top w:val="single" w:sz="4" w:space="0" w:color="auto"/>
              <w:left w:val="single" w:sz="4" w:space="0" w:color="auto"/>
              <w:bottom w:val="single" w:sz="4" w:space="0" w:color="auto"/>
              <w:right w:val="single" w:sz="4" w:space="0" w:color="auto"/>
            </w:tcBorders>
          </w:tcPr>
          <w:p w:rsidR="00B41958"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2020</w:t>
            </w: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Đại học</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Thạc sỹ</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E76BE3">
            <w:pPr>
              <w:tabs>
                <w:tab w:val="left" w:pos="851"/>
              </w:tabs>
              <w:spacing w:before="60"/>
              <w:ind w:firstLine="34"/>
              <w:rPr>
                <w:rFonts w:ascii="Times New Roman" w:hAnsi="Times New Roman"/>
                <w:sz w:val="28"/>
                <w:szCs w:val="28"/>
                <w:highlight w:val="cyan"/>
              </w:rPr>
            </w:pPr>
            <w:r w:rsidRPr="00744613">
              <w:rPr>
                <w:rFonts w:ascii="Times New Roman" w:hAnsi="Times New Roman"/>
                <w:szCs w:val="28"/>
                <w:highlight w:val="cyan"/>
              </w:rPr>
              <w:t>Cao đẳng qua SX và CN bậc cao</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b/>
                <w:bCs/>
                <w:sz w:val="28"/>
                <w:szCs w:val="28"/>
                <w:highlight w:val="cyan"/>
              </w:rPr>
            </w:pPr>
            <w:r w:rsidRPr="00744613">
              <w:rPr>
                <w:rFonts w:ascii="Times New Roman" w:hAnsi="Times New Roman"/>
                <w:b/>
                <w:bCs/>
                <w:szCs w:val="28"/>
                <w:highlight w:val="cyan"/>
              </w:rPr>
              <w:lastRenderedPageBreak/>
              <w:t xml:space="preserve">Tổng số </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b/>
                <w:bCs/>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r>
    </w:tbl>
    <w:p w:rsidR="00B41958" w:rsidRPr="0074461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p>
    <w:p w:rsidR="00B41958" w:rsidRPr="00E76BE3" w:rsidRDefault="00B41958" w:rsidP="00B41958">
      <w:pPr>
        <w:tabs>
          <w:tab w:val="left" w:pos="851"/>
        </w:tabs>
        <w:spacing w:before="60"/>
        <w:ind w:firstLine="567"/>
        <w:jc w:val="both"/>
        <w:rPr>
          <w:rFonts w:ascii="Times New Roman" w:hAnsi="Times New Roman"/>
          <w:b/>
          <w:bCs/>
          <w:position w:val="4"/>
          <w:sz w:val="26"/>
          <w:szCs w:val="26"/>
          <w:highlight w:val="cyan"/>
          <w:lang w:val="nb-NO"/>
        </w:rPr>
      </w:pPr>
      <w:r w:rsidRPr="00E76BE3">
        <w:rPr>
          <w:rFonts w:ascii="Times New Roman" w:hAnsi="Times New Roman"/>
          <w:b/>
          <w:bCs/>
          <w:position w:val="4"/>
          <w:sz w:val="26"/>
          <w:szCs w:val="26"/>
          <w:highlight w:val="cyan"/>
          <w:lang w:val="nb-NO"/>
        </w:rPr>
        <w:t>Trong đó giáo viên cơ hữu của trường là: xxx% còn lại là giáo viên thỉnh giảng</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nb-NO"/>
        </w:rPr>
      </w:pPr>
      <w:r w:rsidRPr="00E76BE3">
        <w:rPr>
          <w:rFonts w:ascii="Times New Roman" w:hAnsi="Times New Roman"/>
          <w:b/>
          <w:bCs/>
          <w:spacing w:val="10"/>
          <w:position w:val="4"/>
          <w:sz w:val="26"/>
          <w:szCs w:val="26"/>
          <w:highlight w:val="cyan"/>
          <w:lang w:val="nb-NO"/>
        </w:rPr>
        <w:t>Trường đảm bảo</w:t>
      </w:r>
      <w:r w:rsidRPr="00E76BE3">
        <w:rPr>
          <w:rFonts w:ascii="Times New Roman" w:hAnsi="Times New Roman"/>
          <w:spacing w:val="10"/>
          <w:position w:val="4"/>
          <w:sz w:val="26"/>
          <w:szCs w:val="26"/>
          <w:highlight w:val="cyan"/>
          <w:lang w:val="nb-NO"/>
        </w:rPr>
        <w:t xml:space="preserve"> </w:t>
      </w:r>
      <w:r w:rsidRPr="00E76BE3">
        <w:rPr>
          <w:rFonts w:ascii="Times New Roman" w:hAnsi="Times New Roman"/>
          <w:b/>
          <w:bCs/>
          <w:spacing w:val="10"/>
          <w:position w:val="4"/>
          <w:sz w:val="26"/>
          <w:szCs w:val="26"/>
          <w:highlight w:val="cyan"/>
          <w:lang w:val="nb-NO"/>
        </w:rPr>
        <w:t>đủ</w:t>
      </w:r>
      <w:r w:rsidRPr="00E76BE3">
        <w:rPr>
          <w:rFonts w:ascii="Times New Roman" w:hAnsi="Times New Roman"/>
          <w:spacing w:val="10"/>
          <w:position w:val="4"/>
          <w:sz w:val="26"/>
          <w:szCs w:val="26"/>
          <w:highlight w:val="cyan"/>
          <w:lang w:val="nb-NO"/>
        </w:rPr>
        <w:t xml:space="preserve"> </w:t>
      </w:r>
      <w:r w:rsidRPr="00E76BE3">
        <w:rPr>
          <w:rFonts w:ascii="Times New Roman" w:hAnsi="Times New Roman"/>
          <w:b/>
          <w:bCs/>
          <w:spacing w:val="10"/>
          <w:position w:val="4"/>
          <w:sz w:val="26"/>
          <w:szCs w:val="26"/>
          <w:highlight w:val="cyan"/>
          <w:lang w:val="nb-NO"/>
        </w:rPr>
        <w:t>về số lượng, cơ cấu và trình độ đội ngũ giáo viên phù hợp với quy mô, ngành nghề đào tạo.</w:t>
      </w:r>
    </w:p>
    <w:p w:rsidR="00B41958" w:rsidRPr="00E76BE3" w:rsidRDefault="00B41958" w:rsidP="00B41958">
      <w:pPr>
        <w:tabs>
          <w:tab w:val="left" w:pos="851"/>
        </w:tabs>
        <w:spacing w:before="60"/>
        <w:ind w:left="567"/>
        <w:jc w:val="both"/>
        <w:rPr>
          <w:rFonts w:ascii="Times New Roman" w:hAnsi="Times New Roman"/>
          <w:b/>
          <w:bCs/>
          <w:spacing w:val="10"/>
          <w:position w:val="4"/>
          <w:sz w:val="26"/>
          <w:szCs w:val="26"/>
          <w:highlight w:val="cyan"/>
          <w:lang w:val="nb-NO"/>
        </w:rPr>
      </w:pPr>
      <w:r w:rsidRPr="00E76BE3">
        <w:rPr>
          <w:rFonts w:ascii="Times New Roman" w:hAnsi="Times New Roman"/>
          <w:b/>
          <w:bCs/>
          <w:spacing w:val="10"/>
          <w:position w:val="4"/>
          <w:sz w:val="26"/>
          <w:szCs w:val="26"/>
          <w:highlight w:val="cyan"/>
          <w:lang w:val="nb-NO"/>
        </w:rPr>
        <w:t>Các biện pháp đảm bảo về số lượng, cơ cấu và trình độ đội ngũ giáo viên</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xml:space="preserve">- Tuyển dụng giáo viên mới có trình độ tốt nghiệp đại học chính quy (Học ở các trường có uy tín, ưu tiên bằng khá, giỏi) và sau đại học hoặc đang học cao học đúng chuyên ngành trường đào tạo, đảm bảo tỷ lệ giáo viên cơ hữu  trên 90% </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Bồi dưỡng phát triển đội ngũ giáo viên theo cơ cấu và quy mô các ngành nghề mà trường đào tạo cho phù hợp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Ký hợp đồng với giáo viên thỉnh giảng của các trường Cao đẳng, Đại học, Viện, cán bộ kỹ thuật có trình độ cao của các doanh nghiệp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Quy hoạch, bồi dưỡng chuẩn hoá đội ngũ giáo viên và cán bộ quản lý, trường đã và đang cử cán bộ giáo viên đi học cao học để đáp ứng yêu cầu đào tạo cao đẳng nghề.</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Tổ chức thường niên các lớp bồi dưỡng cập nhật kiến thức kỹ thuật công nghệ mới, tiên tiến thông qua các chuyên đề</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Tổ chức nghiên cứu các đề tài khoa học, tham quan học tập khảo sát thực tế, sinh hoạt chuyên môn, tổ chức hội giảng, hội thảo...</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nb-NO"/>
        </w:rPr>
        <w:t xml:space="preserve">- Nâng cao hiệu quả phong trào thi đua 2 tốt, thiết kế xây dựng mô hình học cụ, phương tiện dạy học, ứng dụng công nghệ thông tin vào hoạt động giảng dạy. </w:t>
      </w:r>
      <w:r w:rsidRPr="00E76BE3">
        <w:rPr>
          <w:rFonts w:ascii="Times New Roman" w:hAnsi="Times New Roman"/>
          <w:spacing w:val="10"/>
          <w:position w:val="4"/>
          <w:sz w:val="26"/>
          <w:szCs w:val="26"/>
          <w:highlight w:val="cyan"/>
          <w:lang w:val="pt-BR"/>
        </w:rPr>
        <w:t>Nâng cao trình độ ngoại ngữ tin học cho giáo viên.</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Tập trung phát triển các phòng học chuyên môn hoá, các xưởng thực hành, xưởng thực nghiệm sản xuất, nâng cao kỹ năng tác nghiệp và lao động sản xuất cho giáo viên thực hành và lý thuyết.</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b/>
          <w:bCs/>
          <w:spacing w:val="10"/>
          <w:position w:val="4"/>
          <w:sz w:val="26"/>
          <w:szCs w:val="26"/>
          <w:highlight w:val="cyan"/>
          <w:lang w:val="pt-BR"/>
        </w:rPr>
        <w:t>4.3. Kế hoạch tiến độ xây dựng và hoàn thiện nội dung, chương trình, giáo trình và học liệu.</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Năm 20xx tập trung cao độ chuẩn bị mọi điều kiện và tiến hành cơ bản xong nội dung, chương trình, cơ sở vật chất và đội ngũ giáo viên đào tạo xxxxxxx ngành Cao đẳng nghề.</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Năm 20xx xây dựng tiêu chuẩn kiến thức, kỹ năng trình độ cao đẳng nghề cho xxx ngành nghề đăng ký đào tạo năm học 20xx – 20xx</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Các năm tiếp theo hoàn thiện nội dung, chương trình, giáo trình cho tất cả các ngành nghề trường đào tạo ở  các bậc đào tạo.</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pt-BR"/>
        </w:rPr>
      </w:pPr>
      <w:r w:rsidRPr="00E76BE3">
        <w:rPr>
          <w:rFonts w:ascii="Times New Roman" w:hAnsi="Times New Roman"/>
          <w:b/>
          <w:bCs/>
          <w:spacing w:val="10"/>
          <w:position w:val="4"/>
          <w:sz w:val="26"/>
          <w:szCs w:val="26"/>
          <w:highlight w:val="cyan"/>
          <w:lang w:val="pt-BR"/>
        </w:rPr>
        <w:t>4.4. Kế hoạch tiến độ sử dụng kinh phí</w:t>
      </w:r>
    </w:p>
    <w:p w:rsidR="00B41958" w:rsidRPr="00E76BE3" w:rsidRDefault="00B41958" w:rsidP="00B41958">
      <w:pPr>
        <w:tabs>
          <w:tab w:val="left" w:pos="851"/>
        </w:tabs>
        <w:spacing w:before="60"/>
        <w:ind w:firstLine="567"/>
        <w:jc w:val="both"/>
        <w:rPr>
          <w:rFonts w:ascii="Times New Roman" w:hAnsi="Times New Roman"/>
          <w:i/>
          <w:iCs/>
          <w:spacing w:val="10"/>
          <w:position w:val="4"/>
          <w:sz w:val="26"/>
          <w:szCs w:val="26"/>
          <w:highlight w:val="cyan"/>
          <w:lang w:val="pt-BR"/>
        </w:rPr>
      </w:pPr>
      <w:r w:rsidRPr="00E76BE3">
        <w:rPr>
          <w:rFonts w:ascii="Times New Roman" w:hAnsi="Times New Roman"/>
          <w:i/>
          <w:iCs/>
          <w:spacing w:val="10"/>
          <w:position w:val="4"/>
          <w:sz w:val="26"/>
          <w:szCs w:val="26"/>
          <w:highlight w:val="cyan"/>
          <w:lang w:val="pt-BR"/>
        </w:rPr>
        <w:t xml:space="preserve"> ( Xem mục xxx phần thứ xxx, trang xxx )</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pt-BR"/>
        </w:rPr>
      </w:pPr>
      <w:r w:rsidRPr="00E76BE3">
        <w:rPr>
          <w:rFonts w:ascii="Times New Roman" w:hAnsi="Times New Roman"/>
          <w:b/>
          <w:bCs/>
          <w:spacing w:val="10"/>
          <w:position w:val="4"/>
          <w:sz w:val="26"/>
          <w:szCs w:val="26"/>
          <w:highlight w:val="cyan"/>
          <w:lang w:val="pt-BR"/>
        </w:rPr>
        <w:t>4.5. Các nguồn kinh phí từ hoạt động đào tạo</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Kinh phí ngân sách Nhà nước cấp: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Đề nghị xxxxxx cấp kinh phí chương trình mục tiêu hàng năm cho trường, trọng điểm giai đoạn 20xxx – 20xxx</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Đề nghị xxxxxx phân bổ chỉ tiêu đào tạo có ngân sách hàng năm cho trường và cấp kinh phí đầu tư phát triển cho trường.</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lastRenderedPageBreak/>
        <w:t>-  Đề nghị xxxxxxxxx hỗ trợ và các doanh nghiệp có nhu cầu đào tạo đóng góp.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Nguồn kinh phí thu từ người học và dịch vụ đào tạo</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Nguồn kinh phí thu từ các hoạt động nghiên cứu khoa học, thực tập sản xuất và thực nghiệm sản xuất</w:t>
      </w:r>
    </w:p>
    <w:p w:rsidR="00B41958" w:rsidRPr="0074461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pt-BR"/>
        </w:rPr>
      </w:pPr>
      <w:r>
        <w:rPr>
          <w:rFonts w:ascii="Times New Roman" w:hAnsi="Times New Roman"/>
          <w:b/>
          <w:bCs/>
          <w:spacing w:val="10"/>
          <w:position w:val="4"/>
          <w:sz w:val="26"/>
          <w:szCs w:val="26"/>
          <w:highlight w:val="cyan"/>
          <w:lang w:val="pt-BR"/>
        </w:rPr>
        <w:t>4.6</w:t>
      </w:r>
      <w:r w:rsidRPr="00744613">
        <w:rPr>
          <w:rFonts w:ascii="Times New Roman" w:hAnsi="Times New Roman"/>
          <w:b/>
          <w:bCs/>
          <w:spacing w:val="10"/>
          <w:position w:val="4"/>
          <w:sz w:val="26"/>
          <w:szCs w:val="26"/>
          <w:highlight w:val="cyan"/>
          <w:lang w:val="pt-BR"/>
        </w:rPr>
        <w:t>. Kế hoạch sử dụng kinh phí</w:t>
      </w:r>
    </w:p>
    <w:p w:rsidR="00B41958" w:rsidRPr="00744613" w:rsidRDefault="00B41958" w:rsidP="00B41958">
      <w:pPr>
        <w:tabs>
          <w:tab w:val="left" w:pos="851"/>
        </w:tabs>
        <w:spacing w:before="60"/>
        <w:ind w:firstLine="567"/>
        <w:jc w:val="both"/>
        <w:rPr>
          <w:rFonts w:ascii="Times New Roman" w:hAnsi="Times New Roman"/>
          <w:spacing w:val="10"/>
          <w:position w:val="4"/>
          <w:sz w:val="28"/>
          <w:szCs w:val="28"/>
          <w:highlight w:val="cyan"/>
          <w:lang w:val="pt-BR"/>
        </w:rPr>
      </w:pPr>
      <w:r w:rsidRPr="00744613">
        <w:rPr>
          <w:rFonts w:ascii="Times New Roman" w:hAnsi="Times New Roman"/>
          <w:spacing w:val="10"/>
          <w:position w:val="4"/>
          <w:szCs w:val="28"/>
          <w:highlight w:val="cyan"/>
          <w:lang w:val="pt-BR"/>
        </w:rPr>
        <w:t>- Chi phục vụ cho các hoạt động đào tạo</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Chi đầu tư phát triển cơ sở vật chất, trang thiết bị đào tạo</w:t>
      </w:r>
    </w:p>
    <w:p w:rsidR="00B41958" w:rsidRDefault="00B41958" w:rsidP="00B41958">
      <w:pPr>
        <w:spacing w:after="60"/>
        <w:ind w:firstLine="993"/>
        <w:jc w:val="both"/>
        <w:rPr>
          <w:rFonts w:ascii="Times New Roman" w:hAnsi="Times New Roman"/>
          <w:spacing w:val="10"/>
          <w:position w:val="4"/>
          <w:szCs w:val="28"/>
          <w:lang w:val="pt-BR"/>
        </w:rPr>
      </w:pPr>
      <w:r w:rsidRPr="00744613">
        <w:rPr>
          <w:rFonts w:ascii="Times New Roman" w:hAnsi="Times New Roman"/>
          <w:spacing w:val="10"/>
          <w:position w:val="4"/>
          <w:szCs w:val="28"/>
          <w:highlight w:val="cyan"/>
          <w:lang w:val="pt-BR"/>
        </w:rPr>
        <w:t>- Chi trả lương, phụ cấp và các chế độ khác cho cán bộ giáo viên, công nhân viên và lao động hợp đồng</w:t>
      </w:r>
    </w:p>
    <w:p w:rsidR="00E76BE3" w:rsidRDefault="00E76BE3" w:rsidP="00B41958">
      <w:pPr>
        <w:spacing w:after="60"/>
        <w:ind w:firstLine="993"/>
        <w:jc w:val="both"/>
        <w:rPr>
          <w:rFonts w:ascii="Times New Roman" w:hAnsi="Times New Roman"/>
          <w:sz w:val="26"/>
          <w:szCs w:val="26"/>
        </w:rPr>
      </w:pPr>
    </w:p>
    <w:p w:rsidR="0056579A" w:rsidRPr="000C276A" w:rsidRDefault="0056579A" w:rsidP="0056579A">
      <w:pPr>
        <w:spacing w:after="60"/>
        <w:ind w:firstLine="993"/>
        <w:jc w:val="both"/>
        <w:rPr>
          <w:rFonts w:ascii="Times New Roman" w:hAnsi="Times New Roman"/>
          <w:b/>
        </w:rPr>
      </w:pPr>
      <w:r>
        <w:rPr>
          <w:rFonts w:ascii="Times New Roman" w:hAnsi="Times New Roman"/>
          <w:sz w:val="26"/>
          <w:szCs w:val="26"/>
        </w:rPr>
        <w:t xml:space="preserve">- Kế hoạch thực hiện dự </w:t>
      </w:r>
      <w:proofErr w:type="gramStart"/>
      <w:r>
        <w:rPr>
          <w:rFonts w:ascii="Times New Roman" w:hAnsi="Times New Roman"/>
          <w:sz w:val="26"/>
          <w:szCs w:val="26"/>
        </w:rPr>
        <w:t>án</w:t>
      </w:r>
      <w:proofErr w:type="gramEnd"/>
      <w:r w:rsidRPr="00E2649A">
        <w:rPr>
          <w:rFonts w:ascii="Times New Roman" w:hAnsi="Times New Roman"/>
          <w:sz w:val="26"/>
          <w:szCs w:val="26"/>
        </w:rPr>
        <w:t xml:space="preserve"> cơ sở vật chất</w:t>
      </w:r>
      <w:r>
        <w:rPr>
          <w:rFonts w:ascii="Times New Roman" w:hAnsi="Times New Roman"/>
          <w:sz w:val="26"/>
          <w:szCs w:val="26"/>
        </w:rPr>
        <w:t xml:space="preserve"> tại cơ sở 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56579A">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56579A">
        <w:trPr>
          <w:trHeight w:val="1085"/>
        </w:trPr>
        <w:tc>
          <w:tcPr>
            <w:tcW w:w="1560" w:type="dxa"/>
            <w:vAlign w:val="center"/>
          </w:tcPr>
          <w:p w:rsidR="0056579A" w:rsidRPr="00A22AE4" w:rsidRDefault="0056579A" w:rsidP="00DB1ED7">
            <w:pPr>
              <w:pStyle w:val="ListParagraph"/>
              <w:tabs>
                <w:tab w:val="left" w:pos="1634"/>
              </w:tabs>
              <w:spacing w:after="120"/>
              <w:ind w:left="0"/>
              <w:contextualSpacing w:val="0"/>
              <w:jc w:val="center"/>
              <w:rPr>
                <w:rFonts w:ascii="Times New Roman" w:hAnsi="Times New Roman"/>
                <w:sz w:val="22"/>
                <w:szCs w:val="22"/>
              </w:rPr>
            </w:pPr>
            <w:r w:rsidRPr="00A22AE4">
              <w:rPr>
                <w:rFonts w:ascii="Times New Roman" w:hAnsi="Times New Roman"/>
                <w:sz w:val="22"/>
                <w:szCs w:val="22"/>
              </w:rPr>
              <w:t>Phát triển CSVC Cơ sở 1</w:t>
            </w:r>
          </w:p>
        </w:tc>
        <w:tc>
          <w:tcPr>
            <w:tcW w:w="939" w:type="dxa"/>
            <w:vAlign w:val="center"/>
          </w:tcPr>
          <w:p w:rsidR="0056579A" w:rsidRPr="00A22AE4" w:rsidRDefault="0056579A" w:rsidP="00DB1ED7">
            <w:pPr>
              <w:spacing w:after="240"/>
              <w:jc w:val="center"/>
              <w:rPr>
                <w:rFonts w:ascii="Times New Roman" w:hAnsi="Times New Roman"/>
                <w:bCs/>
                <w:sz w:val="22"/>
                <w:szCs w:val="22"/>
              </w:rPr>
            </w:pPr>
            <w:r w:rsidRPr="00A22AE4">
              <w:rPr>
                <w:rFonts w:ascii="Times New Roman" w:hAnsi="Times New Roman"/>
                <w:bCs/>
                <w:sz w:val="22"/>
                <w:szCs w:val="22"/>
              </w:rPr>
              <w:t>163,013</w:t>
            </w:r>
          </w:p>
        </w:tc>
        <w:tc>
          <w:tcPr>
            <w:tcW w:w="935"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60,744</w:t>
            </w:r>
          </w:p>
        </w:tc>
        <w:tc>
          <w:tcPr>
            <w:tcW w:w="1061"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107,662</w:t>
            </w:r>
          </w:p>
        </w:tc>
        <w:tc>
          <w:tcPr>
            <w:tcW w:w="924"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82,138</w:t>
            </w:r>
          </w:p>
        </w:tc>
        <w:tc>
          <w:tcPr>
            <w:tcW w:w="1007"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19,052</w:t>
            </w:r>
          </w:p>
        </w:tc>
        <w:tc>
          <w:tcPr>
            <w:tcW w:w="1122" w:type="dxa"/>
            <w:vAlign w:val="center"/>
          </w:tcPr>
          <w:p w:rsidR="0056579A" w:rsidRPr="00A22AE4" w:rsidRDefault="0056579A" w:rsidP="00DB1ED7">
            <w:pPr>
              <w:pStyle w:val="ListParagraph"/>
              <w:tabs>
                <w:tab w:val="left" w:pos="1634"/>
              </w:tabs>
              <w:spacing w:after="240"/>
              <w:ind w:left="0"/>
              <w:contextualSpacing w:val="0"/>
              <w:jc w:val="center"/>
              <w:rPr>
                <w:rFonts w:ascii="Times New Roman" w:hAnsi="Times New Roman"/>
                <w:b/>
                <w:sz w:val="22"/>
                <w:szCs w:val="22"/>
              </w:rPr>
            </w:pPr>
            <w:r w:rsidRPr="00A22AE4">
              <w:rPr>
                <w:rFonts w:ascii="Times New Roman" w:hAnsi="Times New Roman"/>
                <w:b/>
                <w:bCs/>
                <w:sz w:val="22"/>
                <w:szCs w:val="22"/>
              </w:rPr>
              <w:t>432,609</w:t>
            </w:r>
          </w:p>
        </w:tc>
      </w:tr>
    </w:tbl>
    <w:p w:rsidR="0056579A" w:rsidRDefault="0056579A" w:rsidP="0056579A">
      <w:pPr>
        <w:spacing w:after="60"/>
        <w:ind w:firstLine="966"/>
        <w:jc w:val="both"/>
        <w:rPr>
          <w:rFonts w:ascii="Times New Roman" w:hAnsi="Times New Roman"/>
          <w:sz w:val="26"/>
          <w:szCs w:val="26"/>
        </w:rPr>
      </w:pPr>
    </w:p>
    <w:p w:rsidR="0056579A" w:rsidRDefault="0056579A" w:rsidP="0056579A">
      <w:pPr>
        <w:spacing w:after="60"/>
        <w:ind w:firstLine="966"/>
        <w:jc w:val="both"/>
        <w:rPr>
          <w:rFonts w:ascii="Times New Roman" w:hAnsi="Times New Roman"/>
          <w:sz w:val="26"/>
          <w:szCs w:val="26"/>
        </w:rPr>
      </w:pPr>
      <w:r>
        <w:rPr>
          <w:rFonts w:ascii="Times New Roman" w:hAnsi="Times New Roman"/>
          <w:sz w:val="26"/>
          <w:szCs w:val="26"/>
        </w:rPr>
        <w:t xml:space="preserve">- Kế hoạch thực hiện dự </w:t>
      </w:r>
      <w:proofErr w:type="gramStart"/>
      <w:r>
        <w:rPr>
          <w:rFonts w:ascii="Times New Roman" w:hAnsi="Times New Roman"/>
          <w:sz w:val="26"/>
          <w:szCs w:val="26"/>
        </w:rPr>
        <w:t>án</w:t>
      </w:r>
      <w:proofErr w:type="gramEnd"/>
      <w:r w:rsidRPr="00E2649A">
        <w:rPr>
          <w:rFonts w:ascii="Times New Roman" w:hAnsi="Times New Roman"/>
          <w:sz w:val="26"/>
          <w:szCs w:val="26"/>
        </w:rPr>
        <w:t xml:space="preserve"> cơ sở vật chất</w:t>
      </w:r>
      <w:r>
        <w:rPr>
          <w:rFonts w:ascii="Times New Roman" w:hAnsi="Times New Roman"/>
          <w:sz w:val="26"/>
          <w:szCs w:val="26"/>
        </w:rPr>
        <w:t xml:space="preserve"> tại cơ sở 2:</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56579A">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56579A">
        <w:tc>
          <w:tcPr>
            <w:tcW w:w="1560" w:type="dxa"/>
            <w:shd w:val="clear" w:color="auto" w:fill="auto"/>
            <w:vAlign w:val="center"/>
          </w:tcPr>
          <w:p w:rsidR="0056579A" w:rsidRPr="00A22AE4" w:rsidRDefault="00A22AE4" w:rsidP="00A22AE4">
            <w:pPr>
              <w:pStyle w:val="ListParagraph"/>
              <w:tabs>
                <w:tab w:val="left" w:pos="1634"/>
              </w:tabs>
              <w:spacing w:after="60"/>
              <w:ind w:left="0"/>
              <w:contextualSpacing w:val="0"/>
              <w:jc w:val="center"/>
              <w:rPr>
                <w:rFonts w:ascii="Times New Roman" w:hAnsi="Times New Roman"/>
                <w:sz w:val="22"/>
                <w:szCs w:val="22"/>
              </w:rPr>
            </w:pPr>
            <w:r w:rsidRPr="00A22AE4">
              <w:rPr>
                <w:rFonts w:ascii="Times New Roman" w:hAnsi="Times New Roman"/>
                <w:sz w:val="22"/>
                <w:szCs w:val="22"/>
              </w:rPr>
              <w:t xml:space="preserve">Phát triển CSVC Cơ sở </w:t>
            </w:r>
            <w:r>
              <w:rPr>
                <w:rFonts w:ascii="Times New Roman" w:hAnsi="Times New Roman"/>
                <w:sz w:val="22"/>
                <w:szCs w:val="22"/>
              </w:rPr>
              <w:t>2</w:t>
            </w:r>
          </w:p>
        </w:tc>
        <w:tc>
          <w:tcPr>
            <w:tcW w:w="939"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37,106</w:t>
            </w:r>
          </w:p>
        </w:tc>
        <w:tc>
          <w:tcPr>
            <w:tcW w:w="935"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176,933</w:t>
            </w:r>
          </w:p>
        </w:tc>
        <w:tc>
          <w:tcPr>
            <w:tcW w:w="1061"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314,807</w:t>
            </w:r>
          </w:p>
        </w:tc>
        <w:tc>
          <w:tcPr>
            <w:tcW w:w="924"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381,739</w:t>
            </w:r>
          </w:p>
        </w:tc>
        <w:tc>
          <w:tcPr>
            <w:tcW w:w="1007"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263,188</w:t>
            </w:r>
          </w:p>
        </w:tc>
        <w:tc>
          <w:tcPr>
            <w:tcW w:w="1122" w:type="dxa"/>
            <w:shd w:val="clear" w:color="auto" w:fill="auto"/>
            <w:vAlign w:val="center"/>
          </w:tcPr>
          <w:p w:rsidR="0056579A" w:rsidRPr="00A22AE4" w:rsidRDefault="0056579A" w:rsidP="00DB1ED7">
            <w:pPr>
              <w:pStyle w:val="ListParagraph"/>
              <w:tabs>
                <w:tab w:val="left" w:pos="1634"/>
              </w:tabs>
              <w:spacing w:after="60"/>
              <w:ind w:left="0"/>
              <w:contextualSpacing w:val="0"/>
              <w:jc w:val="center"/>
              <w:rPr>
                <w:rFonts w:ascii="Times New Roman" w:hAnsi="Times New Roman"/>
                <w:b/>
                <w:bCs/>
                <w:sz w:val="22"/>
                <w:szCs w:val="22"/>
              </w:rPr>
            </w:pPr>
            <w:r w:rsidRPr="00A22AE4">
              <w:rPr>
                <w:rFonts w:ascii="Times New Roman" w:hAnsi="Times New Roman"/>
                <w:b/>
                <w:bCs/>
                <w:sz w:val="22"/>
                <w:szCs w:val="22"/>
              </w:rPr>
              <w:t>1.173,773</w:t>
            </w:r>
          </w:p>
        </w:tc>
      </w:tr>
    </w:tbl>
    <w:p w:rsidR="0056579A" w:rsidRDefault="0056579A" w:rsidP="0056579A">
      <w:pPr>
        <w:rPr>
          <w:rFonts w:ascii="Times New Roman" w:hAnsi="Times New Roman"/>
          <w:szCs w:val="24"/>
        </w:rPr>
      </w:pPr>
    </w:p>
    <w:p w:rsidR="0056579A" w:rsidRDefault="0056579A" w:rsidP="0056579A">
      <w:pPr>
        <w:ind w:firstLine="993"/>
        <w:rPr>
          <w:rFonts w:ascii="Times New Roman" w:hAnsi="Times New Roman"/>
          <w:szCs w:val="24"/>
        </w:rPr>
      </w:pPr>
      <w:r>
        <w:rPr>
          <w:rFonts w:ascii="Times New Roman" w:hAnsi="Times New Roman"/>
          <w:sz w:val="26"/>
          <w:szCs w:val="26"/>
        </w:rPr>
        <w:t xml:space="preserve">- Kế hoạch thực hiện dự </w:t>
      </w:r>
      <w:proofErr w:type="gramStart"/>
      <w:r>
        <w:rPr>
          <w:rFonts w:ascii="Times New Roman" w:hAnsi="Times New Roman"/>
          <w:sz w:val="26"/>
          <w:szCs w:val="26"/>
        </w:rPr>
        <w:t>án</w:t>
      </w:r>
      <w:proofErr w:type="gramEnd"/>
      <w:r w:rsidRPr="00E2649A">
        <w:rPr>
          <w:rFonts w:ascii="Times New Roman" w:hAnsi="Times New Roman"/>
          <w:sz w:val="26"/>
          <w:szCs w:val="26"/>
        </w:rPr>
        <w:t xml:space="preserve"> </w:t>
      </w:r>
      <w:r>
        <w:rPr>
          <w:rFonts w:ascii="Times New Roman" w:hAnsi="Times New Roman"/>
          <w:sz w:val="26"/>
          <w:szCs w:val="26"/>
        </w:rPr>
        <w:t xml:space="preserve">đầu tư trang thiết bị tại cơ sở </w:t>
      </w:r>
      <w:r w:rsidRPr="008048D3">
        <w:rPr>
          <w:rFonts w:ascii="Times New Roman" w:hAnsi="Times New Roman"/>
          <w:szCs w:val="24"/>
        </w:rPr>
        <w:t>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7E1F3D">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7E1F3D">
        <w:tc>
          <w:tcPr>
            <w:tcW w:w="1560" w:type="dxa"/>
            <w:vAlign w:val="center"/>
          </w:tcPr>
          <w:p w:rsidR="0056579A" w:rsidRPr="00A22AE4" w:rsidRDefault="0056579A" w:rsidP="00DB1ED7">
            <w:pPr>
              <w:pStyle w:val="ListParagraph"/>
              <w:tabs>
                <w:tab w:val="left" w:pos="1634"/>
              </w:tabs>
              <w:spacing w:after="120"/>
              <w:ind w:left="0"/>
              <w:contextualSpacing w:val="0"/>
              <w:jc w:val="center"/>
              <w:rPr>
                <w:rFonts w:ascii="Times New Roman" w:hAnsi="Times New Roman"/>
                <w:sz w:val="22"/>
                <w:szCs w:val="22"/>
              </w:rPr>
            </w:pPr>
            <w:r w:rsidRPr="00A22AE4">
              <w:rPr>
                <w:rFonts w:ascii="Times New Roman" w:hAnsi="Times New Roman"/>
                <w:sz w:val="22"/>
                <w:szCs w:val="22"/>
              </w:rPr>
              <w:t>Trang thiết bị Cơ sở 1</w:t>
            </w:r>
          </w:p>
        </w:tc>
        <w:tc>
          <w:tcPr>
            <w:tcW w:w="939"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8,324</w:t>
            </w:r>
          </w:p>
        </w:tc>
        <w:tc>
          <w:tcPr>
            <w:tcW w:w="935"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10,325</w:t>
            </w:r>
          </w:p>
        </w:tc>
        <w:tc>
          <w:tcPr>
            <w:tcW w:w="1061"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35,813</w:t>
            </w:r>
          </w:p>
        </w:tc>
        <w:tc>
          <w:tcPr>
            <w:tcW w:w="924"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29,277</w:t>
            </w:r>
          </w:p>
        </w:tc>
        <w:tc>
          <w:tcPr>
            <w:tcW w:w="1007"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38,495</w:t>
            </w:r>
          </w:p>
        </w:tc>
        <w:tc>
          <w:tcPr>
            <w:tcW w:w="1122"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b/>
                <w:sz w:val="22"/>
                <w:szCs w:val="22"/>
              </w:rPr>
            </w:pPr>
            <w:r w:rsidRPr="00A22AE4">
              <w:rPr>
                <w:rFonts w:ascii="Times New Roman" w:hAnsi="Times New Roman"/>
                <w:b/>
                <w:sz w:val="22"/>
                <w:szCs w:val="22"/>
              </w:rPr>
              <w:t>122,234</w:t>
            </w:r>
          </w:p>
        </w:tc>
      </w:tr>
    </w:tbl>
    <w:p w:rsidR="00F13CD6" w:rsidRDefault="00F13CD6" w:rsidP="00F13CD6">
      <w:pPr>
        <w:ind w:firstLine="993"/>
        <w:rPr>
          <w:rFonts w:ascii="Times New Roman" w:hAnsi="Times New Roman"/>
          <w:sz w:val="26"/>
          <w:szCs w:val="26"/>
        </w:rPr>
      </w:pPr>
    </w:p>
    <w:p w:rsidR="0056579A" w:rsidRDefault="00F13CD6" w:rsidP="00F13CD6">
      <w:pPr>
        <w:ind w:firstLine="993"/>
        <w:rPr>
          <w:rFonts w:ascii="Times New Roman" w:hAnsi="Times New Roman"/>
          <w:szCs w:val="24"/>
        </w:rPr>
      </w:pPr>
      <w:r>
        <w:rPr>
          <w:rFonts w:ascii="Times New Roman" w:hAnsi="Times New Roman"/>
          <w:sz w:val="26"/>
          <w:szCs w:val="26"/>
        </w:rPr>
        <w:t xml:space="preserve">- Kế hoạch thực hiện dự </w:t>
      </w:r>
      <w:proofErr w:type="gramStart"/>
      <w:r>
        <w:rPr>
          <w:rFonts w:ascii="Times New Roman" w:hAnsi="Times New Roman"/>
          <w:sz w:val="26"/>
          <w:szCs w:val="26"/>
        </w:rPr>
        <w:t>án</w:t>
      </w:r>
      <w:proofErr w:type="gramEnd"/>
      <w:r w:rsidRPr="00E2649A">
        <w:rPr>
          <w:rFonts w:ascii="Times New Roman" w:hAnsi="Times New Roman"/>
          <w:sz w:val="26"/>
          <w:szCs w:val="26"/>
        </w:rPr>
        <w:t xml:space="preserve"> </w:t>
      </w:r>
      <w:r>
        <w:rPr>
          <w:rFonts w:ascii="Times New Roman" w:hAnsi="Times New Roman"/>
          <w:sz w:val="26"/>
          <w:szCs w:val="26"/>
        </w:rPr>
        <w:t>đầu tư trang thiết bị tại</w:t>
      </w:r>
      <w:r w:rsidR="0056579A" w:rsidRPr="008048D3">
        <w:rPr>
          <w:rFonts w:ascii="Times New Roman" w:hAnsi="Times New Roman"/>
          <w:szCs w:val="24"/>
        </w:rPr>
        <w:t xml:space="preserve"> cơ sở</w:t>
      </w:r>
      <w:r w:rsidR="0056579A">
        <w:rPr>
          <w:rFonts w:ascii="Times New Roman" w:hAnsi="Times New Roman"/>
          <w:szCs w:val="24"/>
        </w:rPr>
        <w:t xml:space="preserve"> 2</w:t>
      </w:r>
      <w:r w:rsidR="0056579A" w:rsidRPr="008048D3">
        <w:rPr>
          <w:rFonts w:ascii="Times New Roman" w:hAnsi="Times New Roman"/>
          <w:szCs w:val="24"/>
        </w:rPr>
        <w:t>:</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F13CD6">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F13CD6">
        <w:tc>
          <w:tcPr>
            <w:tcW w:w="1560"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Trang thiết bị Cơ sở 2</w:t>
            </w:r>
          </w:p>
        </w:tc>
        <w:tc>
          <w:tcPr>
            <w:tcW w:w="939"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p>
        </w:tc>
        <w:tc>
          <w:tcPr>
            <w:tcW w:w="935"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p>
        </w:tc>
        <w:tc>
          <w:tcPr>
            <w:tcW w:w="1061"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r w:rsidRPr="000D7A28">
              <w:rPr>
                <w:rFonts w:ascii="Times New Roman" w:hAnsi="Times New Roman"/>
                <w:sz w:val="22"/>
                <w:szCs w:val="22"/>
              </w:rPr>
              <w:t>204,691</w:t>
            </w:r>
          </w:p>
        </w:tc>
        <w:tc>
          <w:tcPr>
            <w:tcW w:w="924"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r w:rsidRPr="000D7A28">
              <w:rPr>
                <w:rFonts w:ascii="Times New Roman" w:hAnsi="Times New Roman"/>
                <w:sz w:val="22"/>
                <w:szCs w:val="22"/>
              </w:rPr>
              <w:t>32,340</w:t>
            </w:r>
          </w:p>
        </w:tc>
        <w:tc>
          <w:tcPr>
            <w:tcW w:w="1007"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r w:rsidRPr="000D7A28">
              <w:rPr>
                <w:rFonts w:ascii="Times New Roman" w:hAnsi="Times New Roman"/>
                <w:sz w:val="22"/>
                <w:szCs w:val="22"/>
              </w:rPr>
              <w:t>157,192</w:t>
            </w:r>
          </w:p>
        </w:tc>
        <w:tc>
          <w:tcPr>
            <w:tcW w:w="1122"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b/>
                <w:sz w:val="22"/>
                <w:szCs w:val="22"/>
              </w:rPr>
            </w:pPr>
            <w:r w:rsidRPr="000D7A28">
              <w:rPr>
                <w:rFonts w:ascii="Times New Roman" w:hAnsi="Times New Roman"/>
                <w:b/>
                <w:sz w:val="22"/>
                <w:szCs w:val="22"/>
              </w:rPr>
              <w:t>394,223</w:t>
            </w:r>
          </w:p>
        </w:tc>
      </w:tr>
    </w:tbl>
    <w:p w:rsidR="000D7A28" w:rsidRDefault="000D7A28" w:rsidP="0056579A">
      <w:pPr>
        <w:rPr>
          <w:rFonts w:ascii="Times New Roman" w:hAnsi="Times New Roman"/>
          <w:sz w:val="26"/>
          <w:szCs w:val="26"/>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đào tạo bồi dưỡng đội </w:t>
      </w:r>
      <w:proofErr w:type="gramStart"/>
      <w:r w:rsidRPr="000D7A28">
        <w:rPr>
          <w:rFonts w:ascii="Times New Roman" w:hAnsi="Times New Roman"/>
          <w:sz w:val="26"/>
          <w:szCs w:val="26"/>
        </w:rPr>
        <w:t>ngũ</w:t>
      </w:r>
      <w:proofErr w:type="gramEnd"/>
      <w:r w:rsidR="0056579A" w:rsidRPr="000D7A28">
        <w:rPr>
          <w:rFonts w:ascii="Times New Roman" w:hAnsi="Times New Roman"/>
          <w:sz w:val="26"/>
          <w:szCs w:val="26"/>
        </w:rPr>
        <w:t>:</w:t>
      </w:r>
    </w:p>
    <w:tbl>
      <w:tblPr>
        <w:tblW w:w="6895" w:type="dxa"/>
        <w:jc w:val="center"/>
        <w:tblInd w:w="-2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997"/>
        <w:gridCol w:w="712"/>
        <w:gridCol w:w="789"/>
        <w:gridCol w:w="733"/>
        <w:gridCol w:w="776"/>
        <w:gridCol w:w="730"/>
      </w:tblGrid>
      <w:tr w:rsidR="0056579A" w:rsidRPr="00900CC5" w:rsidTr="00656640">
        <w:trPr>
          <w:trHeight w:val="656"/>
          <w:jc w:val="center"/>
        </w:trPr>
        <w:tc>
          <w:tcPr>
            <w:tcW w:w="2158"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Nội dung</w:t>
            </w:r>
          </w:p>
        </w:tc>
        <w:tc>
          <w:tcPr>
            <w:tcW w:w="997"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Tổng kinh phí</w:t>
            </w:r>
          </w:p>
        </w:tc>
        <w:tc>
          <w:tcPr>
            <w:tcW w:w="712"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2016</w:t>
            </w:r>
          </w:p>
        </w:tc>
        <w:tc>
          <w:tcPr>
            <w:tcW w:w="789"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2017</w:t>
            </w:r>
          </w:p>
        </w:tc>
        <w:tc>
          <w:tcPr>
            <w:tcW w:w="733"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2018</w:t>
            </w:r>
          </w:p>
        </w:tc>
        <w:tc>
          <w:tcPr>
            <w:tcW w:w="776"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2019</w:t>
            </w:r>
          </w:p>
        </w:tc>
        <w:tc>
          <w:tcPr>
            <w:tcW w:w="730"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2020</w:t>
            </w:r>
          </w:p>
        </w:tc>
      </w:tr>
      <w:tr w:rsidR="0056579A" w:rsidRPr="00900CC5" w:rsidTr="00656640">
        <w:trPr>
          <w:trHeight w:val="681"/>
          <w:jc w:val="center"/>
        </w:trPr>
        <w:tc>
          <w:tcPr>
            <w:tcW w:w="2158"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Kinh phí đào tạo bồi dưỡng đội ngũ</w:t>
            </w:r>
          </w:p>
        </w:tc>
        <w:tc>
          <w:tcPr>
            <w:tcW w:w="997"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6,64</w:t>
            </w:r>
          </w:p>
        </w:tc>
        <w:tc>
          <w:tcPr>
            <w:tcW w:w="712"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1,02</w:t>
            </w:r>
          </w:p>
        </w:tc>
        <w:tc>
          <w:tcPr>
            <w:tcW w:w="789"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1,12</w:t>
            </w:r>
          </w:p>
        </w:tc>
        <w:tc>
          <w:tcPr>
            <w:tcW w:w="733"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1,3</w:t>
            </w:r>
          </w:p>
        </w:tc>
        <w:tc>
          <w:tcPr>
            <w:tcW w:w="776"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1,6</w:t>
            </w:r>
          </w:p>
        </w:tc>
        <w:tc>
          <w:tcPr>
            <w:tcW w:w="730"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1,6</w:t>
            </w:r>
          </w:p>
        </w:tc>
      </w:tr>
    </w:tbl>
    <w:p w:rsidR="000D7A28" w:rsidRDefault="000D7A28" w:rsidP="0056579A">
      <w:pPr>
        <w:rPr>
          <w:rFonts w:ascii="Times New Roman" w:hAnsi="Times New Roman"/>
          <w:b/>
          <w:szCs w:val="24"/>
          <w:u w:val="single"/>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w:t>
      </w:r>
      <w:proofErr w:type="gramStart"/>
      <w:r w:rsidRPr="000D7A28">
        <w:rPr>
          <w:rFonts w:ascii="Times New Roman" w:hAnsi="Times New Roman"/>
          <w:sz w:val="26"/>
          <w:szCs w:val="26"/>
        </w:rPr>
        <w:t>án</w:t>
      </w:r>
      <w:proofErr w:type="gramEnd"/>
      <w:r w:rsidRPr="000D7A28">
        <w:rPr>
          <w:rFonts w:ascii="Times New Roman" w:hAnsi="Times New Roman"/>
          <w:sz w:val="26"/>
          <w:szCs w:val="26"/>
        </w:rPr>
        <w:t xml:space="preserve"> </w:t>
      </w:r>
      <w:r w:rsidR="0056579A" w:rsidRPr="000D7A28">
        <w:rPr>
          <w:rFonts w:ascii="Times New Roman" w:hAnsi="Times New Roman"/>
          <w:sz w:val="26"/>
          <w:szCs w:val="26"/>
        </w:rPr>
        <w:t>hoạt động khoa học và công nghệ, nâng cao năng lực nghiên cứu khoa học của giảng viên:</w:t>
      </w:r>
    </w:p>
    <w:tbl>
      <w:tblPr>
        <w:tblW w:w="6899" w:type="dxa"/>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0"/>
        <w:gridCol w:w="1013"/>
        <w:gridCol w:w="682"/>
        <w:gridCol w:w="792"/>
        <w:gridCol w:w="736"/>
        <w:gridCol w:w="866"/>
        <w:gridCol w:w="700"/>
      </w:tblGrid>
      <w:tr w:rsidR="0056579A" w:rsidRPr="00900CC5" w:rsidTr="00656640">
        <w:trPr>
          <w:trHeight w:val="693"/>
          <w:jc w:val="center"/>
        </w:trPr>
        <w:tc>
          <w:tcPr>
            <w:tcW w:w="2110" w:type="dxa"/>
            <w:vAlign w:val="center"/>
          </w:tcPr>
          <w:p w:rsidR="0056579A" w:rsidRPr="003A3312" w:rsidRDefault="0056579A" w:rsidP="00DB1ED7">
            <w:pPr>
              <w:spacing w:after="60"/>
              <w:jc w:val="center"/>
              <w:rPr>
                <w:rFonts w:ascii="Times New Roman" w:eastAsia="MS Mincho" w:hAnsi="Times New Roman"/>
                <w:b/>
                <w:sz w:val="20"/>
              </w:rPr>
            </w:pPr>
            <w:r>
              <w:rPr>
                <w:rFonts w:ascii="Times New Roman" w:hAnsi="Times New Roman"/>
                <w:sz w:val="26"/>
                <w:szCs w:val="26"/>
              </w:rPr>
              <w:t xml:space="preserve">    </w:t>
            </w:r>
            <w:r w:rsidRPr="003A3312">
              <w:rPr>
                <w:rFonts w:ascii="Times New Roman" w:eastAsia="MS Mincho" w:hAnsi="Times New Roman"/>
                <w:b/>
                <w:sz w:val="20"/>
              </w:rPr>
              <w:t>Nội dung</w:t>
            </w:r>
          </w:p>
        </w:tc>
        <w:tc>
          <w:tcPr>
            <w:tcW w:w="1013"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682"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92"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36"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66"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56579A" w:rsidRPr="00900CC5" w:rsidTr="00656640">
        <w:trPr>
          <w:trHeight w:val="457"/>
          <w:jc w:val="center"/>
        </w:trPr>
        <w:tc>
          <w:tcPr>
            <w:tcW w:w="2110" w:type="dxa"/>
          </w:tcPr>
          <w:p w:rsidR="0056579A" w:rsidRPr="00900CC5" w:rsidRDefault="0056579A" w:rsidP="00DB1ED7">
            <w:pPr>
              <w:pStyle w:val="ListParagraph"/>
              <w:tabs>
                <w:tab w:val="left" w:pos="1634"/>
              </w:tabs>
              <w:spacing w:after="60"/>
              <w:ind w:left="0"/>
              <w:contextualSpacing w:val="0"/>
              <w:jc w:val="center"/>
              <w:rPr>
                <w:rFonts w:ascii="Times New Roman" w:hAnsi="Times New Roman"/>
                <w:sz w:val="20"/>
                <w:szCs w:val="28"/>
              </w:rPr>
            </w:pPr>
            <w:r w:rsidRPr="00900CC5">
              <w:rPr>
                <w:rFonts w:ascii="Times New Roman" w:hAnsi="Times New Roman"/>
                <w:sz w:val="20"/>
                <w:szCs w:val="28"/>
              </w:rPr>
              <w:t xml:space="preserve">Kinh phí </w:t>
            </w:r>
          </w:p>
        </w:tc>
        <w:tc>
          <w:tcPr>
            <w:tcW w:w="1013"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sz w:val="20"/>
                <w:szCs w:val="28"/>
              </w:rPr>
            </w:pPr>
            <w:r>
              <w:rPr>
                <w:rFonts w:ascii="Times New Roman" w:hAnsi="Times New Roman"/>
                <w:sz w:val="20"/>
                <w:szCs w:val="28"/>
              </w:rPr>
              <w:t>3,393</w:t>
            </w:r>
          </w:p>
        </w:tc>
        <w:tc>
          <w:tcPr>
            <w:tcW w:w="682"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0,628</w:t>
            </w:r>
          </w:p>
        </w:tc>
        <w:tc>
          <w:tcPr>
            <w:tcW w:w="792"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0,657</w:t>
            </w:r>
          </w:p>
        </w:tc>
        <w:tc>
          <w:tcPr>
            <w:tcW w:w="736"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0,677</w:t>
            </w:r>
          </w:p>
        </w:tc>
        <w:tc>
          <w:tcPr>
            <w:tcW w:w="866"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0,705</w:t>
            </w:r>
          </w:p>
        </w:tc>
        <w:tc>
          <w:tcPr>
            <w:tcW w:w="700"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0,726</w:t>
            </w:r>
          </w:p>
        </w:tc>
      </w:tr>
    </w:tbl>
    <w:p w:rsidR="000D7A28" w:rsidRDefault="000D7A28" w:rsidP="0056579A">
      <w:pPr>
        <w:rPr>
          <w:rFonts w:ascii="Times New Roman" w:hAnsi="Times New Roman"/>
          <w:b/>
          <w:szCs w:val="24"/>
          <w:u w:val="single"/>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w:t>
      </w:r>
      <w:proofErr w:type="gramStart"/>
      <w:r w:rsidRPr="000D7A28">
        <w:rPr>
          <w:rFonts w:ascii="Times New Roman" w:hAnsi="Times New Roman"/>
          <w:sz w:val="26"/>
          <w:szCs w:val="26"/>
        </w:rPr>
        <w:t>án</w:t>
      </w:r>
      <w:proofErr w:type="gramEnd"/>
      <w:r w:rsidRPr="000D7A28">
        <w:rPr>
          <w:rFonts w:ascii="Times New Roman" w:hAnsi="Times New Roman"/>
          <w:sz w:val="26"/>
          <w:szCs w:val="26"/>
        </w:rPr>
        <w:t xml:space="preserve"> </w:t>
      </w:r>
      <w:r w:rsidR="0056579A" w:rsidRPr="000D7A28">
        <w:rPr>
          <w:rFonts w:ascii="Times New Roman" w:hAnsi="Times New Roman"/>
          <w:sz w:val="26"/>
          <w:szCs w:val="26"/>
        </w:rPr>
        <w:t>phát triển công tác đào tạo và nâng cao chất lượng đào tạo:</w:t>
      </w:r>
    </w:p>
    <w:tbl>
      <w:tblPr>
        <w:tblW w:w="6933"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7"/>
        <w:gridCol w:w="992"/>
        <w:gridCol w:w="740"/>
        <w:gridCol w:w="740"/>
        <w:gridCol w:w="740"/>
        <w:gridCol w:w="869"/>
        <w:gridCol w:w="705"/>
      </w:tblGrid>
      <w:tr w:rsidR="0056579A" w:rsidRPr="00900CC5" w:rsidTr="00DB1ED7">
        <w:trPr>
          <w:trHeight w:val="668"/>
          <w:jc w:val="center"/>
        </w:trPr>
        <w:tc>
          <w:tcPr>
            <w:tcW w:w="2147"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lastRenderedPageBreak/>
              <w:t>Nội dung</w:t>
            </w:r>
          </w:p>
        </w:tc>
        <w:tc>
          <w:tcPr>
            <w:tcW w:w="992"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74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4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4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69"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5"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56579A" w:rsidRPr="00900CC5" w:rsidTr="00DB1ED7">
        <w:trPr>
          <w:trHeight w:val="437"/>
          <w:jc w:val="center"/>
        </w:trPr>
        <w:tc>
          <w:tcPr>
            <w:tcW w:w="2147"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 xml:space="preserve">Kinh phí </w:t>
            </w:r>
          </w:p>
        </w:tc>
        <w:tc>
          <w:tcPr>
            <w:tcW w:w="992"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2,15</w:t>
            </w:r>
          </w:p>
        </w:tc>
        <w:tc>
          <w:tcPr>
            <w:tcW w:w="740"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0,55</w:t>
            </w:r>
          </w:p>
        </w:tc>
        <w:tc>
          <w:tcPr>
            <w:tcW w:w="740"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740"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869"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705"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r>
    </w:tbl>
    <w:p w:rsidR="000D7A28" w:rsidRDefault="000D7A28" w:rsidP="0056579A">
      <w:pPr>
        <w:rPr>
          <w:rFonts w:ascii="Times New Roman" w:hAnsi="Times New Roman"/>
          <w:b/>
          <w:szCs w:val="24"/>
          <w:u w:val="single"/>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w:t>
      </w:r>
      <w:proofErr w:type="gramStart"/>
      <w:r w:rsidRPr="000D7A28">
        <w:rPr>
          <w:rFonts w:ascii="Times New Roman" w:hAnsi="Times New Roman"/>
          <w:sz w:val="26"/>
          <w:szCs w:val="26"/>
        </w:rPr>
        <w:t>án</w:t>
      </w:r>
      <w:proofErr w:type="gramEnd"/>
      <w:r w:rsidRPr="000D7A28">
        <w:rPr>
          <w:rFonts w:ascii="Times New Roman" w:hAnsi="Times New Roman"/>
          <w:sz w:val="26"/>
          <w:szCs w:val="26"/>
        </w:rPr>
        <w:t xml:space="preserve"> </w:t>
      </w:r>
      <w:r w:rsidR="0056579A" w:rsidRPr="000D7A28">
        <w:rPr>
          <w:rFonts w:ascii="Times New Roman" w:hAnsi="Times New Roman"/>
          <w:sz w:val="26"/>
          <w:szCs w:val="26"/>
        </w:rPr>
        <w:t>tăng cường hợp tác quốc tế trong đào tạo và nghiên cứu khoa học:</w:t>
      </w:r>
    </w:p>
    <w:p w:rsidR="0056579A" w:rsidRDefault="0056579A" w:rsidP="0056579A">
      <w:pPr>
        <w:rPr>
          <w:rFonts w:ascii="Times New Roman" w:hAnsi="Times New Roman"/>
          <w:sz w:val="26"/>
          <w:szCs w:val="26"/>
        </w:rPr>
      </w:pPr>
    </w:p>
    <w:tbl>
      <w:tblPr>
        <w:tblW w:w="6942"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0"/>
        <w:gridCol w:w="1014"/>
        <w:gridCol w:w="711"/>
        <w:gridCol w:w="796"/>
        <w:gridCol w:w="741"/>
        <w:gridCol w:w="869"/>
        <w:gridCol w:w="711"/>
      </w:tblGrid>
      <w:tr w:rsidR="0056579A" w:rsidRPr="00900CC5" w:rsidTr="00DB1ED7">
        <w:trPr>
          <w:trHeight w:val="648"/>
          <w:jc w:val="center"/>
        </w:trPr>
        <w:tc>
          <w:tcPr>
            <w:tcW w:w="2124"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Nội dung</w:t>
            </w:r>
          </w:p>
        </w:tc>
        <w:tc>
          <w:tcPr>
            <w:tcW w:w="1019"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686"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97"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41"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71"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4"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56579A" w:rsidRPr="00900CC5" w:rsidTr="00DB1ED7">
        <w:trPr>
          <w:trHeight w:val="424"/>
          <w:jc w:val="center"/>
        </w:trPr>
        <w:tc>
          <w:tcPr>
            <w:tcW w:w="2124"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 xml:space="preserve">Kinh phí </w:t>
            </w:r>
          </w:p>
        </w:tc>
        <w:tc>
          <w:tcPr>
            <w:tcW w:w="1019"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3,393</w:t>
            </w:r>
          </w:p>
        </w:tc>
        <w:tc>
          <w:tcPr>
            <w:tcW w:w="686"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0,628</w:t>
            </w:r>
          </w:p>
        </w:tc>
        <w:tc>
          <w:tcPr>
            <w:tcW w:w="797"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0,657</w:t>
            </w:r>
          </w:p>
        </w:tc>
        <w:tc>
          <w:tcPr>
            <w:tcW w:w="741"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0,677</w:t>
            </w:r>
          </w:p>
        </w:tc>
        <w:tc>
          <w:tcPr>
            <w:tcW w:w="871"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0,705</w:t>
            </w:r>
          </w:p>
        </w:tc>
        <w:tc>
          <w:tcPr>
            <w:tcW w:w="704"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0,726</w:t>
            </w:r>
          </w:p>
        </w:tc>
      </w:tr>
    </w:tbl>
    <w:p w:rsidR="000D7A28" w:rsidRDefault="000D7A28" w:rsidP="0056579A">
      <w:pPr>
        <w:rPr>
          <w:rFonts w:ascii="Times New Roman" w:hAnsi="Times New Roman"/>
          <w:sz w:val="26"/>
          <w:szCs w:val="26"/>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w:t>
      </w:r>
      <w:proofErr w:type="gramStart"/>
      <w:r w:rsidRPr="000D7A28">
        <w:rPr>
          <w:rFonts w:ascii="Times New Roman" w:hAnsi="Times New Roman"/>
          <w:sz w:val="26"/>
          <w:szCs w:val="26"/>
        </w:rPr>
        <w:t>án</w:t>
      </w:r>
      <w:proofErr w:type="gramEnd"/>
      <w:r w:rsidRPr="000D7A28">
        <w:rPr>
          <w:rFonts w:ascii="Times New Roman" w:hAnsi="Times New Roman"/>
          <w:sz w:val="26"/>
          <w:szCs w:val="26"/>
        </w:rPr>
        <w:t xml:space="preserve"> cho các hoạt động Đoàn Thanh niên – Hội Sinh viên và các hoạt động ngoại khóa khác</w:t>
      </w:r>
    </w:p>
    <w:tbl>
      <w:tblPr>
        <w:tblW w:w="6906"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987"/>
        <w:gridCol w:w="737"/>
        <w:gridCol w:w="737"/>
        <w:gridCol w:w="737"/>
        <w:gridCol w:w="865"/>
        <w:gridCol w:w="711"/>
      </w:tblGrid>
      <w:tr w:rsidR="0056579A" w:rsidRPr="00900CC5" w:rsidTr="00DB1ED7">
        <w:trPr>
          <w:trHeight w:val="660"/>
          <w:jc w:val="center"/>
        </w:trPr>
        <w:tc>
          <w:tcPr>
            <w:tcW w:w="2139"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Nội dung</w:t>
            </w:r>
          </w:p>
        </w:tc>
        <w:tc>
          <w:tcPr>
            <w:tcW w:w="988"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Tổng kinh phí</w:t>
            </w:r>
          </w:p>
        </w:tc>
        <w:tc>
          <w:tcPr>
            <w:tcW w:w="737"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2016</w:t>
            </w:r>
          </w:p>
        </w:tc>
        <w:tc>
          <w:tcPr>
            <w:tcW w:w="737"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2017</w:t>
            </w:r>
          </w:p>
        </w:tc>
        <w:tc>
          <w:tcPr>
            <w:tcW w:w="737"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2018</w:t>
            </w:r>
          </w:p>
        </w:tc>
        <w:tc>
          <w:tcPr>
            <w:tcW w:w="866"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2019</w:t>
            </w:r>
          </w:p>
        </w:tc>
        <w:tc>
          <w:tcPr>
            <w:tcW w:w="702"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2020</w:t>
            </w:r>
          </w:p>
        </w:tc>
      </w:tr>
      <w:tr w:rsidR="0056579A" w:rsidRPr="00900CC5" w:rsidTr="00DB1ED7">
        <w:trPr>
          <w:trHeight w:val="1391"/>
          <w:jc w:val="center"/>
        </w:trPr>
        <w:tc>
          <w:tcPr>
            <w:tcW w:w="2139"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Kinh phí chi cho các hoạt động Đoàn Thanh niên – Hội Sinh viên và các hoạt động ngoại khóa khác</w:t>
            </w:r>
          </w:p>
        </w:tc>
        <w:tc>
          <w:tcPr>
            <w:tcW w:w="988"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1,620</w:t>
            </w:r>
          </w:p>
        </w:tc>
        <w:tc>
          <w:tcPr>
            <w:tcW w:w="73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0,266</w:t>
            </w:r>
          </w:p>
        </w:tc>
        <w:tc>
          <w:tcPr>
            <w:tcW w:w="73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0,292</w:t>
            </w:r>
          </w:p>
        </w:tc>
        <w:tc>
          <w:tcPr>
            <w:tcW w:w="73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0,321</w:t>
            </w:r>
          </w:p>
        </w:tc>
        <w:tc>
          <w:tcPr>
            <w:tcW w:w="866"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0,353</w:t>
            </w:r>
          </w:p>
        </w:tc>
        <w:tc>
          <w:tcPr>
            <w:tcW w:w="702"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0,388</w:t>
            </w:r>
          </w:p>
        </w:tc>
      </w:tr>
    </w:tbl>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Giải pháp thực hiện dự án</w:t>
      </w:r>
    </w:p>
    <w:p w:rsidR="00B41958" w:rsidRPr="00EE053B" w:rsidRDefault="00B41958" w:rsidP="00B41958">
      <w:pPr>
        <w:tabs>
          <w:tab w:val="left" w:pos="851"/>
          <w:tab w:val="left" w:pos="900"/>
        </w:tabs>
        <w:ind w:firstLine="567"/>
        <w:jc w:val="both"/>
        <w:rPr>
          <w:rFonts w:ascii="Times New Roman" w:hAnsi="Times New Roman"/>
          <w:sz w:val="26"/>
          <w:szCs w:val="26"/>
        </w:rPr>
      </w:pPr>
      <w:r w:rsidRPr="00567258">
        <w:rPr>
          <w:b/>
          <w:i/>
          <w:sz w:val="26"/>
          <w:szCs w:val="26"/>
        </w:rPr>
        <w:t xml:space="preserve">5.1. </w:t>
      </w:r>
      <w:r w:rsidRPr="00567258">
        <w:rPr>
          <w:rFonts w:ascii="Times New Roman" w:hAnsi="Times New Roman"/>
          <w:b/>
          <w:i/>
          <w:sz w:val="26"/>
          <w:szCs w:val="26"/>
        </w:rPr>
        <w:t>Tuyển sinh dạy nghề trình độ cao đẳng nghề, trung cấp nghề</w:t>
      </w:r>
      <w:r w:rsidRPr="00EE053B">
        <w:rPr>
          <w:rFonts w:ascii="Times New Roman" w:hAnsi="Times New Roman"/>
          <w:sz w:val="26"/>
          <w:szCs w:val="26"/>
        </w:rPr>
        <w:t>, ngoài việc thực hiện bảo đảm chỉ tiêu tuyển sinh cần tăng cường các điều kiện đảm bảo chất lượng dạy nghề, chú trọng tuyển sinh đào tạo các nghề trọng điểm.</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Tập trung các nguồn lực cho công tác tuyển sinh năm 2015, lên kế hoạch cụ thể cho công tác tư vấn tuyển sinh, quảng cáo, tuyên truyền thương hiệu của nhà trường</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Xác định các ngành nghề đào tạo mũi nhọn của trường để đẩy mạnh đào tạo chất lượng cao, tạo nên thương hiệu của Nhà trường.</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Nâng cao vai trò, trách nhiệm của các đơn vị khoa và tổ bộ môn trong công tác quản lý giảng dạy, quản lý nội dung chương trình đào tạo và đảm bảo chất lượng đào tạo.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Tăng cường công tác kiểm tra chuyên môn: Kiểm tra hồ sơ chuyên môn, dự giờ giảng viên; tổ chức kiểm tra công tác quản lý của các khoa và công tác của giảng viên.</w:t>
      </w:r>
    </w:p>
    <w:p w:rsidR="00B41958" w:rsidRPr="00567258" w:rsidRDefault="00B41958" w:rsidP="00B41958">
      <w:pPr>
        <w:tabs>
          <w:tab w:val="left" w:pos="851"/>
          <w:tab w:val="left" w:pos="900"/>
        </w:tabs>
        <w:ind w:firstLine="567"/>
        <w:jc w:val="both"/>
        <w:rPr>
          <w:rFonts w:ascii="Times New Roman" w:hAnsi="Times New Roman"/>
          <w:b/>
          <w:i/>
          <w:sz w:val="26"/>
          <w:szCs w:val="26"/>
        </w:rPr>
      </w:pPr>
      <w:r w:rsidRPr="00567258">
        <w:rPr>
          <w:rFonts w:ascii="Times New Roman" w:hAnsi="Times New Roman"/>
          <w:b/>
          <w:i/>
          <w:sz w:val="26"/>
          <w:szCs w:val="26"/>
        </w:rPr>
        <w:t>5.2. Tổ chức thực hiện đổi mới chương trình đào tạo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ml:space="preserve">- Xây dựng hoàn chỉnh chương trình đào tạo </w:t>
      </w:r>
      <w:proofErr w:type="gramStart"/>
      <w:r w:rsidRPr="00EE053B">
        <w:rPr>
          <w:rFonts w:ascii="Times New Roman" w:hAnsi="Times New Roman"/>
          <w:sz w:val="26"/>
          <w:szCs w:val="26"/>
        </w:rPr>
        <w:t>theo</w:t>
      </w:r>
      <w:proofErr w:type="gramEnd"/>
      <w:r w:rsidRPr="00EE053B">
        <w:rPr>
          <w:rFonts w:ascii="Times New Roman" w:hAnsi="Times New Roman"/>
          <w:sz w:val="26"/>
          <w:szCs w:val="26"/>
        </w:rPr>
        <w:t xml:space="preserve"> hệ thống tín chỉ, các chương trình đào tạo liên thông theo các bậc học và chương trình đào tạo chất lượng cao.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ml:space="preserve">- Hoàn thiện hệ thống giáo trình, bài giảng. Điều chỉnh, bổ sung quy chế học vụ, quy chế quản lý học sinh sinh viên theo hướng chuẩn hóa quy trình công tác và ứng dụng công nghệ thông tin trong quản </w:t>
      </w:r>
      <w:proofErr w:type="gramStart"/>
      <w:r w:rsidRPr="00EE053B">
        <w:rPr>
          <w:rFonts w:ascii="Times New Roman" w:hAnsi="Times New Roman"/>
          <w:sz w:val="26"/>
          <w:szCs w:val="26"/>
        </w:rPr>
        <w:t>lý .</w:t>
      </w:r>
      <w:proofErr w:type="gramEnd"/>
    </w:p>
    <w:p w:rsidR="00B41958" w:rsidRDefault="00B41958" w:rsidP="00B41958">
      <w:pPr>
        <w:tabs>
          <w:tab w:val="left" w:pos="851"/>
        </w:tabs>
        <w:spacing w:before="120"/>
        <w:ind w:firstLine="567"/>
        <w:jc w:val="both"/>
        <w:rPr>
          <w:rFonts w:ascii="Times New Roman" w:hAnsi="Times New Roman"/>
          <w:sz w:val="26"/>
          <w:szCs w:val="26"/>
        </w:rPr>
      </w:pPr>
      <w:r w:rsidRPr="00EE053B">
        <w:rPr>
          <w:rFonts w:ascii="Times New Roman" w:hAnsi="Times New Roman"/>
          <w:sz w:val="26"/>
          <w:szCs w:val="26"/>
        </w:rPr>
        <w:t>- 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B41958" w:rsidRPr="009C1FDE" w:rsidRDefault="00B41958" w:rsidP="00B41958">
      <w:pPr>
        <w:tabs>
          <w:tab w:val="left" w:pos="851"/>
        </w:tabs>
        <w:spacing w:before="60"/>
        <w:ind w:firstLine="567"/>
        <w:jc w:val="both"/>
        <w:rPr>
          <w:rFonts w:ascii="Times New Roman" w:hAnsi="Times New Roman"/>
          <w:b/>
          <w:i/>
          <w:spacing w:val="10"/>
          <w:sz w:val="26"/>
          <w:szCs w:val="26"/>
          <w:highlight w:val="cyan"/>
        </w:rPr>
      </w:pPr>
      <w:r w:rsidRPr="009C1FDE">
        <w:rPr>
          <w:rFonts w:ascii="Times New Roman" w:hAnsi="Times New Roman"/>
          <w:b/>
          <w:i/>
          <w:spacing w:val="10"/>
          <w:sz w:val="26"/>
          <w:szCs w:val="26"/>
          <w:highlight w:val="cyan"/>
        </w:rPr>
        <w:t>5.3. Quy hoạch, xây dựng cơ sở vật chất, tăng cường đầu tư trang thết bị phục vụ đào tạo</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 xml:space="preserve">Tập trung đầu tư những công trình trọng điểm để đưa vào sử dụng bao gồm: Nhà xưởng, lớp học, phòng thực hành, phòng làm việc và cơ sở hạ tầng kỹ thuật </w:t>
      </w:r>
      <w:r w:rsidRPr="009C1FDE">
        <w:rPr>
          <w:rFonts w:ascii="Times New Roman" w:hAnsi="Times New Roman"/>
          <w:bCs/>
          <w:spacing w:val="10"/>
          <w:sz w:val="26"/>
          <w:szCs w:val="26"/>
          <w:highlight w:val="cyan"/>
          <w:lang w:val="vi-VN"/>
        </w:rPr>
        <w:lastRenderedPageBreak/>
        <w:t xml:space="preserve">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 cây xanh. </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 xml:space="preserve">Từng bước phấn đấu đến năm 2020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&gt;100m²; Các xưởng thực tập chuyên nghành thực tập Cơ khí, Động lực có diện tích sử dụng từ 255m² ÷ 400m²; Các xưởng thực tập chuyên nghành thực tập Điện – Điện tử, Điện lạnh, Công </w:t>
      </w:r>
      <w:r w:rsidRPr="009C1FDE">
        <w:rPr>
          <w:rFonts w:ascii="Times New Roman" w:hAnsi="Times New Roman"/>
          <w:bCs/>
          <w:color w:val="FF0000"/>
          <w:spacing w:val="10"/>
          <w:sz w:val="26"/>
          <w:szCs w:val="26"/>
          <w:highlight w:val="cyan"/>
          <w:lang w:val="vi-VN"/>
        </w:rPr>
        <w:t>nghệ May - Thời trang</w:t>
      </w:r>
      <w:r w:rsidRPr="009C1FDE">
        <w:rPr>
          <w:rFonts w:ascii="Times New Roman" w:hAnsi="Times New Roman"/>
          <w:bCs/>
          <w:spacing w:val="10"/>
          <w:sz w:val="26"/>
          <w:szCs w:val="26"/>
          <w:highlight w:val="cyan"/>
          <w:lang w:val="vi-VN"/>
        </w:rPr>
        <w:t xml:space="preserve">  có diện tích sử dụng từ 150m² ÷ 200m². Trung tâm truyền thông Thư viện phải đạt được diện tích &gt;3000m².</w:t>
      </w:r>
    </w:p>
    <w:p w:rsidR="00B41958" w:rsidRPr="009C1FDE" w:rsidRDefault="00B41958" w:rsidP="00B41958">
      <w:pPr>
        <w:tabs>
          <w:tab w:val="left" w:pos="1170"/>
        </w:tabs>
        <w:spacing w:before="60"/>
        <w:ind w:firstLine="567"/>
        <w:jc w:val="both"/>
        <w:rPr>
          <w:rFonts w:ascii="Times New Roman" w:hAnsi="Times New Roman"/>
          <w:color w:val="FF0000"/>
          <w:spacing w:val="10"/>
          <w:sz w:val="26"/>
          <w:szCs w:val="26"/>
          <w:highlight w:val="cyan"/>
          <w:lang w:val="vi-VN"/>
        </w:rPr>
      </w:pPr>
      <w:r w:rsidRPr="009C1FDE">
        <w:rPr>
          <w:rFonts w:ascii="Times New Roman" w:hAnsi="Times New Roman"/>
          <w:color w:val="FF0000"/>
          <w:spacing w:val="10"/>
          <w:sz w:val="26"/>
          <w:szCs w:val="26"/>
          <w:highlight w:val="cyan"/>
          <w:lang w:val="vi-VN"/>
        </w:rPr>
        <w:t>Xây dựng v</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 xml:space="preserve"> ph</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t triển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c ph</w:t>
      </w:r>
      <w:r w:rsidRPr="009C1FDE">
        <w:rPr>
          <w:rFonts w:ascii="Times New Roman" w:hAnsi="Times New Roman" w:cs="VNI-Times"/>
          <w:color w:val="FF0000"/>
          <w:spacing w:val="10"/>
          <w:sz w:val="26"/>
          <w:szCs w:val="26"/>
          <w:highlight w:val="cyan"/>
          <w:lang w:val="vi-VN"/>
        </w:rPr>
        <w:t>ò</w:t>
      </w:r>
      <w:r w:rsidRPr="009C1FDE">
        <w:rPr>
          <w:rFonts w:ascii="Times New Roman" w:hAnsi="Times New Roman"/>
          <w:color w:val="FF0000"/>
          <w:spacing w:val="10"/>
          <w:sz w:val="26"/>
          <w:szCs w:val="26"/>
          <w:highlight w:val="cyan"/>
          <w:lang w:val="vi-VN"/>
        </w:rPr>
        <w:t>ng th</w:t>
      </w:r>
      <w:r w:rsidRPr="009C1FDE">
        <w:rPr>
          <w:rFonts w:ascii="Times New Roman" w:hAnsi="Times New Roman" w:cs="VNI-Times"/>
          <w:color w:val="FF0000"/>
          <w:spacing w:val="10"/>
          <w:sz w:val="26"/>
          <w:szCs w:val="26"/>
          <w:highlight w:val="cyan"/>
          <w:lang w:val="vi-VN"/>
        </w:rPr>
        <w:t>í</w:t>
      </w:r>
      <w:r w:rsidRPr="009C1FDE">
        <w:rPr>
          <w:rFonts w:ascii="Times New Roman" w:hAnsi="Times New Roman"/>
          <w:color w:val="FF0000"/>
          <w:spacing w:val="10"/>
          <w:sz w:val="26"/>
          <w:szCs w:val="26"/>
          <w:highlight w:val="cyan"/>
          <w:lang w:val="vi-VN"/>
        </w:rPr>
        <w:t xml:space="preserve"> nghiệm, xưởng thực h</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 xml:space="preserve">nh chất lượng cao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 xml:space="preserve">ảm bảo chất lượng </w:t>
      </w:r>
      <w:r w:rsidRPr="009C1FDE">
        <w:rPr>
          <w:rFonts w:ascii="Times New Roman" w:hAnsi="Times New Roman" w:cs="VNI-Times"/>
          <w:color w:val="FF0000"/>
          <w:spacing w:val="10"/>
          <w:sz w:val="26"/>
          <w:szCs w:val="26"/>
          <w:highlight w:val="cyan"/>
          <w:lang w:val="vi-VN"/>
        </w:rPr>
        <w:t>đà</w:t>
      </w:r>
      <w:r w:rsidRPr="009C1FDE">
        <w:rPr>
          <w:rFonts w:ascii="Times New Roman" w:hAnsi="Times New Roman"/>
          <w:color w:val="FF0000"/>
          <w:spacing w:val="10"/>
          <w:sz w:val="26"/>
          <w:szCs w:val="26"/>
          <w:highlight w:val="cyan"/>
          <w:lang w:val="vi-VN"/>
        </w:rPr>
        <w:t>o tạo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c ng</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nh nghề của Trường.</w:t>
      </w:r>
    </w:p>
    <w:p w:rsidR="00B41958" w:rsidRPr="009C1FDE" w:rsidRDefault="00B41958" w:rsidP="00B41958">
      <w:pPr>
        <w:tabs>
          <w:tab w:val="left" w:pos="1170"/>
        </w:tabs>
        <w:spacing w:before="60"/>
        <w:ind w:firstLine="567"/>
        <w:jc w:val="both"/>
        <w:rPr>
          <w:rFonts w:ascii="Times New Roman" w:hAnsi="Times New Roman"/>
          <w:color w:val="FF0000"/>
          <w:spacing w:val="10"/>
          <w:sz w:val="26"/>
          <w:szCs w:val="26"/>
          <w:highlight w:val="cyan"/>
          <w:lang w:val="vi-VN"/>
        </w:rPr>
      </w:pPr>
      <w:r w:rsidRPr="009C1FDE">
        <w:rPr>
          <w:rFonts w:ascii="Times New Roman" w:hAnsi="Times New Roman"/>
          <w:color w:val="FF0000"/>
          <w:spacing w:val="10"/>
          <w:sz w:val="26"/>
          <w:szCs w:val="26"/>
          <w:highlight w:val="cyan"/>
          <w:lang w:val="vi-VN"/>
        </w:rPr>
        <w:t>Tăng cường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 xml:space="preserve">c hoạt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 xml:space="preserve">ộng phục vụ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ào tạo như thư viện</w:t>
      </w:r>
      <w:r w:rsidRPr="009C1FDE">
        <w:rPr>
          <w:rFonts w:ascii="Times New Roman" w:hAnsi="Times New Roman"/>
          <w:color w:val="FF0000"/>
          <w:spacing w:val="10"/>
          <w:sz w:val="26"/>
          <w:szCs w:val="26"/>
          <w:highlight w:val="cyan"/>
        </w:rPr>
        <w:t xml:space="preserve"> điện tử</w:t>
      </w:r>
      <w:r w:rsidRPr="009C1FDE">
        <w:rPr>
          <w:rFonts w:ascii="Times New Roman" w:hAnsi="Times New Roman"/>
          <w:color w:val="FF0000"/>
          <w:spacing w:val="10"/>
          <w:sz w:val="26"/>
          <w:szCs w:val="26"/>
          <w:highlight w:val="cyan"/>
          <w:lang w:val="vi-VN"/>
        </w:rPr>
        <w:t>, các dịch vụ học tập, ký túc xá,...</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Xây dựng mặt bằng tổng thể tại cơ sở chính tại 390 Hoàng Văn Thụ, phường 4, quận Tân Bình và đền bù, xây dựng cơ sở tại xã Phú Hòa Đông, huyện Củ Chi.</w:t>
      </w:r>
    </w:p>
    <w:p w:rsidR="00B41958" w:rsidRPr="009C1FDE" w:rsidRDefault="00B41958" w:rsidP="00B41958">
      <w:pPr>
        <w:spacing w:before="60"/>
        <w:ind w:firstLine="720"/>
        <w:jc w:val="both"/>
        <w:rPr>
          <w:rFonts w:ascii="Times New Roman" w:hAnsi="Times New Roman"/>
          <w:b/>
          <w:bCs/>
          <w:i/>
          <w:iCs/>
          <w:spacing w:val="10"/>
          <w:sz w:val="26"/>
          <w:szCs w:val="26"/>
          <w:highlight w:val="cyan"/>
        </w:rPr>
      </w:pPr>
    </w:p>
    <w:p w:rsidR="00B41958" w:rsidRPr="00B41958" w:rsidRDefault="00B41958" w:rsidP="00B41958">
      <w:pPr>
        <w:pStyle w:val="ListParagraph"/>
        <w:numPr>
          <w:ilvl w:val="1"/>
          <w:numId w:val="24"/>
        </w:numPr>
        <w:tabs>
          <w:tab w:val="left" w:pos="1276"/>
        </w:tabs>
        <w:spacing w:before="60"/>
        <w:ind w:hanging="1451"/>
        <w:jc w:val="both"/>
        <w:rPr>
          <w:rFonts w:ascii="Times New Roman" w:hAnsi="Times New Roman"/>
          <w:b/>
          <w:bCs/>
          <w:i/>
          <w:iCs/>
          <w:spacing w:val="10"/>
          <w:sz w:val="26"/>
          <w:szCs w:val="26"/>
          <w:highlight w:val="cyan"/>
          <w:lang w:val="vi-VN"/>
        </w:rPr>
      </w:pPr>
      <w:r w:rsidRPr="00B41958">
        <w:rPr>
          <w:rFonts w:ascii="Times New Roman" w:hAnsi="Times New Roman"/>
          <w:b/>
          <w:bCs/>
          <w:i/>
          <w:iCs/>
          <w:spacing w:val="10"/>
          <w:sz w:val="26"/>
          <w:szCs w:val="26"/>
          <w:highlight w:val="cyan"/>
        </w:rPr>
        <w:t>Xây dụng v</w:t>
      </w:r>
      <w:r w:rsidRPr="00B41958">
        <w:rPr>
          <w:rFonts w:ascii="Times New Roman" w:hAnsi="Times New Roman" w:cs="VNI-Times"/>
          <w:b/>
          <w:bCs/>
          <w:i/>
          <w:iCs/>
          <w:spacing w:val="10"/>
          <w:sz w:val="26"/>
          <w:szCs w:val="26"/>
          <w:highlight w:val="cyan"/>
        </w:rPr>
        <w:t>à</w:t>
      </w:r>
      <w:r w:rsidRPr="00B41958">
        <w:rPr>
          <w:rFonts w:ascii="Times New Roman" w:hAnsi="Times New Roman"/>
          <w:b/>
          <w:bCs/>
          <w:i/>
          <w:iCs/>
          <w:spacing w:val="10"/>
          <w:sz w:val="26"/>
          <w:szCs w:val="26"/>
          <w:highlight w:val="cyan"/>
        </w:rPr>
        <w:t xml:space="preserve"> phát triển đội ngũ giáo viên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Có chính sách thu hút, ưu đãi cán bộ từ các nguồn ngoài trường. Có chính sách quan tâm bồi dưỡng, ưu đãi đội ngũ cán bộ hiện có và chủ động xây dựng phát triển đội ngũ cán bộ kế cận.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 xml:space="preserve">Xây dựng và thực hiện đề án phát triển đội ngũ cán bộ giảng dạy trẻ, hàng năm lựa chọn các giảng viên trẻ để bồi dưỡng, đào tạo, phấn đấu đến năm </w:t>
      </w:r>
      <w:r w:rsidRPr="009C1FDE">
        <w:rPr>
          <w:rFonts w:ascii="Times New Roman" w:hAnsi="Times New Roman"/>
          <w:color w:val="FF0000"/>
          <w:spacing w:val="10"/>
          <w:sz w:val="26"/>
          <w:szCs w:val="26"/>
          <w:highlight w:val="cyan"/>
          <w:lang w:val="vi-VN"/>
        </w:rPr>
        <w:t xml:space="preserve">2018 có 9 Tiến sĩ và </w:t>
      </w:r>
      <w:r w:rsidRPr="009C1FDE">
        <w:rPr>
          <w:rFonts w:ascii="Times New Roman" w:hAnsi="Times New Roman"/>
          <w:color w:val="FF0000"/>
          <w:spacing w:val="10"/>
          <w:sz w:val="26"/>
          <w:szCs w:val="26"/>
          <w:highlight w:val="cyan"/>
        </w:rPr>
        <w:t>1</w:t>
      </w:r>
      <w:r w:rsidRPr="009C1FDE">
        <w:rPr>
          <w:rFonts w:ascii="Times New Roman" w:hAnsi="Times New Roman"/>
          <w:color w:val="FF0000"/>
          <w:spacing w:val="10"/>
          <w:sz w:val="26"/>
          <w:szCs w:val="26"/>
          <w:highlight w:val="cyan"/>
          <w:lang w:val="vi-VN"/>
        </w:rPr>
        <w:t xml:space="preserve">50 Thạc sĩ là giảng viên cơ hữu, năm 2020 có 19 Tiến sĩ và </w:t>
      </w:r>
      <w:r w:rsidRPr="009C1FDE">
        <w:rPr>
          <w:rFonts w:ascii="Times New Roman" w:hAnsi="Times New Roman"/>
          <w:color w:val="FF0000"/>
          <w:spacing w:val="10"/>
          <w:sz w:val="26"/>
          <w:szCs w:val="26"/>
          <w:highlight w:val="cyan"/>
        </w:rPr>
        <w:t>225</w:t>
      </w:r>
      <w:r w:rsidRPr="009C1FDE">
        <w:rPr>
          <w:rFonts w:ascii="Times New Roman" w:hAnsi="Times New Roman"/>
          <w:color w:val="FF0000"/>
          <w:spacing w:val="10"/>
          <w:sz w:val="26"/>
          <w:szCs w:val="26"/>
          <w:highlight w:val="cyan"/>
          <w:lang w:val="vi-VN"/>
        </w:rPr>
        <w:t xml:space="preserve"> Thạc sĩ</w:t>
      </w:r>
      <w:r w:rsidRPr="009C1FDE">
        <w:rPr>
          <w:rFonts w:ascii="Times New Roman" w:hAnsi="Times New Roman"/>
          <w:spacing w:val="10"/>
          <w:sz w:val="26"/>
          <w:szCs w:val="26"/>
          <w:highlight w:val="cyan"/>
          <w:lang w:val="vi-VN"/>
        </w:rPr>
        <w:t xml:space="preserve">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Đảm bảo kế hoạch đào tạo, bồi dưỡng ngoại ngữ, trình độ ứng dụng công nghệ thông tin cho cán bộ giảng dạy, cán bộ quản lý có hiệu quả.</w:t>
      </w:r>
    </w:p>
    <w:p w:rsidR="00B41958" w:rsidRPr="009C1FDE" w:rsidRDefault="00B41958" w:rsidP="00B41958">
      <w:pPr>
        <w:spacing w:before="60"/>
        <w:ind w:firstLine="720"/>
        <w:jc w:val="both"/>
        <w:rPr>
          <w:rFonts w:ascii="Times New Roman" w:hAnsi="Times New Roman"/>
          <w:spacing w:val="10"/>
          <w:sz w:val="26"/>
          <w:szCs w:val="26"/>
          <w:lang w:val="vi-VN"/>
        </w:rPr>
      </w:pPr>
      <w:r w:rsidRPr="009C1FDE">
        <w:rPr>
          <w:rFonts w:ascii="Times New Roman" w:hAnsi="Times New Roman"/>
          <w:spacing w:val="10"/>
          <w:sz w:val="26"/>
          <w:szCs w:val="26"/>
          <w:highlight w:val="cyan"/>
          <w:lang w:val="vi-VN"/>
        </w:rPr>
        <w:t>Tăng cường công tác quản lý, giáo dục cán bộ; Thực hiện có nề nếp, hiệu quả yêu cầu đánh giá cán bộ, giảng viên; Chủ động đào thải các cán bộ, giảng viên không đủ tiêu chuẩn.</w:t>
      </w:r>
    </w:p>
    <w:p w:rsidR="00B41958" w:rsidRPr="00B41958" w:rsidRDefault="00B41958" w:rsidP="00E76BE3">
      <w:pPr>
        <w:pStyle w:val="ListParagraph"/>
        <w:numPr>
          <w:ilvl w:val="1"/>
          <w:numId w:val="24"/>
        </w:numPr>
        <w:tabs>
          <w:tab w:val="left" w:pos="1276"/>
        </w:tabs>
        <w:spacing w:before="60"/>
        <w:ind w:hanging="1451"/>
        <w:jc w:val="both"/>
        <w:outlineLvl w:val="4"/>
        <w:rPr>
          <w:rFonts w:ascii="Times New Roman" w:hAnsi="Times New Roman"/>
          <w:b/>
          <w:i/>
          <w:spacing w:val="10"/>
          <w:sz w:val="26"/>
          <w:szCs w:val="26"/>
          <w:highlight w:val="cyan"/>
        </w:rPr>
      </w:pPr>
      <w:r w:rsidRPr="00B41958">
        <w:rPr>
          <w:rFonts w:ascii="Times New Roman" w:hAnsi="Times New Roman"/>
          <w:b/>
          <w:i/>
          <w:spacing w:val="10"/>
          <w:sz w:val="26"/>
          <w:szCs w:val="26"/>
          <w:highlight w:val="cyan"/>
        </w:rPr>
        <w:t>Tăng nguồn lực t</w:t>
      </w:r>
      <w:r w:rsidRPr="00B41958">
        <w:rPr>
          <w:rFonts w:ascii="Times New Roman" w:hAnsi="Times New Roman" w:cs="VNI-Times"/>
          <w:b/>
          <w:i/>
          <w:spacing w:val="10"/>
          <w:sz w:val="26"/>
          <w:szCs w:val="26"/>
          <w:highlight w:val="cyan"/>
        </w:rPr>
        <w:t>à</w:t>
      </w:r>
      <w:r w:rsidRPr="00B41958">
        <w:rPr>
          <w:rFonts w:ascii="Times New Roman" w:hAnsi="Times New Roman"/>
          <w:b/>
          <w:i/>
          <w:spacing w:val="10"/>
          <w:sz w:val="26"/>
          <w:szCs w:val="26"/>
          <w:highlight w:val="cyan"/>
        </w:rPr>
        <w:t>i ch</w:t>
      </w:r>
      <w:r w:rsidRPr="00B41958">
        <w:rPr>
          <w:rFonts w:ascii="Times New Roman" w:hAnsi="Times New Roman" w:cs="VNI-Times"/>
          <w:b/>
          <w:i/>
          <w:spacing w:val="10"/>
          <w:sz w:val="26"/>
          <w:szCs w:val="26"/>
          <w:highlight w:val="cyan"/>
        </w:rPr>
        <w:t>í</w:t>
      </w:r>
      <w:r w:rsidRPr="00B41958">
        <w:rPr>
          <w:rFonts w:ascii="Times New Roman" w:hAnsi="Times New Roman"/>
          <w:b/>
          <w:i/>
          <w:spacing w:val="10"/>
          <w:sz w:val="26"/>
          <w:szCs w:val="26"/>
          <w:highlight w:val="cyan"/>
        </w:rPr>
        <w:t>nh</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 xml:space="preserve">Tăng cường các hoạt động đào tạo và bồi dưỡng đáp ứng nhu cầu thị trường </w:t>
      </w:r>
      <w:proofErr w:type="gramStart"/>
      <w:r w:rsidRPr="009C1FDE">
        <w:rPr>
          <w:rFonts w:ascii="Times New Roman" w:hAnsi="Times New Roman"/>
          <w:spacing w:val="10"/>
          <w:sz w:val="26"/>
          <w:szCs w:val="26"/>
          <w:highlight w:val="cyan"/>
        </w:rPr>
        <w:t>lao</w:t>
      </w:r>
      <w:proofErr w:type="gramEnd"/>
      <w:r w:rsidRPr="009C1FDE">
        <w:rPr>
          <w:rFonts w:ascii="Times New Roman" w:hAnsi="Times New Roman"/>
          <w:spacing w:val="10"/>
          <w:sz w:val="26"/>
          <w:szCs w:val="26"/>
          <w:highlight w:val="cyan"/>
        </w:rPr>
        <w:t xml:space="preserve"> động để tăng nguồn thu.</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Thành lập trung tâm Ngoại ngữ – Tin học và Đào tạo ngắn hạn</w:t>
      </w:r>
      <w:r w:rsidR="00A03053">
        <w:rPr>
          <w:rFonts w:ascii="Times New Roman" w:hAnsi="Times New Roman"/>
          <w:spacing w:val="10"/>
          <w:sz w:val="26"/>
          <w:szCs w:val="26"/>
          <w:highlight w:val="cyan"/>
        </w:rPr>
        <w:t xml:space="preserve"> </w:t>
      </w:r>
      <w:r w:rsidR="00A03053" w:rsidRPr="00A03053">
        <w:rPr>
          <w:rFonts w:ascii="Times New Roman" w:hAnsi="Times New Roman"/>
          <w:spacing w:val="10"/>
          <w:sz w:val="26"/>
          <w:szCs w:val="26"/>
          <w:highlight w:val="yellow"/>
        </w:rPr>
        <w:t>………..</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 xml:space="preserve">Đẩy mạnh ưu tiên các họat động nghiên cứu khoa học ứng dụng, chuyển giao có </w:t>
      </w:r>
      <w:proofErr w:type="gramStart"/>
      <w:r w:rsidRPr="009C1FDE">
        <w:rPr>
          <w:rFonts w:ascii="Times New Roman" w:hAnsi="Times New Roman"/>
          <w:spacing w:val="10"/>
          <w:sz w:val="26"/>
          <w:szCs w:val="26"/>
          <w:highlight w:val="cyan"/>
        </w:rPr>
        <w:t>thu</w:t>
      </w:r>
      <w:proofErr w:type="gramEnd"/>
      <w:r w:rsidRPr="009C1FDE">
        <w:rPr>
          <w:rFonts w:ascii="Times New Roman" w:hAnsi="Times New Roman"/>
          <w:spacing w:val="10"/>
          <w:sz w:val="26"/>
          <w:szCs w:val="26"/>
          <w:highlight w:val="cyan"/>
        </w:rPr>
        <w:t>.</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proofErr w:type="gramStart"/>
      <w:r w:rsidRPr="009C1FDE">
        <w:rPr>
          <w:rFonts w:ascii="Times New Roman" w:hAnsi="Times New Roman"/>
          <w:spacing w:val="10"/>
          <w:sz w:val="26"/>
          <w:szCs w:val="26"/>
          <w:highlight w:val="cyan"/>
        </w:rPr>
        <w:lastRenderedPageBreak/>
        <w:t>Đổi mới tư duy tài chính và cơ sở vật chất.</w:t>
      </w:r>
      <w:proofErr w:type="gramEnd"/>
      <w:r w:rsidRPr="009C1FDE">
        <w:rPr>
          <w:rFonts w:ascii="Times New Roman" w:hAnsi="Times New Roman"/>
          <w:spacing w:val="10"/>
          <w:sz w:val="26"/>
          <w:szCs w:val="26"/>
          <w:highlight w:val="cyan"/>
        </w:rPr>
        <w:t xml:space="preserve"> Tăng cường hiệu quả công tác tài chính, quản lý tốt các nguồn </w:t>
      </w:r>
      <w:proofErr w:type="gramStart"/>
      <w:r w:rsidRPr="009C1FDE">
        <w:rPr>
          <w:rFonts w:ascii="Times New Roman" w:hAnsi="Times New Roman"/>
          <w:spacing w:val="10"/>
          <w:sz w:val="26"/>
          <w:szCs w:val="26"/>
          <w:highlight w:val="cyan"/>
        </w:rPr>
        <w:t>thu</w:t>
      </w:r>
      <w:proofErr w:type="gramEnd"/>
      <w:r w:rsidRPr="009C1FDE">
        <w:rPr>
          <w:rFonts w:ascii="Times New Roman" w:hAnsi="Times New Roman"/>
          <w:spacing w:val="10"/>
          <w:sz w:val="26"/>
          <w:szCs w:val="26"/>
          <w:highlight w:val="cyan"/>
        </w:rPr>
        <w:t>, chủ động quản lý kế hoạch tài chính.</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proofErr w:type="gramStart"/>
      <w:r w:rsidRPr="009C1FDE">
        <w:rPr>
          <w:rFonts w:ascii="Times New Roman" w:hAnsi="Times New Roman"/>
          <w:spacing w:val="10"/>
          <w:sz w:val="26"/>
          <w:szCs w:val="26"/>
          <w:highlight w:val="cyan"/>
        </w:rPr>
        <w:t>Tiết kiệm các khoản chi phí để tập trung tài chính cho các chương trình phát triển của nhà trường.</w:t>
      </w:r>
      <w:proofErr w:type="gramEnd"/>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 xml:space="preserve">Lập dự </w:t>
      </w:r>
      <w:proofErr w:type="gramStart"/>
      <w:r w:rsidRPr="009C1FDE">
        <w:rPr>
          <w:rFonts w:ascii="Times New Roman" w:hAnsi="Times New Roman"/>
          <w:spacing w:val="10"/>
          <w:sz w:val="26"/>
          <w:szCs w:val="26"/>
          <w:highlight w:val="cyan"/>
        </w:rPr>
        <w:t>án</w:t>
      </w:r>
      <w:proofErr w:type="gramEnd"/>
      <w:r w:rsidRPr="009C1FDE">
        <w:rPr>
          <w:rFonts w:ascii="Times New Roman" w:hAnsi="Times New Roman"/>
          <w:spacing w:val="10"/>
          <w:sz w:val="26"/>
          <w:szCs w:val="26"/>
          <w:highlight w:val="cyan"/>
        </w:rPr>
        <w:t xml:space="preserve"> vay vốn ưu đãi, tranh thủ tối đa sự hỗ trợ tài chính của các chương trình, các tổ chức trong và ngoài nước.</w:t>
      </w:r>
    </w:p>
    <w:p w:rsidR="00B41958" w:rsidRDefault="00B41958" w:rsidP="00B41958">
      <w:pPr>
        <w:tabs>
          <w:tab w:val="left" w:pos="900"/>
        </w:tabs>
        <w:ind w:firstLine="993"/>
        <w:jc w:val="both"/>
        <w:rPr>
          <w:b/>
          <w:sz w:val="26"/>
          <w:szCs w:val="26"/>
        </w:rPr>
      </w:pPr>
      <w:r w:rsidRPr="009C1FDE">
        <w:rPr>
          <w:rFonts w:ascii="Times New Roman" w:hAnsi="Times New Roman"/>
          <w:spacing w:val="10"/>
          <w:sz w:val="26"/>
          <w:szCs w:val="26"/>
          <w:highlight w:val="cyan"/>
        </w:rPr>
        <w:t>Xây dựng chiến lược và lộ trình cụ thể trong việc xây dựng, phát triển nhà trường đến năm 2020, chú trọng tính khả thi trong dự án chiến lược để thành phố và các cơ quan chức năng hỗ trợ, ghi vốn nhằm nhanh chóng thực hiện các hạng mục đúng tiến độ.</w:t>
      </w:r>
    </w:p>
    <w:p w:rsidR="005A20F6" w:rsidRPr="00EE053B" w:rsidRDefault="005A20F6" w:rsidP="000F12D3">
      <w:pPr>
        <w:tabs>
          <w:tab w:val="left" w:pos="993"/>
        </w:tabs>
        <w:ind w:firstLine="993"/>
        <w:jc w:val="both"/>
        <w:rPr>
          <w:rFonts w:ascii="Times New Roman" w:hAnsi="Times New Roman"/>
          <w:b/>
          <w:i/>
          <w:color w:val="000000"/>
          <w:sz w:val="26"/>
          <w:szCs w:val="26"/>
        </w:rPr>
      </w:pPr>
    </w:p>
    <w:p w:rsidR="00F535E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Đánh giá hiệu quả dự án</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Về nâng cao chất lượng nguồn nhân lực</w:t>
      </w:r>
    </w:p>
    <w:p w:rsidR="00857351" w:rsidRPr="009E197E" w:rsidRDefault="00857351" w:rsidP="00857351">
      <w:pPr>
        <w:pStyle w:val="ListParagraph"/>
        <w:tabs>
          <w:tab w:val="left" w:pos="1080"/>
        </w:tabs>
        <w:spacing w:before="120"/>
        <w:ind w:left="0" w:firstLine="720"/>
        <w:jc w:val="both"/>
        <w:rPr>
          <w:rFonts w:ascii="Times New Roman" w:hAnsi="Times New Roman"/>
          <w:b/>
          <w:i/>
          <w:color w:val="000000"/>
          <w:sz w:val="26"/>
          <w:szCs w:val="26"/>
        </w:rPr>
      </w:pPr>
      <w:r w:rsidRPr="009E197E">
        <w:rPr>
          <w:rFonts w:ascii="Times New Roman" w:hAnsi="Times New Roman"/>
          <w:color w:val="000000" w:themeColor="text1"/>
          <w:spacing w:val="10"/>
          <w:sz w:val="26"/>
          <w:szCs w:val="26"/>
          <w:lang w:eastAsia="vi-VN"/>
        </w:rPr>
        <w:t xml:space="preserve">Dự án được thực hiện sẽ tạo </w:t>
      </w:r>
      <w:r w:rsidRPr="009E197E">
        <w:rPr>
          <w:rFonts w:ascii="Times New Roman" w:hAnsi="Times New Roman"/>
          <w:color w:val="000000" w:themeColor="text1"/>
          <w:spacing w:val="10"/>
          <w:sz w:val="26"/>
          <w:szCs w:val="26"/>
          <w:lang w:val="vi-VN" w:eastAsia="vi-VN"/>
        </w:rPr>
        <w:t xml:space="preserve">chuyển biến tích cực </w:t>
      </w:r>
      <w:r w:rsidRPr="009E197E">
        <w:rPr>
          <w:rFonts w:ascii="Times New Roman" w:hAnsi="Times New Roman"/>
          <w:color w:val="000000" w:themeColor="text1"/>
          <w:spacing w:val="10"/>
          <w:sz w:val="26"/>
          <w:szCs w:val="26"/>
          <w:lang w:eastAsia="vi-VN"/>
        </w:rPr>
        <w:t>theo định hướng nâng cao c</w:t>
      </w:r>
      <w:r w:rsidRPr="009E197E">
        <w:rPr>
          <w:rFonts w:ascii="Times New Roman" w:hAnsi="Times New Roman"/>
          <w:color w:val="000000" w:themeColor="text1"/>
          <w:spacing w:val="10"/>
          <w:sz w:val="26"/>
          <w:szCs w:val="26"/>
          <w:lang w:val="vi-VN" w:eastAsia="vi-VN"/>
        </w:rPr>
        <w:t xml:space="preserve">hất lượng và hiệu quả </w:t>
      </w:r>
      <w:r w:rsidRPr="009E197E">
        <w:rPr>
          <w:rFonts w:ascii="Times New Roman" w:hAnsi="Times New Roman"/>
          <w:color w:val="000000" w:themeColor="text1"/>
          <w:spacing w:val="10"/>
          <w:sz w:val="26"/>
          <w:szCs w:val="26"/>
          <w:lang w:eastAsia="vi-VN"/>
        </w:rPr>
        <w:t xml:space="preserve">đào tạo </w:t>
      </w:r>
      <w:r w:rsidRPr="009E197E">
        <w:rPr>
          <w:rFonts w:ascii="Times New Roman" w:hAnsi="Times New Roman"/>
          <w:color w:val="000000" w:themeColor="text1"/>
          <w:spacing w:val="10"/>
          <w:sz w:val="26"/>
          <w:szCs w:val="26"/>
          <w:lang w:val="vi-VN" w:eastAsia="vi-VN"/>
        </w:rPr>
        <w:t>nghề</w:t>
      </w:r>
      <w:r w:rsidRPr="009E197E">
        <w:rPr>
          <w:rFonts w:ascii="Times New Roman" w:hAnsi="Times New Roman"/>
          <w:color w:val="000000" w:themeColor="text1"/>
          <w:spacing w:val="10"/>
          <w:sz w:val="26"/>
          <w:szCs w:val="26"/>
          <w:lang w:eastAsia="vi-VN"/>
        </w:rPr>
        <w:t xml:space="preserve"> của trường</w:t>
      </w:r>
      <w:r w:rsidRPr="009E197E">
        <w:rPr>
          <w:rFonts w:ascii="Times New Roman" w:hAnsi="Times New Roman"/>
          <w:color w:val="000000" w:themeColor="text1"/>
          <w:spacing w:val="10"/>
          <w:sz w:val="26"/>
          <w:szCs w:val="26"/>
          <w:lang w:val="vi-VN" w:eastAsia="vi-VN"/>
        </w:rPr>
        <w:t xml:space="preserve"> </w:t>
      </w:r>
      <w:r w:rsidRPr="009E197E">
        <w:rPr>
          <w:rFonts w:ascii="Times New Roman" w:hAnsi="Times New Roman"/>
          <w:color w:val="000000" w:themeColor="text1"/>
          <w:spacing w:val="10"/>
          <w:sz w:val="26"/>
          <w:szCs w:val="26"/>
          <w:lang w:eastAsia="vi-VN"/>
        </w:rPr>
        <w:t xml:space="preserve"> </w:t>
      </w:r>
      <w:r w:rsidRPr="009E197E">
        <w:rPr>
          <w:rFonts w:ascii="Times New Roman" w:hAnsi="Times New Roman"/>
          <w:color w:val="000000" w:themeColor="text1"/>
          <w:spacing w:val="10"/>
          <w:sz w:val="26"/>
          <w:szCs w:val="26"/>
          <w:lang w:val="vi-VN" w:eastAsia="vi-VN"/>
        </w:rPr>
        <w:t>(</w:t>
      </w:r>
      <w:r w:rsidRPr="009E197E">
        <w:rPr>
          <w:rFonts w:ascii="Times New Roman" w:hAnsi="Times New Roman"/>
          <w:color w:val="000000" w:themeColor="text1"/>
          <w:spacing w:val="10"/>
          <w:sz w:val="26"/>
          <w:szCs w:val="26"/>
          <w:lang w:eastAsia="vi-VN"/>
        </w:rPr>
        <w:t>dự kiến</w:t>
      </w:r>
      <w:r w:rsidRPr="009E197E">
        <w:rPr>
          <w:rFonts w:ascii="Times New Roman" w:hAnsi="Times New Roman"/>
          <w:color w:val="000000" w:themeColor="text1"/>
          <w:spacing w:val="10"/>
          <w:sz w:val="26"/>
          <w:szCs w:val="26"/>
          <w:lang w:val="vi-VN" w:eastAsia="vi-VN"/>
        </w:rPr>
        <w:t xml:space="preserve"> </w:t>
      </w:r>
      <w:r w:rsidRPr="009E197E">
        <w:rPr>
          <w:rFonts w:ascii="Times New Roman" w:hAnsi="Times New Roman"/>
          <w:color w:val="000000" w:themeColor="text1"/>
          <w:spacing w:val="10"/>
          <w:sz w:val="26"/>
          <w:szCs w:val="26"/>
          <w:lang w:eastAsia="vi-VN"/>
        </w:rPr>
        <w:t>9</w:t>
      </w:r>
      <w:r w:rsidRPr="009E197E">
        <w:rPr>
          <w:rFonts w:ascii="Times New Roman" w:hAnsi="Times New Roman"/>
          <w:color w:val="000000" w:themeColor="text1"/>
          <w:spacing w:val="10"/>
          <w:sz w:val="26"/>
          <w:szCs w:val="26"/>
          <w:lang w:val="vi-VN" w:eastAsia="vi-VN"/>
        </w:rPr>
        <w:t>0%</w:t>
      </w:r>
      <w:r w:rsidRPr="009E197E">
        <w:rPr>
          <w:rFonts w:ascii="Times New Roman" w:hAnsi="Times New Roman"/>
          <w:color w:val="000000" w:themeColor="text1"/>
          <w:spacing w:val="10"/>
          <w:sz w:val="26"/>
          <w:szCs w:val="26"/>
          <w:lang w:eastAsia="vi-VN"/>
        </w:rPr>
        <w:t xml:space="preserve"> sinh viên </w:t>
      </w:r>
      <w:r w:rsidRPr="009E197E">
        <w:rPr>
          <w:rFonts w:ascii="Times New Roman" w:hAnsi="Times New Roman"/>
          <w:color w:val="000000" w:themeColor="text1"/>
          <w:spacing w:val="10"/>
          <w:sz w:val="26"/>
          <w:szCs w:val="26"/>
          <w:lang w:val="vi-VN" w:eastAsia="vi-VN"/>
        </w:rPr>
        <w:t xml:space="preserve">học sinh tìm được việc làm hoặc tự tạo việc làm ngay sau khi tốt nghiệp, </w:t>
      </w:r>
      <w:r w:rsidRPr="009E197E">
        <w:rPr>
          <w:rFonts w:ascii="Times New Roman" w:hAnsi="Times New Roman"/>
          <w:color w:val="000000" w:themeColor="text1"/>
          <w:spacing w:val="10"/>
          <w:sz w:val="26"/>
          <w:szCs w:val="26"/>
          <w:lang w:eastAsia="vi-VN"/>
        </w:rPr>
        <w:t xml:space="preserve">số còn lại tiếp tục học lên các bậc học cao hơn </w:t>
      </w:r>
      <w:r w:rsidRPr="009E197E">
        <w:rPr>
          <w:rFonts w:ascii="Times New Roman" w:hAnsi="Times New Roman"/>
          <w:color w:val="000000" w:themeColor="text1"/>
          <w:spacing w:val="10"/>
          <w:sz w:val="26"/>
          <w:szCs w:val="26"/>
          <w:lang w:val="vi-VN" w:eastAsia="vi-VN"/>
        </w:rPr>
        <w:t xml:space="preserve">). Các điều kiện bảo đảm chất lượng dạy nghề </w:t>
      </w:r>
      <w:r w:rsidRPr="009E197E">
        <w:rPr>
          <w:rFonts w:ascii="Times New Roman" w:hAnsi="Times New Roman"/>
          <w:color w:val="000000" w:themeColor="text1"/>
          <w:spacing w:val="10"/>
          <w:sz w:val="26"/>
          <w:szCs w:val="26"/>
          <w:lang w:eastAsia="vi-VN"/>
        </w:rPr>
        <w:t xml:space="preserve"> được chuẩn hóa, </w:t>
      </w:r>
      <w:r w:rsidRPr="009E197E">
        <w:rPr>
          <w:rFonts w:ascii="Times New Roman" w:hAnsi="Times New Roman"/>
          <w:color w:val="000000" w:themeColor="text1"/>
          <w:spacing w:val="10"/>
          <w:sz w:val="26"/>
          <w:szCs w:val="26"/>
          <w:lang w:val="vi-VN" w:eastAsia="vi-VN"/>
        </w:rPr>
        <w:t xml:space="preserve">tạo bước chuyển mạnh mẽ về chất lượng </w:t>
      </w:r>
      <w:r w:rsidRPr="009E197E">
        <w:rPr>
          <w:rFonts w:ascii="Times New Roman" w:hAnsi="Times New Roman"/>
          <w:color w:val="000000" w:themeColor="text1"/>
          <w:spacing w:val="10"/>
          <w:sz w:val="26"/>
          <w:szCs w:val="26"/>
          <w:lang w:eastAsia="vi-VN"/>
        </w:rPr>
        <w:t xml:space="preserve">đào tạo </w:t>
      </w:r>
      <w:r w:rsidRPr="009E197E">
        <w:rPr>
          <w:rFonts w:ascii="Times New Roman" w:hAnsi="Times New Roman"/>
          <w:color w:val="000000" w:themeColor="text1"/>
          <w:spacing w:val="10"/>
          <w:sz w:val="26"/>
          <w:szCs w:val="26"/>
          <w:lang w:val="vi-VN" w:eastAsia="vi-VN"/>
        </w:rPr>
        <w:t>theo hướng đáp ứng ngày càng tốt hơn nhu cầu của xã hội</w:t>
      </w:r>
      <w:r w:rsidRPr="009E197E">
        <w:rPr>
          <w:rFonts w:ascii="Times New Roman" w:hAnsi="Times New Roman"/>
          <w:color w:val="000000" w:themeColor="text1"/>
          <w:spacing w:val="10"/>
          <w:sz w:val="26"/>
          <w:szCs w:val="26"/>
          <w:lang w:eastAsia="vi-VN"/>
        </w:rPr>
        <w:t>, t</w:t>
      </w:r>
      <w:r w:rsidRPr="009E197E">
        <w:rPr>
          <w:rFonts w:ascii="Times New Roman" w:hAnsi="Times New Roman"/>
          <w:color w:val="000000" w:themeColor="text1"/>
          <w:spacing w:val="10"/>
          <w:sz w:val="26"/>
          <w:szCs w:val="26"/>
          <w:lang w:val="vi-VN" w:eastAsia="vi-VN"/>
        </w:rPr>
        <w:t>hể hiện ở tác phong làm việc</w:t>
      </w:r>
      <w:r w:rsidRPr="009E197E">
        <w:rPr>
          <w:rFonts w:ascii="Times New Roman" w:hAnsi="Times New Roman"/>
          <w:color w:val="000000" w:themeColor="text1"/>
          <w:spacing w:val="10"/>
          <w:sz w:val="26"/>
          <w:szCs w:val="26"/>
          <w:lang w:eastAsia="vi-VN"/>
        </w:rPr>
        <w:t xml:space="preserve"> nghiêm túc và trách nhiệm</w:t>
      </w:r>
      <w:r w:rsidRPr="009E197E">
        <w:rPr>
          <w:rFonts w:ascii="Times New Roman" w:hAnsi="Times New Roman"/>
          <w:color w:val="000000" w:themeColor="text1"/>
          <w:spacing w:val="10"/>
          <w:sz w:val="26"/>
          <w:szCs w:val="26"/>
          <w:lang w:val="vi-VN" w:eastAsia="vi-VN"/>
        </w:rPr>
        <w:t>, thể lực</w:t>
      </w:r>
      <w:r w:rsidRPr="009E197E">
        <w:rPr>
          <w:rFonts w:ascii="Times New Roman" w:hAnsi="Times New Roman"/>
          <w:color w:val="000000" w:themeColor="text1"/>
          <w:spacing w:val="10"/>
          <w:sz w:val="26"/>
          <w:szCs w:val="26"/>
          <w:lang w:eastAsia="vi-VN"/>
        </w:rPr>
        <w:t xml:space="preserve"> tốt</w:t>
      </w:r>
      <w:r w:rsidRPr="009E197E">
        <w:rPr>
          <w:rFonts w:ascii="Times New Roman" w:hAnsi="Times New Roman"/>
          <w:color w:val="000000" w:themeColor="text1"/>
          <w:spacing w:val="10"/>
          <w:sz w:val="26"/>
          <w:szCs w:val="26"/>
          <w:lang w:val="vi-VN" w:eastAsia="vi-VN"/>
        </w:rPr>
        <w:t>,</w:t>
      </w:r>
      <w:r w:rsidRPr="009E197E">
        <w:rPr>
          <w:rFonts w:ascii="Times New Roman" w:hAnsi="Times New Roman"/>
          <w:color w:val="000000" w:themeColor="text1"/>
          <w:spacing w:val="10"/>
          <w:sz w:val="26"/>
          <w:szCs w:val="26"/>
          <w:lang w:eastAsia="vi-VN"/>
        </w:rPr>
        <w:t xml:space="preserve"> tăng </w:t>
      </w:r>
      <w:r w:rsidRPr="009E197E">
        <w:rPr>
          <w:rFonts w:ascii="Times New Roman" w:hAnsi="Times New Roman"/>
          <w:color w:val="000000" w:themeColor="text1"/>
          <w:spacing w:val="10"/>
          <w:sz w:val="26"/>
          <w:szCs w:val="26"/>
          <w:lang w:val="vi-VN" w:eastAsia="vi-VN"/>
        </w:rPr>
        <w:t>năng lực sáng tạo</w:t>
      </w:r>
      <w:r w:rsidRPr="009E197E">
        <w:rPr>
          <w:rFonts w:ascii="Times New Roman" w:hAnsi="Times New Roman"/>
          <w:color w:val="000000" w:themeColor="text1"/>
          <w:spacing w:val="10"/>
          <w:sz w:val="26"/>
          <w:szCs w:val="26"/>
          <w:lang w:eastAsia="vi-VN"/>
        </w:rPr>
        <w:t xml:space="preserve"> và</w:t>
      </w:r>
      <w:r w:rsidRPr="009E197E">
        <w:rPr>
          <w:rFonts w:ascii="Times New Roman" w:hAnsi="Times New Roman"/>
          <w:color w:val="000000" w:themeColor="text1"/>
          <w:spacing w:val="10"/>
          <w:sz w:val="26"/>
          <w:szCs w:val="26"/>
          <w:lang w:val="vi-VN" w:eastAsia="vi-VN"/>
        </w:rPr>
        <w:t xml:space="preserve"> năng lực giao tiếp của học sinh, sinh viên tốt nghiệp.</w:t>
      </w:r>
      <w:r w:rsidRPr="009E197E">
        <w:rPr>
          <w:rFonts w:ascii="Times New Roman" w:hAnsi="Times New Roman"/>
          <w:color w:val="000000" w:themeColor="text1"/>
          <w:spacing w:val="10"/>
          <w:sz w:val="26"/>
          <w:szCs w:val="26"/>
          <w:lang w:eastAsia="vi-VN"/>
        </w:rPr>
        <w:t xml:space="preserve"> Công tác đào tạo nghề  triển khai tại phân hiệu Củ Chi sẽ góp phần nâng cao t</w:t>
      </w:r>
      <w:r w:rsidRPr="009E197E">
        <w:rPr>
          <w:rFonts w:ascii="Times New Roman" w:hAnsi="Times New Roman"/>
          <w:color w:val="000000" w:themeColor="text1"/>
          <w:spacing w:val="10"/>
          <w:sz w:val="26"/>
          <w:szCs w:val="26"/>
          <w:lang w:val="vi-VN" w:eastAsia="vi-VN"/>
        </w:rPr>
        <w:t xml:space="preserve">ỷ lệ lao động qua đào tạo nghề, nhất là lao động ở nông thôn </w:t>
      </w:r>
      <w:r w:rsidRPr="009E197E">
        <w:rPr>
          <w:rFonts w:ascii="Times New Roman" w:hAnsi="Times New Roman"/>
          <w:color w:val="000000" w:themeColor="text1"/>
          <w:spacing w:val="10"/>
          <w:sz w:val="26"/>
          <w:szCs w:val="26"/>
          <w:lang w:eastAsia="vi-VN"/>
        </w:rPr>
        <w:t>ngoại thành Thành  phố Hồ Chí Minh</w:t>
      </w:r>
      <w:r w:rsidRPr="009E197E">
        <w:rPr>
          <w:rFonts w:ascii="Times New Roman" w:hAnsi="Times New Roman"/>
          <w:color w:val="000000" w:themeColor="text1"/>
          <w:spacing w:val="10"/>
          <w:sz w:val="26"/>
          <w:szCs w:val="26"/>
          <w:lang w:val="vi-VN" w:eastAsia="vi-VN"/>
        </w:rPr>
        <w:t xml:space="preserve">. </w:t>
      </w:r>
      <w:r w:rsidRPr="009E197E">
        <w:rPr>
          <w:rFonts w:ascii="Times New Roman" w:hAnsi="Times New Roman"/>
          <w:color w:val="000000" w:themeColor="text1"/>
          <w:spacing w:val="10"/>
          <w:sz w:val="26"/>
          <w:szCs w:val="26"/>
          <w:lang w:eastAsia="vi-VN"/>
        </w:rPr>
        <w:t>Qua đó</w:t>
      </w:r>
      <w:r w:rsidRPr="009E197E">
        <w:rPr>
          <w:rFonts w:ascii="Times New Roman" w:hAnsi="Times New Roman"/>
          <w:color w:val="000000" w:themeColor="text1"/>
          <w:spacing w:val="10"/>
          <w:sz w:val="26"/>
          <w:szCs w:val="26"/>
          <w:lang w:val="vi-VN" w:eastAsia="vi-VN"/>
        </w:rPr>
        <w:t>,</w:t>
      </w:r>
      <w:r w:rsidRPr="009E197E">
        <w:rPr>
          <w:rFonts w:ascii="Times New Roman" w:hAnsi="Times New Roman"/>
          <w:color w:val="000000" w:themeColor="text1"/>
          <w:spacing w:val="10"/>
          <w:sz w:val="26"/>
          <w:szCs w:val="26"/>
          <w:lang w:eastAsia="vi-VN"/>
        </w:rPr>
        <w:t xml:space="preserve"> góp phần giúp</w:t>
      </w:r>
      <w:r w:rsidRPr="009E197E">
        <w:rPr>
          <w:rFonts w:ascii="Times New Roman" w:hAnsi="Times New Roman"/>
          <w:color w:val="000000" w:themeColor="text1"/>
          <w:spacing w:val="10"/>
          <w:sz w:val="26"/>
          <w:szCs w:val="26"/>
          <w:lang w:val="vi-VN" w:eastAsia="vi-VN"/>
        </w:rPr>
        <w:t xml:space="preserve"> lực lượng lao động, nhất là lao động nông thôn </w:t>
      </w:r>
      <w:r w:rsidRPr="009E197E">
        <w:rPr>
          <w:rFonts w:ascii="Times New Roman" w:hAnsi="Times New Roman"/>
          <w:color w:val="000000" w:themeColor="text1"/>
          <w:spacing w:val="10"/>
          <w:sz w:val="26"/>
          <w:szCs w:val="26"/>
          <w:lang w:eastAsia="vi-VN"/>
        </w:rPr>
        <w:t xml:space="preserve">sẽ </w:t>
      </w:r>
      <w:r w:rsidRPr="009E197E">
        <w:rPr>
          <w:rFonts w:ascii="Times New Roman" w:hAnsi="Times New Roman"/>
          <w:color w:val="000000" w:themeColor="text1"/>
          <w:spacing w:val="10"/>
          <w:sz w:val="26"/>
          <w:szCs w:val="26"/>
          <w:lang w:val="vi-VN" w:eastAsia="vi-VN"/>
        </w:rPr>
        <w:t xml:space="preserve"> đáp ứng được yêu cầu sản xuất hiện đại. </w:t>
      </w:r>
      <w:r w:rsidRPr="009E197E">
        <w:rPr>
          <w:rFonts w:ascii="Times New Roman" w:hAnsi="Times New Roman"/>
          <w:color w:val="000000" w:themeColor="text1"/>
          <w:spacing w:val="10"/>
          <w:sz w:val="26"/>
          <w:szCs w:val="26"/>
          <w:lang w:eastAsia="vi-VN"/>
        </w:rPr>
        <w:t>C</w:t>
      </w:r>
      <w:r w:rsidRPr="009E197E">
        <w:rPr>
          <w:rFonts w:ascii="Times New Roman" w:hAnsi="Times New Roman"/>
          <w:color w:val="000000" w:themeColor="text1"/>
          <w:spacing w:val="10"/>
          <w:sz w:val="26"/>
          <w:szCs w:val="26"/>
          <w:lang w:val="vi-VN" w:eastAsia="vi-VN"/>
        </w:rPr>
        <w:t xml:space="preserve">hất lượng nguồn nhân lực </w:t>
      </w:r>
      <w:r w:rsidRPr="009E197E">
        <w:rPr>
          <w:rFonts w:ascii="Times New Roman" w:hAnsi="Times New Roman"/>
          <w:color w:val="000000" w:themeColor="text1"/>
          <w:spacing w:val="10"/>
          <w:sz w:val="26"/>
          <w:szCs w:val="26"/>
          <w:lang w:eastAsia="vi-VN"/>
        </w:rPr>
        <w:t xml:space="preserve">tăng sẽ giúp tăng </w:t>
      </w:r>
      <w:r w:rsidRPr="009E197E">
        <w:rPr>
          <w:rFonts w:ascii="Times New Roman" w:hAnsi="Times New Roman"/>
          <w:color w:val="000000" w:themeColor="text1"/>
          <w:spacing w:val="10"/>
          <w:sz w:val="26"/>
          <w:szCs w:val="26"/>
          <w:lang w:val="vi-VN" w:eastAsia="vi-VN"/>
        </w:rPr>
        <w:t xml:space="preserve">sự hấp dẫn </w:t>
      </w:r>
      <w:r w:rsidRPr="009E197E">
        <w:rPr>
          <w:rFonts w:ascii="Times New Roman" w:hAnsi="Times New Roman"/>
          <w:color w:val="000000" w:themeColor="text1"/>
          <w:spacing w:val="10"/>
          <w:sz w:val="26"/>
          <w:szCs w:val="26"/>
          <w:lang w:eastAsia="vi-VN"/>
        </w:rPr>
        <w:t xml:space="preserve">đối với </w:t>
      </w:r>
      <w:r w:rsidRPr="009E197E">
        <w:rPr>
          <w:rFonts w:ascii="Times New Roman" w:hAnsi="Times New Roman"/>
          <w:color w:val="000000" w:themeColor="text1"/>
          <w:spacing w:val="10"/>
          <w:sz w:val="26"/>
          <w:szCs w:val="26"/>
          <w:lang w:val="vi-VN" w:eastAsia="vi-VN"/>
        </w:rPr>
        <w:t>các nhà đầu tư</w:t>
      </w:r>
      <w:r w:rsidRPr="009E197E">
        <w:rPr>
          <w:rFonts w:ascii="Times New Roman" w:hAnsi="Times New Roman"/>
          <w:color w:val="000000" w:themeColor="text1"/>
          <w:spacing w:val="10"/>
          <w:sz w:val="26"/>
          <w:szCs w:val="26"/>
          <w:lang w:eastAsia="vi-VN"/>
        </w:rPr>
        <w:t xml:space="preserve"> nước ngoài, tăng </w:t>
      </w:r>
      <w:r w:rsidRPr="009E197E">
        <w:rPr>
          <w:rFonts w:ascii="Times New Roman" w:hAnsi="Times New Roman"/>
          <w:color w:val="000000" w:themeColor="text1"/>
          <w:spacing w:val="10"/>
          <w:sz w:val="26"/>
          <w:szCs w:val="26"/>
          <w:lang w:val="vi-VN" w:eastAsia="vi-VN"/>
        </w:rPr>
        <w:t>năng lực cạnh tranh của</w:t>
      </w:r>
      <w:r w:rsidRPr="009E197E">
        <w:rPr>
          <w:rFonts w:ascii="Times New Roman" w:hAnsi="Times New Roman"/>
          <w:color w:val="000000" w:themeColor="text1"/>
          <w:spacing w:val="10"/>
          <w:sz w:val="26"/>
          <w:szCs w:val="26"/>
          <w:lang w:eastAsia="vi-VN"/>
        </w:rPr>
        <w:t xml:space="preserve"> thành phố và toàn</w:t>
      </w:r>
      <w:r w:rsidRPr="009E197E">
        <w:rPr>
          <w:rFonts w:ascii="Times New Roman" w:hAnsi="Times New Roman"/>
          <w:color w:val="000000" w:themeColor="text1"/>
          <w:spacing w:val="10"/>
          <w:sz w:val="26"/>
          <w:szCs w:val="26"/>
          <w:lang w:val="vi-VN" w:eastAsia="vi-VN"/>
        </w:rPr>
        <w:t xml:space="preserve"> nền kinh tế</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 xml:space="preserve">Về xã </w:t>
      </w:r>
      <w:r>
        <w:rPr>
          <w:rFonts w:ascii="Times New Roman" w:hAnsi="Times New Roman"/>
          <w:b/>
          <w:i/>
          <w:color w:val="000000"/>
          <w:sz w:val="26"/>
          <w:szCs w:val="26"/>
        </w:rPr>
        <w:t>hội và môi trường</w:t>
      </w:r>
    </w:p>
    <w:p w:rsidR="00857351" w:rsidRPr="009E197E" w:rsidRDefault="00857351" w:rsidP="00857351">
      <w:pPr>
        <w:spacing w:before="60"/>
        <w:ind w:firstLine="720"/>
        <w:jc w:val="both"/>
        <w:rPr>
          <w:rFonts w:ascii="Times New Roman" w:hAnsi="Times New Roman"/>
          <w:spacing w:val="10"/>
          <w:sz w:val="26"/>
          <w:szCs w:val="26"/>
        </w:rPr>
      </w:pPr>
      <w:r w:rsidRPr="009E197E">
        <w:rPr>
          <w:rFonts w:ascii="Times New Roman" w:hAnsi="Times New Roman"/>
          <w:spacing w:val="10"/>
          <w:sz w:val="26"/>
          <w:szCs w:val="26"/>
        </w:rPr>
        <w:t xml:space="preserve">- Đáp ứng được nhu cầu sử dụng  nguồn nhân lực kỹ thuật cao của các doanh nghiệp thuộc mọi thành phần kinh tế tại </w:t>
      </w:r>
      <w:r w:rsidRPr="009E197E">
        <w:rPr>
          <w:rFonts w:ascii="Times New Roman" w:hAnsi="Times New Roman"/>
          <w:color w:val="000000" w:themeColor="text1"/>
          <w:spacing w:val="10"/>
          <w:sz w:val="26"/>
          <w:szCs w:val="26"/>
          <w:lang w:eastAsia="vi-VN"/>
        </w:rPr>
        <w:t>Thành  phố Hồ Chí Minh</w:t>
      </w:r>
      <w:r w:rsidRPr="009E197E">
        <w:rPr>
          <w:rFonts w:ascii="Times New Roman" w:hAnsi="Times New Roman"/>
          <w:spacing w:val="10"/>
          <w:sz w:val="26"/>
          <w:szCs w:val="26"/>
        </w:rPr>
        <w:t xml:space="preserve">  và cả nước, đáp ứng nhu cầu học tập ngày càng cao của xã hội.</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r>
      <w:proofErr w:type="gramStart"/>
      <w:r w:rsidRPr="009E197E">
        <w:rPr>
          <w:rFonts w:ascii="Times New Roman" w:hAnsi="Times New Roman"/>
          <w:spacing w:val="10"/>
          <w:sz w:val="26"/>
          <w:szCs w:val="26"/>
        </w:rPr>
        <w:t>- Đa dạng hoá các ngành nghề đào tạo, các bậc đào tạo giúp cho người học có nhiều điều kiện lựa chọn việc học tập phù hợp với nguyện vọng, khả năng và hoàn cảnh gia đình sau khi tốt nghiệp phổ thông.</w:t>
      </w:r>
      <w:proofErr w:type="gramEnd"/>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xml:space="preserve">- Tạo được môi trường đào tạo ổn định, rộng mở và đa dạng cho mọi đối tượng học tập có cơ hội tìm kiếm việc làm, góp phần hạn chế tối đa các tệ nạn xã hội. </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Tạo điều kiện cho trường có điều kiện phát triển tốt hơn, nâng cao năng lực đào tạo, tạo niềm tin sâu rộng hơn trong xã hội về thương hiệu của  trường giúp các gia đình yên tâm và tin tưởng gửi con em theo học</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Thực hiện chủ trương lớn của Đảng và Nhà nước về việc thực hiện nhiệm vụ xã hội hoá Giáo dục và Đào tạo</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xml:space="preserve">- Đáp ứng nhu cầu phát triển kinh tế xã hộicủa </w:t>
      </w:r>
      <w:proofErr w:type="gramStart"/>
      <w:r w:rsidRPr="009E197E">
        <w:rPr>
          <w:rFonts w:ascii="Times New Roman" w:hAnsi="Times New Roman"/>
          <w:color w:val="000000" w:themeColor="text1"/>
          <w:spacing w:val="10"/>
          <w:sz w:val="26"/>
          <w:szCs w:val="26"/>
          <w:lang w:eastAsia="vi-VN"/>
        </w:rPr>
        <w:t>Thành  phố</w:t>
      </w:r>
      <w:proofErr w:type="gramEnd"/>
      <w:r w:rsidRPr="009E197E">
        <w:rPr>
          <w:rFonts w:ascii="Times New Roman" w:hAnsi="Times New Roman"/>
          <w:color w:val="000000" w:themeColor="text1"/>
          <w:spacing w:val="10"/>
          <w:sz w:val="26"/>
          <w:szCs w:val="26"/>
          <w:lang w:eastAsia="vi-VN"/>
        </w:rPr>
        <w:t xml:space="preserve"> Hồ Chí Minh</w:t>
      </w:r>
      <w:r w:rsidRPr="009E197E">
        <w:rPr>
          <w:rFonts w:ascii="Times New Roman" w:hAnsi="Times New Roman"/>
          <w:spacing w:val="10"/>
          <w:sz w:val="26"/>
          <w:szCs w:val="26"/>
        </w:rPr>
        <w:t xml:space="preserve"> và khu vực.</w:t>
      </w:r>
    </w:p>
    <w:p w:rsidR="00857351" w:rsidRPr="009E197E" w:rsidRDefault="00857351" w:rsidP="00857351">
      <w:pPr>
        <w:pStyle w:val="ListParagraph"/>
        <w:tabs>
          <w:tab w:val="left" w:pos="709"/>
        </w:tabs>
        <w:spacing w:before="120"/>
        <w:ind w:left="0" w:firstLine="720"/>
        <w:jc w:val="both"/>
        <w:rPr>
          <w:rFonts w:ascii="Times New Roman" w:hAnsi="Times New Roman"/>
          <w:b/>
          <w:i/>
          <w:color w:val="000000"/>
          <w:sz w:val="26"/>
          <w:szCs w:val="26"/>
        </w:rPr>
      </w:pPr>
      <w:r w:rsidRPr="009E197E">
        <w:rPr>
          <w:rFonts w:ascii="Times New Roman" w:hAnsi="Times New Roman"/>
          <w:spacing w:val="10"/>
          <w:sz w:val="26"/>
          <w:szCs w:val="26"/>
        </w:rPr>
        <w:t>- 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A851C3" w:rsidRPr="009E197E"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9E197E">
        <w:rPr>
          <w:rFonts w:ascii="Times New Roman" w:hAnsi="Times New Roman"/>
          <w:b/>
          <w:i/>
          <w:color w:val="000000"/>
          <w:sz w:val="26"/>
          <w:szCs w:val="26"/>
        </w:rPr>
        <w:lastRenderedPageBreak/>
        <w:t>Về hiệu quả kinh tế</w:t>
      </w:r>
    </w:p>
    <w:p w:rsidR="00857351" w:rsidRPr="009E197E" w:rsidRDefault="00857351" w:rsidP="00857351">
      <w:pPr>
        <w:spacing w:before="60"/>
        <w:ind w:firstLine="567"/>
        <w:jc w:val="both"/>
        <w:rPr>
          <w:rFonts w:ascii="Times New Roman" w:hAnsi="Times New Roman"/>
          <w:spacing w:val="10"/>
          <w:sz w:val="26"/>
          <w:szCs w:val="26"/>
        </w:rPr>
      </w:pPr>
      <w:proofErr w:type="gramStart"/>
      <w:r w:rsidRPr="009E197E">
        <w:rPr>
          <w:rFonts w:ascii="Times New Roman" w:hAnsi="Times New Roman"/>
          <w:spacing w:val="10"/>
          <w:sz w:val="26"/>
          <w:szCs w:val="26"/>
        </w:rPr>
        <w:t>- Đào tạo nguồn nhân lực ở bậc cao đẳng nghề phục vụ trực tiếp cho các khu công nghiệp, khu chế xuất, các doanh nghiệp thuộc mọi thành phần kinh tế tại thành phố và cả nước.</w:t>
      </w:r>
      <w:proofErr w:type="gramEnd"/>
    </w:p>
    <w:p w:rsidR="00857351" w:rsidRPr="009E197E" w:rsidRDefault="00857351" w:rsidP="00857351">
      <w:pPr>
        <w:tabs>
          <w:tab w:val="num" w:pos="993"/>
        </w:tabs>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 Giúp nâng cao chất lượng </w:t>
      </w:r>
      <w:proofErr w:type="gramStart"/>
      <w:r w:rsidRPr="009E197E">
        <w:rPr>
          <w:rFonts w:ascii="Times New Roman" w:hAnsi="Times New Roman"/>
          <w:spacing w:val="10"/>
          <w:sz w:val="26"/>
          <w:szCs w:val="26"/>
        </w:rPr>
        <w:t>lao</w:t>
      </w:r>
      <w:proofErr w:type="gramEnd"/>
      <w:r w:rsidRPr="009E197E">
        <w:rPr>
          <w:rFonts w:ascii="Times New Roman" w:hAnsi="Times New Roman"/>
          <w:spacing w:val="10"/>
          <w:sz w:val="26"/>
          <w:szCs w:val="26"/>
        </w:rPr>
        <w:t xml:space="preserve"> động và tăng năng suất lao động lên tới 30% so với nguồn lao động được đào tạo ở trình độ thấp hơn hoặc chưa được qua đào tạo.</w:t>
      </w:r>
    </w:p>
    <w:p w:rsidR="00857351" w:rsidRPr="009E197E" w:rsidRDefault="00857351" w:rsidP="00857351">
      <w:pPr>
        <w:tabs>
          <w:tab w:val="num" w:pos="993"/>
        </w:tabs>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 Các doanh nghiệp sử dụng lao động qua đào tạo cao đẳng nghề, trung cấp nghề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w:t>
      </w:r>
      <w:proofErr w:type="gramStart"/>
      <w:r w:rsidRPr="009E197E">
        <w:rPr>
          <w:rFonts w:ascii="Times New Roman" w:hAnsi="Times New Roman"/>
          <w:spacing w:val="10"/>
          <w:sz w:val="26"/>
          <w:szCs w:val="26"/>
        </w:rPr>
        <w:t>lao</w:t>
      </w:r>
      <w:proofErr w:type="gramEnd"/>
      <w:r w:rsidRPr="009E197E">
        <w:rPr>
          <w:rFonts w:ascii="Times New Roman" w:hAnsi="Times New Roman"/>
          <w:spacing w:val="10"/>
          <w:sz w:val="26"/>
          <w:szCs w:val="26"/>
        </w:rPr>
        <w:t xml:space="preserve"> động, giảm giá thành và nâng cao chất lượng sản phẩm.</w:t>
      </w:r>
    </w:p>
    <w:p w:rsidR="00857351" w:rsidRPr="009E197E" w:rsidRDefault="00857351" w:rsidP="00857351">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Đáp ứng yêu cầu chuyển dịch cơ cấu kinh tế, cơ cấu </w:t>
      </w:r>
      <w:proofErr w:type="gramStart"/>
      <w:r w:rsidRPr="009E197E">
        <w:rPr>
          <w:rFonts w:ascii="Times New Roman" w:hAnsi="Times New Roman"/>
          <w:spacing w:val="10"/>
          <w:sz w:val="26"/>
          <w:szCs w:val="26"/>
        </w:rPr>
        <w:t>lao</w:t>
      </w:r>
      <w:proofErr w:type="gramEnd"/>
      <w:r w:rsidRPr="009E197E">
        <w:rPr>
          <w:rFonts w:ascii="Times New Roman" w:hAnsi="Times New Roman"/>
          <w:spacing w:val="10"/>
          <w:sz w:val="26"/>
          <w:szCs w:val="26"/>
        </w:rPr>
        <w:t xml:space="preserve"> động góp phần tăng trưởng kinh tế cho thành phố.</w:t>
      </w:r>
    </w:p>
    <w:p w:rsidR="00857351" w:rsidRPr="009E197E" w:rsidRDefault="00857351" w:rsidP="00905FB0">
      <w:pPr>
        <w:pStyle w:val="ListParagraph"/>
        <w:tabs>
          <w:tab w:val="left" w:pos="993"/>
        </w:tabs>
        <w:spacing w:before="120"/>
        <w:ind w:left="0" w:firstLine="567"/>
        <w:jc w:val="both"/>
        <w:rPr>
          <w:rFonts w:ascii="Times New Roman" w:hAnsi="Times New Roman"/>
          <w:b/>
          <w:i/>
          <w:color w:val="000000"/>
          <w:sz w:val="26"/>
          <w:szCs w:val="26"/>
        </w:rPr>
      </w:pPr>
      <w:r w:rsidRPr="009E197E">
        <w:rPr>
          <w:rFonts w:ascii="Times New Roman" w:hAnsi="Times New Roman"/>
          <w:spacing w:val="10"/>
          <w:sz w:val="26"/>
          <w:szCs w:val="26"/>
        </w:rPr>
        <w:t xml:space="preserve">- Trường có nhiều điều kiện thuận lợi để đáp ứng nhu cầu học tập ngày càng cao của xã hội, mở rộng quy mô đào tạo, trên cơ sở đó tăng thêm nguồn </w:t>
      </w:r>
      <w:proofErr w:type="gramStart"/>
      <w:r w:rsidRPr="009E197E">
        <w:rPr>
          <w:rFonts w:ascii="Times New Roman" w:hAnsi="Times New Roman"/>
          <w:spacing w:val="10"/>
          <w:sz w:val="26"/>
          <w:szCs w:val="26"/>
        </w:rPr>
        <w:t>thu</w:t>
      </w:r>
      <w:proofErr w:type="gramEnd"/>
      <w:r w:rsidRPr="009E197E">
        <w:rPr>
          <w:rFonts w:ascii="Times New Roman" w:hAnsi="Times New Roman"/>
          <w:spacing w:val="10"/>
          <w:sz w:val="26"/>
          <w:szCs w:val="26"/>
        </w:rPr>
        <w:t xml:space="preserve"> cho trường bình quân hàng năm từ 25 đến 30%</w:t>
      </w:r>
    </w:p>
    <w:p w:rsidR="00A851C3" w:rsidRPr="009E197E" w:rsidRDefault="00A851C3" w:rsidP="00656640">
      <w:pPr>
        <w:pStyle w:val="ListParagraph"/>
        <w:numPr>
          <w:ilvl w:val="0"/>
          <w:numId w:val="12"/>
        </w:numPr>
        <w:tabs>
          <w:tab w:val="left" w:pos="1080"/>
        </w:tabs>
        <w:spacing w:before="120"/>
        <w:ind w:left="0" w:firstLine="567"/>
        <w:jc w:val="both"/>
        <w:rPr>
          <w:rFonts w:ascii="Times New Roman" w:hAnsi="Times New Roman"/>
          <w:b/>
          <w:i/>
          <w:color w:val="000000"/>
          <w:sz w:val="26"/>
          <w:szCs w:val="26"/>
        </w:rPr>
      </w:pPr>
      <w:r w:rsidRPr="009E197E">
        <w:rPr>
          <w:rFonts w:ascii="Times New Roman" w:hAnsi="Times New Roman"/>
          <w:b/>
          <w:i/>
          <w:color w:val="000000"/>
          <w:sz w:val="26"/>
          <w:szCs w:val="26"/>
        </w:rPr>
        <w:t>Tính bền vững của dự án</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Đảm bảo tính phát triển và bền vững cao phù hợp với xu thế </w:t>
      </w:r>
      <w:proofErr w:type="gramStart"/>
      <w:r w:rsidRPr="009E197E">
        <w:rPr>
          <w:rFonts w:ascii="Times New Roman" w:hAnsi="Times New Roman"/>
          <w:spacing w:val="10"/>
          <w:sz w:val="26"/>
          <w:szCs w:val="26"/>
        </w:rPr>
        <w:t>chung</w:t>
      </w:r>
      <w:proofErr w:type="gramEnd"/>
      <w:r w:rsidRPr="009E197E">
        <w:rPr>
          <w:rFonts w:ascii="Times New Roman" w:hAnsi="Times New Roman"/>
          <w:spacing w:val="10"/>
          <w:sz w:val="26"/>
          <w:szCs w:val="26"/>
        </w:rPr>
        <w:t xml:space="preserve"> của khu vực và thế giới trong lĩnh vực đào tạo nghề, phân định rõ ràng hai hệ thống đào tạo quốc dân: Đào tạo hàn lâm và đào tạo nghề.</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Mô hình đào tạo nguồn nhân lực kỹ thuật cao ở bậc cao đẳng </w:t>
      </w:r>
      <w:proofErr w:type="gramStart"/>
      <w:r w:rsidRPr="009E197E">
        <w:rPr>
          <w:rFonts w:ascii="Times New Roman" w:hAnsi="Times New Roman"/>
          <w:spacing w:val="10"/>
          <w:sz w:val="26"/>
          <w:szCs w:val="26"/>
        </w:rPr>
        <w:t>nghề  giải</w:t>
      </w:r>
      <w:proofErr w:type="gramEnd"/>
      <w:r w:rsidRPr="009E197E">
        <w:rPr>
          <w:rFonts w:ascii="Times New Roman" w:hAnsi="Times New Roman"/>
          <w:spacing w:val="10"/>
          <w:sz w:val="26"/>
          <w:szCs w:val="26"/>
        </w:rPr>
        <w:t xml:space="preserve"> quyết được bài toán lớn về nhu cầu cần phải có nguồn nhân lực trình độ cao, thành thạo kỹ năng thực hành đáp ứng sự nghiệp công nghiệp hoá, hiện đại hoá đất nước theo đúng chủ trương đường lối của Đảng và Nhà nước.</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Dự </w:t>
      </w:r>
      <w:proofErr w:type="gramStart"/>
      <w:r w:rsidRPr="009E197E">
        <w:rPr>
          <w:rFonts w:ascii="Times New Roman" w:hAnsi="Times New Roman"/>
          <w:spacing w:val="10"/>
          <w:sz w:val="26"/>
          <w:szCs w:val="26"/>
        </w:rPr>
        <w:t>án</w:t>
      </w:r>
      <w:proofErr w:type="gramEnd"/>
      <w:r w:rsidRPr="009E197E">
        <w:rPr>
          <w:rFonts w:ascii="Times New Roman" w:hAnsi="Times New Roman"/>
          <w:spacing w:val="10"/>
          <w:sz w:val="26"/>
          <w:szCs w:val="26"/>
        </w:rPr>
        <w:t xml:space="preserve"> được thực hiện sẽ góp phần giải quyết nhu cầu cấp thiết về nguồn nhân lực kỹ thuật cao mà đất nước đang cần trong sự nghiệp xây dựng và phát triển kinh tế-xã hội. </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Do vậy, tính bền vững của dự </w:t>
      </w:r>
      <w:proofErr w:type="gramStart"/>
      <w:r w:rsidRPr="009E197E">
        <w:rPr>
          <w:rFonts w:ascii="Times New Roman" w:hAnsi="Times New Roman"/>
          <w:spacing w:val="10"/>
          <w:sz w:val="26"/>
          <w:szCs w:val="26"/>
        </w:rPr>
        <w:t>án</w:t>
      </w:r>
      <w:proofErr w:type="gramEnd"/>
      <w:r w:rsidRPr="009E197E">
        <w:rPr>
          <w:rFonts w:ascii="Times New Roman" w:hAnsi="Times New Roman"/>
          <w:spacing w:val="10"/>
          <w:sz w:val="26"/>
          <w:szCs w:val="26"/>
        </w:rPr>
        <w:t xml:space="preserve"> luôn luôn được đảm bảo vì giải quyết được các yếu tố có tính quyết định mà một quốc gia đang trên đà phát triển và hội nhập kinh tế quốc tế cần phải có, đó là:</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Nhu cầu về việc làm của người </w:t>
      </w:r>
      <w:proofErr w:type="gramStart"/>
      <w:r w:rsidRPr="009E197E">
        <w:rPr>
          <w:rFonts w:ascii="Times New Roman" w:hAnsi="Times New Roman"/>
          <w:spacing w:val="10"/>
          <w:sz w:val="26"/>
          <w:szCs w:val="26"/>
        </w:rPr>
        <w:t>lao</w:t>
      </w:r>
      <w:proofErr w:type="gramEnd"/>
      <w:r w:rsidRPr="009E197E">
        <w:rPr>
          <w:rFonts w:ascii="Times New Roman" w:hAnsi="Times New Roman"/>
          <w:spacing w:val="10"/>
          <w:sz w:val="26"/>
          <w:szCs w:val="26"/>
        </w:rPr>
        <w:t xml:space="preserve"> động và đòi hỏi về trình độ lao động ở mức ngày càng cao, nên cần được đào tạo chuyên nghiệp ở trình độ cao đẳng nghề.</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Phục vụ đắc lực </w:t>
      </w:r>
      <w:proofErr w:type="gramStart"/>
      <w:r w:rsidRPr="009E197E">
        <w:rPr>
          <w:rFonts w:ascii="Times New Roman" w:hAnsi="Times New Roman"/>
          <w:spacing w:val="10"/>
          <w:sz w:val="26"/>
          <w:szCs w:val="26"/>
        </w:rPr>
        <w:t>cho  sự</w:t>
      </w:r>
      <w:proofErr w:type="gramEnd"/>
      <w:r w:rsidRPr="009E197E">
        <w:rPr>
          <w:rFonts w:ascii="Times New Roman" w:hAnsi="Times New Roman"/>
          <w:spacing w:val="10"/>
          <w:sz w:val="26"/>
          <w:szCs w:val="26"/>
        </w:rPr>
        <w:t xml:space="preserve"> nghiệp công nghiệp hoá, hiện đại hóa thành phố và cả nước</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Đáp ứng được yêu cầu đặt ra của ngành công nghiệp thành phố</w:t>
      </w:r>
      <w:proofErr w:type="gramStart"/>
      <w:r w:rsidRPr="009E197E">
        <w:rPr>
          <w:rFonts w:ascii="Times New Roman" w:hAnsi="Times New Roman"/>
          <w:spacing w:val="10"/>
          <w:sz w:val="26"/>
          <w:szCs w:val="26"/>
        </w:rPr>
        <w:t>,  của</w:t>
      </w:r>
      <w:proofErr w:type="gramEnd"/>
      <w:r w:rsidRPr="009E197E">
        <w:rPr>
          <w:rFonts w:ascii="Times New Roman" w:hAnsi="Times New Roman"/>
          <w:spacing w:val="10"/>
          <w:sz w:val="26"/>
          <w:szCs w:val="26"/>
        </w:rPr>
        <w:t xml:space="preserve"> các doanh nghiệp thuộc các thành phần kinh tế và toàn xã hội trong việc đào tạo nguồn nhân lực có kỹ thuật cao ở bậc cao đẳng nghề và các bậc đào tạo khác.</w:t>
      </w:r>
    </w:p>
    <w:p w:rsidR="00905FB0" w:rsidRPr="009E197E" w:rsidRDefault="00905FB0" w:rsidP="00656640">
      <w:pPr>
        <w:pStyle w:val="ListParagraph"/>
        <w:tabs>
          <w:tab w:val="left" w:pos="1080"/>
        </w:tabs>
        <w:spacing w:before="120"/>
        <w:ind w:left="0" w:firstLine="567"/>
        <w:jc w:val="both"/>
        <w:rPr>
          <w:rFonts w:ascii="Times New Roman" w:hAnsi="Times New Roman"/>
          <w:b/>
          <w:i/>
          <w:color w:val="000000"/>
          <w:sz w:val="26"/>
          <w:szCs w:val="26"/>
        </w:rPr>
      </w:pPr>
      <w:r w:rsidRPr="009E197E">
        <w:rPr>
          <w:rFonts w:ascii="Times New Roman" w:hAnsi="Times New Roman"/>
          <w:spacing w:val="10"/>
          <w:sz w:val="26"/>
          <w:szCs w:val="26"/>
        </w:rPr>
        <w:t>+ Đáp ứng xu thế hội nhập kinh tế khu vực và quốc tế nhằm rút ngắn khoảng cách với các quốc gia phát triển, trước hết là khoảng cách về trình độ nguồn nhân lực</w:t>
      </w:r>
    </w:p>
    <w:p w:rsidR="00A851C3" w:rsidRPr="009E197E"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9E197E">
        <w:rPr>
          <w:rFonts w:ascii="Times New Roman" w:hAnsi="Times New Roman"/>
          <w:b/>
          <w:i/>
          <w:color w:val="000000"/>
          <w:sz w:val="26"/>
          <w:szCs w:val="26"/>
        </w:rPr>
        <w:t>Phân tích rủi ro và giải pháp</w:t>
      </w:r>
    </w:p>
    <w:p w:rsidR="00905FB0" w:rsidRPr="009E197E" w:rsidRDefault="00905FB0" w:rsidP="00905FB0">
      <w:pPr>
        <w:spacing w:before="60"/>
        <w:ind w:firstLine="567"/>
        <w:rPr>
          <w:rFonts w:ascii="Times New Roman" w:hAnsi="Times New Roman"/>
          <w:color w:val="000000" w:themeColor="text1"/>
          <w:spacing w:val="10"/>
          <w:sz w:val="26"/>
          <w:szCs w:val="26"/>
          <w:highlight w:val="yellow"/>
        </w:rPr>
      </w:pPr>
      <w:r w:rsidRPr="009E197E">
        <w:rPr>
          <w:rFonts w:ascii="Times New Roman" w:hAnsi="Times New Roman"/>
          <w:color w:val="000000" w:themeColor="text1"/>
          <w:spacing w:val="10"/>
          <w:sz w:val="26"/>
          <w:szCs w:val="26"/>
          <w:highlight w:val="yellow"/>
        </w:rPr>
        <w:t xml:space="preserve">- Rủi ro </w:t>
      </w:r>
      <w:proofErr w:type="gramStart"/>
      <w:r w:rsidRPr="009E197E">
        <w:rPr>
          <w:rFonts w:ascii="Times New Roman" w:hAnsi="Times New Roman"/>
          <w:color w:val="000000" w:themeColor="text1"/>
          <w:spacing w:val="10"/>
          <w:sz w:val="26"/>
          <w:szCs w:val="26"/>
          <w:highlight w:val="yellow"/>
        </w:rPr>
        <w:t>vĩ</w:t>
      </w:r>
      <w:proofErr w:type="gramEnd"/>
      <w:r w:rsidRPr="009E197E">
        <w:rPr>
          <w:rFonts w:ascii="Times New Roman" w:hAnsi="Times New Roman"/>
          <w:color w:val="000000" w:themeColor="text1"/>
          <w:spacing w:val="10"/>
          <w:sz w:val="26"/>
          <w:szCs w:val="26"/>
          <w:highlight w:val="yellow"/>
        </w:rPr>
        <w:t xml:space="preserve"> mô:  Phòng vệ trước các biến động của ……….</w:t>
      </w:r>
    </w:p>
    <w:p w:rsidR="00905FB0" w:rsidRPr="009E197E" w:rsidRDefault="00905FB0" w:rsidP="00905FB0">
      <w:pPr>
        <w:spacing w:before="60"/>
        <w:ind w:firstLine="567"/>
        <w:rPr>
          <w:rFonts w:ascii="Times New Roman" w:hAnsi="Times New Roman"/>
          <w:color w:val="000000" w:themeColor="text1"/>
          <w:spacing w:val="10"/>
          <w:sz w:val="26"/>
          <w:szCs w:val="26"/>
          <w:highlight w:val="yellow"/>
        </w:rPr>
      </w:pPr>
      <w:r w:rsidRPr="009E197E">
        <w:rPr>
          <w:rFonts w:ascii="Times New Roman" w:hAnsi="Times New Roman"/>
          <w:color w:val="000000" w:themeColor="text1"/>
          <w:spacing w:val="10"/>
          <w:sz w:val="26"/>
          <w:szCs w:val="26"/>
          <w:highlight w:val="yellow"/>
        </w:rPr>
        <w:lastRenderedPageBreak/>
        <w:t xml:space="preserve">- Rủi ro tài chính: Tiếp cận dòng vốn …………. và mạng lưới nhà đầu tư ………. </w:t>
      </w:r>
    </w:p>
    <w:p w:rsidR="00905FB0" w:rsidRPr="009E197E" w:rsidRDefault="00905FB0" w:rsidP="00905FB0">
      <w:pPr>
        <w:pStyle w:val="ListParagraph"/>
        <w:tabs>
          <w:tab w:val="left" w:pos="1080"/>
        </w:tabs>
        <w:spacing w:before="120"/>
        <w:ind w:left="0" w:firstLine="567"/>
        <w:jc w:val="both"/>
        <w:rPr>
          <w:rFonts w:ascii="Times New Roman" w:hAnsi="Times New Roman"/>
          <w:color w:val="000000" w:themeColor="text1"/>
          <w:spacing w:val="10"/>
          <w:sz w:val="26"/>
          <w:szCs w:val="26"/>
        </w:rPr>
      </w:pPr>
      <w:r w:rsidRPr="009E197E">
        <w:rPr>
          <w:rFonts w:ascii="Times New Roman" w:hAnsi="Times New Roman"/>
          <w:color w:val="000000" w:themeColor="text1"/>
          <w:spacing w:val="10"/>
          <w:sz w:val="26"/>
          <w:szCs w:val="26"/>
          <w:highlight w:val="yellow"/>
        </w:rPr>
        <w:t>- Rủi ro thị trường:  Chất lượng và số lượng học sinh đầu vào ……sản phẩm đầu ra ……..của quá trình đào tạo.</w:t>
      </w:r>
    </w:p>
    <w:p w:rsidR="003059FC" w:rsidRPr="009E197E" w:rsidRDefault="003059FC" w:rsidP="00905FB0">
      <w:pPr>
        <w:pStyle w:val="ListParagraph"/>
        <w:tabs>
          <w:tab w:val="left" w:pos="1080"/>
        </w:tabs>
        <w:spacing w:before="120"/>
        <w:ind w:left="0" w:firstLine="567"/>
        <w:jc w:val="both"/>
        <w:rPr>
          <w:rFonts w:ascii="Times New Roman" w:hAnsi="Times New Roman"/>
          <w:b/>
          <w:i/>
          <w:color w:val="000000"/>
          <w:sz w:val="26"/>
          <w:szCs w:val="26"/>
        </w:rPr>
      </w:pPr>
    </w:p>
    <w:p w:rsidR="00F535EE" w:rsidRPr="009E197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sidRPr="009E197E">
        <w:rPr>
          <w:rFonts w:ascii="Times New Roman" w:hAnsi="Times New Roman"/>
          <w:b/>
          <w:color w:val="000000"/>
          <w:sz w:val="26"/>
          <w:szCs w:val="26"/>
        </w:rPr>
        <w:t>Kết luận và kiến nghị</w:t>
      </w:r>
    </w:p>
    <w:p w:rsidR="007F19D4" w:rsidRPr="00656640" w:rsidRDefault="007F19D4" w:rsidP="007F19D4">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Trong xu thế toàn cầu hóa hội nhập kinh tế khu vực và kinh tế quốc tế, để đáp ứng nhu cầu đào tạo nguồn</w:t>
      </w:r>
      <w:r w:rsidRPr="00656640">
        <w:rPr>
          <w:rFonts w:ascii="Times New Roman" w:hAnsi="Times New Roman"/>
          <w:spacing w:val="10"/>
          <w:sz w:val="26"/>
          <w:szCs w:val="26"/>
        </w:rPr>
        <w:t xml:space="preserve"> nhân lực chất lượng cao phục vụ cho xã hội, xuất phát từ yêu cầu đòi hỏi của thực tế khách quan, yêu cầu của sự phát triển, Trường xây dựng </w:t>
      </w:r>
      <w:r w:rsidRPr="00656640">
        <w:rPr>
          <w:rFonts w:ascii="Times New Roman" w:hAnsi="Times New Roman"/>
          <w:bCs/>
          <w:spacing w:val="10"/>
          <w:sz w:val="26"/>
          <w:szCs w:val="26"/>
        </w:rPr>
        <w:t xml:space="preserve">Dự án đầu tư phát triển dạy nghề 2016 – 2020, </w:t>
      </w:r>
      <w:r w:rsidRPr="00656640">
        <w:rPr>
          <w:rFonts w:ascii="Times New Roman" w:hAnsi="Times New Roman"/>
          <w:spacing w:val="10"/>
          <w:sz w:val="26"/>
          <w:szCs w:val="26"/>
        </w:rPr>
        <w:t>với chức năng nhiệm vụ đào tạo bậc cao đẳng nghề, trung cấp nghề nhằm khai thác có hiệu quả mọi nguồn lực và tiềm năng của nhà trường cung cấp nguồn lao động chất lượng cao có kiến thức và kỹ năng thực hành cho các doanh nghiệp trong điều kiện chuyển giao công nghệ và cạnh tranh phát triển.</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t>Mặt khác, dự án còn góp phần phân luồng hướng nghiệp đối với học sinh phổ thông, tạo việc làm cho người lao động, thực hiện xoá đói, giảm nghèo, nâng cao mức sống ở vùng nông thôn ngoại thành Thành phố Hồ chí Minh, phù hợp với quá trình chuyển dịch cơ cấu lao động, thúc đẩy sự phát triển kinh tế của thành phố.</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t xml:space="preserve">Trước tình hình nhiệm vụ mới, thực hiện Chiến lược phát triển Dạy nghề và quy hoạch tổng thể phát triển kinh tế - xã hội của thành phố Hồ Chí Minh đến năm 2020, tầm nhìn đến năm 2025, trường đã tích cực chủ động đầu tư phát triển với phương châm </w:t>
      </w:r>
      <w:r w:rsidRPr="00656640">
        <w:rPr>
          <w:rFonts w:ascii="Times New Roman" w:hAnsi="Times New Roman"/>
          <w:iCs/>
          <w:spacing w:val="10"/>
          <w:sz w:val="26"/>
          <w:szCs w:val="26"/>
        </w:rPr>
        <w:t>"Đi trước đón đầu"</w:t>
      </w:r>
      <w:r w:rsidRPr="00656640">
        <w:rPr>
          <w:rFonts w:ascii="Times New Roman" w:hAnsi="Times New Roman"/>
          <w:spacing w:val="10"/>
          <w:sz w:val="26"/>
          <w:szCs w:val="26"/>
        </w:rPr>
        <w:t xml:space="preserve"> không ngừng nâng cao năng lực đào tạo để đáp </w:t>
      </w:r>
      <w:proofErr w:type="gramStart"/>
      <w:r w:rsidRPr="00656640">
        <w:rPr>
          <w:rFonts w:ascii="Times New Roman" w:hAnsi="Times New Roman"/>
          <w:spacing w:val="10"/>
          <w:sz w:val="26"/>
          <w:szCs w:val="26"/>
        </w:rPr>
        <w:t>ứng  yêu</w:t>
      </w:r>
      <w:proofErr w:type="gramEnd"/>
      <w:r w:rsidRPr="00656640">
        <w:rPr>
          <w:rFonts w:ascii="Times New Roman" w:hAnsi="Times New Roman"/>
          <w:spacing w:val="10"/>
          <w:sz w:val="26"/>
          <w:szCs w:val="26"/>
        </w:rPr>
        <w:t xml:space="preserve"> cầu nhiệm vụ trước mắt cũng như lâu dài, cung cấp nguồn nhân lực có chất lượng cho thành phố.</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t xml:space="preserve">Xuất phát từ nhu cầu đào tạo cán bộ kỹ thuật và công nhân giỏi nghề, mở rộng quy mô đào tạo nghề và nâng cao chất lượng đào tạo là xu thế phát triển </w:t>
      </w:r>
      <w:proofErr w:type="gramStart"/>
      <w:r w:rsidRPr="00656640">
        <w:rPr>
          <w:rFonts w:ascii="Times New Roman" w:hAnsi="Times New Roman"/>
          <w:spacing w:val="10"/>
          <w:sz w:val="26"/>
          <w:szCs w:val="26"/>
        </w:rPr>
        <w:t>chung</w:t>
      </w:r>
      <w:proofErr w:type="gramEnd"/>
      <w:r w:rsidRPr="00656640">
        <w:rPr>
          <w:rFonts w:ascii="Times New Roman" w:hAnsi="Times New Roman"/>
          <w:spacing w:val="10"/>
          <w:sz w:val="26"/>
          <w:szCs w:val="26"/>
        </w:rPr>
        <w:t xml:space="preserve"> của các trường và là đòi hỏi cấp thiết của xã hội. Có thể nói, đến nay trường đã chuẩn bị đầy đủ những tiền đề vật chất - kỹ thuật</w:t>
      </w:r>
      <w:proofErr w:type="gramStart"/>
      <w:r w:rsidRPr="00656640">
        <w:rPr>
          <w:rFonts w:ascii="Times New Roman" w:hAnsi="Times New Roman"/>
          <w:spacing w:val="10"/>
          <w:sz w:val="26"/>
          <w:szCs w:val="26"/>
        </w:rPr>
        <w:t>,  lựa</w:t>
      </w:r>
      <w:proofErr w:type="gramEnd"/>
      <w:r w:rsidRPr="00656640">
        <w:rPr>
          <w:rFonts w:ascii="Times New Roman" w:hAnsi="Times New Roman"/>
          <w:spacing w:val="10"/>
          <w:sz w:val="26"/>
          <w:szCs w:val="26"/>
        </w:rPr>
        <w:t xml:space="preserve"> chọn phương án đầu tư có hiệu quả, đồng thời tập trung trí lực phát triển đội ngũ giáo viên, xây dựng nội dung chương trình đào tạo chuẩn hóa cơ sở vật chất trang thiết bị phù hợp với sự phát triển của khoa học công nghệ.</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t>Với truyền thống 30 năm xây dựng và trưởng thành, với vị trí là trường trọng điểm của ngành giáo dục và đào tạo Thành phố Hồ chí Minh, trường đã đạt nhiều thành tích đóng góp cho sự  nghiệp công nghiệp hoá, hiện đại hoá thành phố và cả nước.</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bCs/>
          <w:spacing w:val="10"/>
          <w:sz w:val="26"/>
          <w:szCs w:val="26"/>
        </w:rPr>
        <w:t>Trường Cao đẳng Kỹ thuật Lý Tự Trọng Thành phố Hồ Chí Minh</w:t>
      </w:r>
      <w:r w:rsidRPr="00656640">
        <w:rPr>
          <w:rFonts w:ascii="Times New Roman" w:hAnsi="Times New Roman"/>
          <w:spacing w:val="10"/>
          <w:sz w:val="26"/>
          <w:szCs w:val="26"/>
        </w:rPr>
        <w:t xml:space="preserve"> xét thấy có đủ năng lực và điều kiện thực hiện dự án, kính đề nghị Ủy ban Nhân dân thành phố, Sở Lao động - Thương binh và Xã hội xem xét, phê duyệt Dự án để giúp trường thực hiện tốt chiến lược phát triển nhà trường đến năm 2020 và những năm tiếp theo.  </w:t>
      </w:r>
    </w:p>
    <w:p w:rsidR="00E938B6" w:rsidRDefault="00E938B6" w:rsidP="00905FB0">
      <w:pPr>
        <w:spacing w:after="200" w:line="276" w:lineRule="auto"/>
        <w:rPr>
          <w:rFonts w:ascii="Times New Roman" w:hAnsi="Times New Roman"/>
          <w:b/>
          <w:color w:val="000000"/>
          <w:sz w:val="26"/>
          <w:szCs w:val="26"/>
        </w:rPr>
      </w:pPr>
      <w:r>
        <w:rPr>
          <w:rFonts w:ascii="Times New Roman" w:hAnsi="Times New Roman"/>
          <w:b/>
          <w:color w:val="000000"/>
          <w:sz w:val="26"/>
          <w:szCs w:val="26"/>
        </w:rPr>
        <w:br w:type="page"/>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lastRenderedPageBreak/>
        <w:t>Phần thứ hai</w:t>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t>THIẾT KẾ CƠ SỞ CỦA DỰ ÁN</w:t>
      </w:r>
    </w:p>
    <w:p w:rsidR="00E938B6" w:rsidRDefault="00E938B6" w:rsidP="00E938B6">
      <w:pPr>
        <w:pStyle w:val="ListParagraph"/>
        <w:tabs>
          <w:tab w:val="left" w:pos="1170"/>
        </w:tabs>
        <w:spacing w:before="120"/>
        <w:jc w:val="both"/>
        <w:rPr>
          <w:rFonts w:ascii="Times New Roman" w:hAnsi="Times New Roman"/>
          <w:b/>
          <w:color w:val="000000"/>
          <w:sz w:val="26"/>
          <w:szCs w:val="26"/>
        </w:rPr>
      </w:pPr>
    </w:p>
    <w:p w:rsidR="00E938B6"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Thuyết minh thiết kế cơ sở gồm các nội dung sau</w:t>
      </w:r>
      <w:r>
        <w:rPr>
          <w:rFonts w:ascii="Times New Roman" w:hAnsi="Times New Roman"/>
          <w:b/>
          <w:color w:val="000000"/>
          <w:sz w:val="26"/>
          <w:szCs w:val="26"/>
        </w:rPr>
        <w:t>:</w:t>
      </w:r>
    </w:p>
    <w:p w:rsidR="00FD7F22"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Bản vẽ thiết kế cơ sở</w:t>
      </w:r>
      <w:bookmarkStart w:id="6" w:name="_GoBack"/>
      <w:bookmarkEnd w:id="6"/>
      <w:r w:rsidRPr="00905FB0">
        <w:rPr>
          <w:rFonts w:ascii="Times New Roman" w:hAnsi="Times New Roman"/>
          <w:b/>
          <w:color w:val="000000"/>
          <w:sz w:val="26"/>
          <w:szCs w:val="26"/>
          <w:highlight w:val="yellow"/>
        </w:rPr>
        <w:t xml:space="preserve"> bao gồm</w:t>
      </w:r>
      <w:r w:rsidR="00765718">
        <w:rPr>
          <w:rFonts w:ascii="Times New Roman" w:hAnsi="Times New Roman"/>
          <w:b/>
          <w:color w:val="000000"/>
          <w:sz w:val="26"/>
          <w:szCs w:val="26"/>
        </w:rPr>
        <w:t xml:space="preserve">: </w:t>
      </w:r>
    </w:p>
    <w:p w:rsidR="003949F2" w:rsidRPr="003949F2" w:rsidRDefault="003949F2" w:rsidP="003949F2">
      <w:pPr>
        <w:pStyle w:val="ListParagraph"/>
        <w:tabs>
          <w:tab w:val="left" w:pos="1080"/>
        </w:tabs>
        <w:spacing w:before="120"/>
        <w:jc w:val="center"/>
        <w:rPr>
          <w:rFonts w:ascii="Times New Roman" w:hAnsi="Times New Roman"/>
          <w:b/>
          <w:color w:val="000000"/>
          <w:sz w:val="26"/>
          <w:szCs w:val="26"/>
        </w:rPr>
      </w:pPr>
    </w:p>
    <w:p w:rsidR="00E62769" w:rsidRPr="00C6181D" w:rsidRDefault="00E62769" w:rsidP="00E62769">
      <w:pPr>
        <w:pStyle w:val="ListParagraph"/>
        <w:ind w:left="0" w:firstLine="720"/>
        <w:jc w:val="both"/>
        <w:rPr>
          <w:rFonts w:ascii="Times New Roman" w:hAnsi="Times New Roman"/>
          <w:color w:val="000000"/>
          <w:sz w:val="36"/>
          <w:szCs w:val="26"/>
        </w:rPr>
      </w:pPr>
    </w:p>
    <w:p w:rsidR="00E62769" w:rsidRPr="00E62769" w:rsidRDefault="00E62769" w:rsidP="00E62769">
      <w:pPr>
        <w:keepNext/>
        <w:tabs>
          <w:tab w:val="center" w:pos="6720"/>
        </w:tabs>
        <w:jc w:val="both"/>
        <w:outlineLvl w:val="4"/>
        <w:rPr>
          <w:rFonts w:ascii="Times New Roman" w:hAnsi="Times New Roman"/>
          <w:b/>
          <w:bCs/>
          <w:i/>
          <w:iCs/>
          <w:szCs w:val="24"/>
        </w:rPr>
      </w:pPr>
      <w:r w:rsidRPr="00E529F4">
        <w:rPr>
          <w:rFonts w:ascii="Times New Roman" w:hAnsi="Times New Roman"/>
          <w:b/>
          <w:bCs/>
          <w:i/>
          <w:szCs w:val="24"/>
        </w:rPr>
        <w:t>Nơi nhận:</w:t>
      </w:r>
      <w:r>
        <w:rPr>
          <w:rFonts w:ascii="Times New Roman" w:hAnsi="Times New Roman"/>
          <w:b/>
          <w:bCs/>
          <w:sz w:val="26"/>
          <w:szCs w:val="26"/>
        </w:rPr>
        <w:tab/>
      </w:r>
      <w:r w:rsidRPr="00E62769">
        <w:rPr>
          <w:rFonts w:ascii="Times New Roman" w:hAnsi="Times New Roman"/>
          <w:b/>
          <w:bCs/>
          <w:sz w:val="26"/>
          <w:szCs w:val="26"/>
        </w:rPr>
        <w:t>HIỆU TRƯỞNG</w:t>
      </w:r>
    </w:p>
    <w:p w:rsidR="00E62769" w:rsidRPr="00E62769" w:rsidRDefault="005C6755" w:rsidP="00E62769">
      <w:pPr>
        <w:numPr>
          <w:ilvl w:val="0"/>
          <w:numId w:val="3"/>
        </w:numPr>
        <w:tabs>
          <w:tab w:val="num" w:pos="120"/>
          <w:tab w:val="center" w:pos="6720"/>
        </w:tabs>
        <w:ind w:left="0" w:firstLine="0"/>
        <w:jc w:val="both"/>
        <w:rPr>
          <w:rFonts w:ascii="Times New Roman" w:hAnsi="Times New Roman"/>
          <w:sz w:val="22"/>
          <w:szCs w:val="22"/>
        </w:rPr>
      </w:pPr>
      <w:r>
        <w:rPr>
          <w:rFonts w:ascii="Times New Roman" w:hAnsi="Times New Roman"/>
          <w:sz w:val="22"/>
          <w:szCs w:val="22"/>
        </w:rPr>
        <w:t>Sở</w:t>
      </w:r>
      <w:r w:rsidR="00E62769" w:rsidRPr="00E62769">
        <w:rPr>
          <w:rFonts w:ascii="Times New Roman" w:hAnsi="Times New Roman"/>
          <w:sz w:val="22"/>
          <w:szCs w:val="22"/>
        </w:rPr>
        <w:t xml:space="preserve"> </w:t>
      </w:r>
      <w:r w:rsidR="00E529F4">
        <w:rPr>
          <w:rFonts w:ascii="Times New Roman" w:hAnsi="Times New Roman"/>
          <w:sz w:val="22"/>
          <w:szCs w:val="22"/>
        </w:rPr>
        <w:t>Lao động Thương binh và Xã hội</w:t>
      </w:r>
      <w:r w:rsidR="00E62769" w:rsidRPr="00E62769">
        <w:rPr>
          <w:rFonts w:ascii="Times New Roman" w:hAnsi="Times New Roman"/>
          <w:sz w:val="22"/>
          <w:szCs w:val="22"/>
        </w:rPr>
        <w:t xml:space="preserve"> (để báo cáo); </w:t>
      </w:r>
    </w:p>
    <w:p w:rsidR="00E62769" w:rsidRPr="00C6181D" w:rsidRDefault="00E62769" w:rsidP="00C6181D">
      <w:pPr>
        <w:numPr>
          <w:ilvl w:val="0"/>
          <w:numId w:val="3"/>
        </w:numPr>
        <w:tabs>
          <w:tab w:val="num" w:pos="120"/>
          <w:tab w:val="center" w:pos="6720"/>
        </w:tabs>
        <w:ind w:left="0" w:firstLine="0"/>
        <w:jc w:val="both"/>
        <w:rPr>
          <w:rFonts w:ascii="Times New Roman" w:hAnsi="Times New Roman"/>
          <w:szCs w:val="24"/>
        </w:rPr>
      </w:pPr>
      <w:r w:rsidRPr="00C6181D">
        <w:rPr>
          <w:rFonts w:ascii="Times New Roman" w:hAnsi="Times New Roman"/>
          <w:sz w:val="22"/>
          <w:szCs w:val="22"/>
        </w:rPr>
        <w:t>Lưu</w:t>
      </w:r>
      <w:r w:rsidR="00C6181D">
        <w:rPr>
          <w:rFonts w:ascii="Times New Roman" w:hAnsi="Times New Roman"/>
          <w:sz w:val="22"/>
          <w:szCs w:val="22"/>
        </w:rPr>
        <w:t xml:space="preserve">: </w:t>
      </w:r>
      <w:r w:rsidRPr="00C6181D">
        <w:rPr>
          <w:rFonts w:ascii="Times New Roman" w:hAnsi="Times New Roman"/>
          <w:sz w:val="22"/>
          <w:szCs w:val="22"/>
        </w:rPr>
        <w:t>VT</w:t>
      </w:r>
      <w:r w:rsidR="00C6181D">
        <w:rPr>
          <w:rFonts w:ascii="Times New Roman" w:hAnsi="Times New Roman"/>
          <w:sz w:val="22"/>
          <w:szCs w:val="22"/>
        </w:rPr>
        <w:t>,TC-HC-TH</w:t>
      </w:r>
      <w:r w:rsidRPr="00C6181D">
        <w:rPr>
          <w:rFonts w:ascii="Times New Roman" w:hAnsi="Times New Roman"/>
          <w:sz w:val="22"/>
          <w:szCs w:val="22"/>
        </w:rPr>
        <w:t>.</w:t>
      </w:r>
    </w:p>
    <w:sectPr w:rsidR="00E62769" w:rsidRPr="00C6181D" w:rsidSect="00361035">
      <w:footerReference w:type="default" r:id="rId10"/>
      <w:pgSz w:w="11909" w:h="16834" w:code="9"/>
      <w:pgMar w:top="806" w:right="907" w:bottom="990" w:left="171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8F2" w:rsidRDefault="00B048F2" w:rsidP="00C6181D">
      <w:r>
        <w:separator/>
      </w:r>
    </w:p>
  </w:endnote>
  <w:endnote w:type="continuationSeparator" w:id="0">
    <w:p w:rsidR="00B048F2" w:rsidRDefault="00B048F2" w:rsidP="00C6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619202"/>
      <w:docPartObj>
        <w:docPartGallery w:val="Page Numbers (Bottom of Page)"/>
        <w:docPartUnique/>
      </w:docPartObj>
    </w:sdtPr>
    <w:sdtEndPr>
      <w:rPr>
        <w:sz w:val="18"/>
      </w:rPr>
    </w:sdtEndPr>
    <w:sdtContent>
      <w:p w:rsidR="00656640" w:rsidRDefault="00656640">
        <w:pPr>
          <w:pStyle w:val="Footer"/>
          <w:jc w:val="right"/>
        </w:pPr>
        <w:r w:rsidRPr="00C6181D">
          <w:rPr>
            <w:sz w:val="18"/>
          </w:rPr>
          <w:fldChar w:fldCharType="begin"/>
        </w:r>
        <w:r w:rsidRPr="00C6181D">
          <w:rPr>
            <w:sz w:val="18"/>
          </w:rPr>
          <w:instrText xml:space="preserve"> PAGE   \* MERGEFORMAT </w:instrText>
        </w:r>
        <w:r w:rsidRPr="00C6181D">
          <w:rPr>
            <w:sz w:val="18"/>
          </w:rPr>
          <w:fldChar w:fldCharType="separate"/>
        </w:r>
        <w:r w:rsidR="00A03053">
          <w:rPr>
            <w:noProof/>
            <w:sz w:val="18"/>
          </w:rPr>
          <w:t>1</w:t>
        </w:r>
        <w:r w:rsidRPr="00C6181D">
          <w:rPr>
            <w:sz w:val="18"/>
          </w:rPr>
          <w:fldChar w:fldCharType="end"/>
        </w:r>
      </w:p>
    </w:sdtContent>
  </w:sdt>
  <w:p w:rsidR="00656640" w:rsidRDefault="006566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8F2" w:rsidRDefault="00B048F2" w:rsidP="00C6181D">
      <w:r>
        <w:separator/>
      </w:r>
    </w:p>
  </w:footnote>
  <w:footnote w:type="continuationSeparator" w:id="0">
    <w:p w:rsidR="00B048F2" w:rsidRDefault="00B048F2" w:rsidP="00C618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808B9"/>
    <w:multiLevelType w:val="hybridMultilevel"/>
    <w:tmpl w:val="272ABFBA"/>
    <w:lvl w:ilvl="0" w:tplc="0F06BA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175B85"/>
    <w:multiLevelType w:val="hybridMultilevel"/>
    <w:tmpl w:val="112AE154"/>
    <w:lvl w:ilvl="0" w:tplc="3BFA4F56">
      <w:start w:val="1"/>
      <w:numFmt w:val="lowerLetter"/>
      <w:lvlText w:val="%1."/>
      <w:lvlJc w:val="left"/>
      <w:pPr>
        <w:ind w:left="1211"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09529C"/>
    <w:multiLevelType w:val="hybridMultilevel"/>
    <w:tmpl w:val="75DCE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E9376E"/>
    <w:multiLevelType w:val="hybridMultilevel"/>
    <w:tmpl w:val="3E689674"/>
    <w:lvl w:ilvl="0" w:tplc="614C2734">
      <w:start w:val="1"/>
      <w:numFmt w:val="lowerLetter"/>
      <w:lvlText w:val="%1)"/>
      <w:lvlJc w:val="left"/>
      <w:pPr>
        <w:ind w:left="1482" w:hanging="360"/>
      </w:pPr>
      <w:rPr>
        <w:rFonts w:hint="default"/>
      </w:rPr>
    </w:lvl>
    <w:lvl w:ilvl="1" w:tplc="04090019" w:tentative="1">
      <w:start w:val="1"/>
      <w:numFmt w:val="lowerLetter"/>
      <w:lvlText w:val="%2."/>
      <w:lvlJc w:val="left"/>
      <w:pPr>
        <w:ind w:left="2202" w:hanging="360"/>
      </w:pPr>
    </w:lvl>
    <w:lvl w:ilvl="2" w:tplc="0409001B" w:tentative="1">
      <w:start w:val="1"/>
      <w:numFmt w:val="lowerRoman"/>
      <w:lvlText w:val="%3."/>
      <w:lvlJc w:val="right"/>
      <w:pPr>
        <w:ind w:left="2922" w:hanging="180"/>
      </w:pPr>
    </w:lvl>
    <w:lvl w:ilvl="3" w:tplc="0409000F" w:tentative="1">
      <w:start w:val="1"/>
      <w:numFmt w:val="decimal"/>
      <w:lvlText w:val="%4."/>
      <w:lvlJc w:val="left"/>
      <w:pPr>
        <w:ind w:left="3642" w:hanging="360"/>
      </w:pPr>
    </w:lvl>
    <w:lvl w:ilvl="4" w:tplc="04090019" w:tentative="1">
      <w:start w:val="1"/>
      <w:numFmt w:val="lowerLetter"/>
      <w:lvlText w:val="%5."/>
      <w:lvlJc w:val="left"/>
      <w:pPr>
        <w:ind w:left="4362" w:hanging="360"/>
      </w:pPr>
    </w:lvl>
    <w:lvl w:ilvl="5" w:tplc="0409001B" w:tentative="1">
      <w:start w:val="1"/>
      <w:numFmt w:val="lowerRoman"/>
      <w:lvlText w:val="%6."/>
      <w:lvlJc w:val="right"/>
      <w:pPr>
        <w:ind w:left="5082" w:hanging="180"/>
      </w:pPr>
    </w:lvl>
    <w:lvl w:ilvl="6" w:tplc="0409000F" w:tentative="1">
      <w:start w:val="1"/>
      <w:numFmt w:val="decimal"/>
      <w:lvlText w:val="%7."/>
      <w:lvlJc w:val="left"/>
      <w:pPr>
        <w:ind w:left="5802" w:hanging="360"/>
      </w:pPr>
    </w:lvl>
    <w:lvl w:ilvl="7" w:tplc="04090019" w:tentative="1">
      <w:start w:val="1"/>
      <w:numFmt w:val="lowerLetter"/>
      <w:lvlText w:val="%8."/>
      <w:lvlJc w:val="left"/>
      <w:pPr>
        <w:ind w:left="6522" w:hanging="360"/>
      </w:pPr>
    </w:lvl>
    <w:lvl w:ilvl="8" w:tplc="0409001B" w:tentative="1">
      <w:start w:val="1"/>
      <w:numFmt w:val="lowerRoman"/>
      <w:lvlText w:val="%9."/>
      <w:lvlJc w:val="right"/>
      <w:pPr>
        <w:ind w:left="7242" w:hanging="180"/>
      </w:pPr>
    </w:lvl>
  </w:abstractNum>
  <w:abstractNum w:abstractNumId="4">
    <w:nsid w:val="163C33AB"/>
    <w:multiLevelType w:val="multilevel"/>
    <w:tmpl w:val="33440FB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
    <w:nsid w:val="19190387"/>
    <w:multiLevelType w:val="hybridMultilevel"/>
    <w:tmpl w:val="96C473A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D197802"/>
    <w:multiLevelType w:val="hybridMultilevel"/>
    <w:tmpl w:val="6532916A"/>
    <w:lvl w:ilvl="0" w:tplc="B80C52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3971C9A"/>
    <w:multiLevelType w:val="hybridMultilevel"/>
    <w:tmpl w:val="68DC23C2"/>
    <w:lvl w:ilvl="0" w:tplc="D7A8C2C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0D351FE"/>
    <w:multiLevelType w:val="hybridMultilevel"/>
    <w:tmpl w:val="C2E69A1C"/>
    <w:lvl w:ilvl="0" w:tplc="A4700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546502"/>
    <w:multiLevelType w:val="hybridMultilevel"/>
    <w:tmpl w:val="3C9459A6"/>
    <w:lvl w:ilvl="0" w:tplc="B7A489B8">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2">
    <w:nsid w:val="39681337"/>
    <w:multiLevelType w:val="multilevel"/>
    <w:tmpl w:val="A274D042"/>
    <w:lvl w:ilvl="0">
      <w:start w:val="5"/>
      <w:numFmt w:val="decimal"/>
      <w:lvlText w:val="%1."/>
      <w:lvlJc w:val="left"/>
      <w:pPr>
        <w:ind w:left="450" w:hanging="450"/>
      </w:pPr>
      <w:rPr>
        <w:rFonts w:hint="default"/>
      </w:rPr>
    </w:lvl>
    <w:lvl w:ilvl="1">
      <w:start w:val="4"/>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3">
    <w:nsid w:val="3AC37AAE"/>
    <w:multiLevelType w:val="hybridMultilevel"/>
    <w:tmpl w:val="529EFC96"/>
    <w:lvl w:ilvl="0" w:tplc="6D86232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A421F4"/>
    <w:multiLevelType w:val="hybridMultilevel"/>
    <w:tmpl w:val="AFCCBE8C"/>
    <w:lvl w:ilvl="0" w:tplc="435460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9476988"/>
    <w:multiLevelType w:val="hybridMultilevel"/>
    <w:tmpl w:val="B4327A54"/>
    <w:lvl w:ilvl="0" w:tplc="165E85F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8">
    <w:nsid w:val="6E0E6D77"/>
    <w:multiLevelType w:val="hybridMultilevel"/>
    <w:tmpl w:val="A1CE0720"/>
    <w:lvl w:ilvl="0" w:tplc="D20EDC32">
      <w:start w:val="1"/>
      <w:numFmt w:val="decimal"/>
      <w:lvlText w:val="%1."/>
      <w:lvlJc w:val="left"/>
      <w:pPr>
        <w:ind w:left="108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C31CAD"/>
    <w:multiLevelType w:val="hybridMultilevel"/>
    <w:tmpl w:val="AC62C934"/>
    <w:lvl w:ilvl="0" w:tplc="33F0CED8">
      <w:start w:val="1"/>
      <w:numFmt w:val="lowerLetter"/>
      <w:lvlText w:val="%1."/>
      <w:lvlJc w:val="left"/>
      <w:pPr>
        <w:ind w:left="1440" w:hanging="360"/>
      </w:pPr>
      <w:rPr>
        <w:rFonts w:hint="default"/>
        <w:color w:val="000000"/>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1E35352"/>
    <w:multiLevelType w:val="hybridMultilevel"/>
    <w:tmpl w:val="1C02DD82"/>
    <w:lvl w:ilvl="0" w:tplc="DCFADE26">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CFADE26">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53D69D1"/>
    <w:multiLevelType w:val="hybridMultilevel"/>
    <w:tmpl w:val="EEC6CF5E"/>
    <w:lvl w:ilvl="0" w:tplc="043E317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7FA7C84"/>
    <w:multiLevelType w:val="hybridMultilevel"/>
    <w:tmpl w:val="AB94F8B6"/>
    <w:lvl w:ilvl="0" w:tplc="895AE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2"/>
  </w:num>
  <w:num w:numId="3">
    <w:abstractNumId w:val="17"/>
  </w:num>
  <w:num w:numId="4">
    <w:abstractNumId w:val="7"/>
  </w:num>
  <w:num w:numId="5">
    <w:abstractNumId w:val="23"/>
  </w:num>
  <w:num w:numId="6">
    <w:abstractNumId w:val="6"/>
  </w:num>
  <w:num w:numId="7">
    <w:abstractNumId w:val="21"/>
  </w:num>
  <w:num w:numId="8">
    <w:abstractNumId w:val="14"/>
  </w:num>
  <w:num w:numId="9">
    <w:abstractNumId w:val="8"/>
  </w:num>
  <w:num w:numId="10">
    <w:abstractNumId w:val="4"/>
  </w:num>
  <w:num w:numId="11">
    <w:abstractNumId w:val="13"/>
  </w:num>
  <w:num w:numId="12">
    <w:abstractNumId w:val="18"/>
  </w:num>
  <w:num w:numId="13">
    <w:abstractNumId w:val="0"/>
  </w:num>
  <w:num w:numId="14">
    <w:abstractNumId w:val="15"/>
  </w:num>
  <w:num w:numId="15">
    <w:abstractNumId w:val="1"/>
  </w:num>
  <w:num w:numId="16">
    <w:abstractNumId w:val="10"/>
  </w:num>
  <w:num w:numId="17">
    <w:abstractNumId w:val="20"/>
  </w:num>
  <w:num w:numId="18">
    <w:abstractNumId w:val="11"/>
  </w:num>
  <w:num w:numId="19">
    <w:abstractNumId w:val="3"/>
  </w:num>
  <w:num w:numId="20">
    <w:abstractNumId w:val="16"/>
  </w:num>
  <w:num w:numId="21">
    <w:abstractNumId w:val="5"/>
  </w:num>
  <w:num w:numId="22">
    <w:abstractNumId w:val="19"/>
  </w:num>
  <w:num w:numId="23">
    <w:abstractNumId w:val="22"/>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BDE"/>
    <w:rsid w:val="00027C19"/>
    <w:rsid w:val="0006568B"/>
    <w:rsid w:val="000742C0"/>
    <w:rsid w:val="000A15D5"/>
    <w:rsid w:val="000B4CCD"/>
    <w:rsid w:val="000D7A28"/>
    <w:rsid w:val="000E489A"/>
    <w:rsid w:val="000F12D3"/>
    <w:rsid w:val="00127BDE"/>
    <w:rsid w:val="00137FA9"/>
    <w:rsid w:val="00187399"/>
    <w:rsid w:val="0019648F"/>
    <w:rsid w:val="001D39EC"/>
    <w:rsid w:val="001E2FB1"/>
    <w:rsid w:val="001F3AED"/>
    <w:rsid w:val="00246D75"/>
    <w:rsid w:val="0025200A"/>
    <w:rsid w:val="00260240"/>
    <w:rsid w:val="002602C2"/>
    <w:rsid w:val="002878C9"/>
    <w:rsid w:val="002A111E"/>
    <w:rsid w:val="002A43D2"/>
    <w:rsid w:val="002B600D"/>
    <w:rsid w:val="002D79AB"/>
    <w:rsid w:val="003059FC"/>
    <w:rsid w:val="003123DD"/>
    <w:rsid w:val="00361035"/>
    <w:rsid w:val="0038449B"/>
    <w:rsid w:val="003949F2"/>
    <w:rsid w:val="004345F2"/>
    <w:rsid w:val="004920AA"/>
    <w:rsid w:val="004942AE"/>
    <w:rsid w:val="004A2782"/>
    <w:rsid w:val="004C0858"/>
    <w:rsid w:val="005066C7"/>
    <w:rsid w:val="00536248"/>
    <w:rsid w:val="00545A0D"/>
    <w:rsid w:val="0056579A"/>
    <w:rsid w:val="0056761D"/>
    <w:rsid w:val="00580424"/>
    <w:rsid w:val="00592EBD"/>
    <w:rsid w:val="005A20F6"/>
    <w:rsid w:val="005B7E2F"/>
    <w:rsid w:val="005C6755"/>
    <w:rsid w:val="00607184"/>
    <w:rsid w:val="006231C1"/>
    <w:rsid w:val="00624924"/>
    <w:rsid w:val="00656640"/>
    <w:rsid w:val="00673DD9"/>
    <w:rsid w:val="006754C5"/>
    <w:rsid w:val="00682824"/>
    <w:rsid w:val="006B0D80"/>
    <w:rsid w:val="006B11AA"/>
    <w:rsid w:val="006B6365"/>
    <w:rsid w:val="006B6557"/>
    <w:rsid w:val="006D323C"/>
    <w:rsid w:val="006F08AC"/>
    <w:rsid w:val="006F4387"/>
    <w:rsid w:val="00765718"/>
    <w:rsid w:val="007B4C6A"/>
    <w:rsid w:val="007E1F3D"/>
    <w:rsid w:val="007E79CC"/>
    <w:rsid w:val="007F19D4"/>
    <w:rsid w:val="00812192"/>
    <w:rsid w:val="00813929"/>
    <w:rsid w:val="0082144D"/>
    <w:rsid w:val="00823C82"/>
    <w:rsid w:val="0084504B"/>
    <w:rsid w:val="00857351"/>
    <w:rsid w:val="00873237"/>
    <w:rsid w:val="00893B8A"/>
    <w:rsid w:val="008A7090"/>
    <w:rsid w:val="008F6DF7"/>
    <w:rsid w:val="00905538"/>
    <w:rsid w:val="00905FB0"/>
    <w:rsid w:val="009308E1"/>
    <w:rsid w:val="00935AA4"/>
    <w:rsid w:val="00957647"/>
    <w:rsid w:val="00967538"/>
    <w:rsid w:val="009B7B20"/>
    <w:rsid w:val="009C0D8C"/>
    <w:rsid w:val="009C6820"/>
    <w:rsid w:val="009D069A"/>
    <w:rsid w:val="009E197E"/>
    <w:rsid w:val="00A03053"/>
    <w:rsid w:val="00A22AE4"/>
    <w:rsid w:val="00A30BE6"/>
    <w:rsid w:val="00A53C04"/>
    <w:rsid w:val="00A711BE"/>
    <w:rsid w:val="00A851C3"/>
    <w:rsid w:val="00AA37DB"/>
    <w:rsid w:val="00AB5289"/>
    <w:rsid w:val="00B048F2"/>
    <w:rsid w:val="00B13D24"/>
    <w:rsid w:val="00B331E0"/>
    <w:rsid w:val="00B41958"/>
    <w:rsid w:val="00B52C3D"/>
    <w:rsid w:val="00B6370D"/>
    <w:rsid w:val="00B7190F"/>
    <w:rsid w:val="00B73CB9"/>
    <w:rsid w:val="00BC1ACD"/>
    <w:rsid w:val="00BC6FC3"/>
    <w:rsid w:val="00BE57AC"/>
    <w:rsid w:val="00BF32E0"/>
    <w:rsid w:val="00C163F0"/>
    <w:rsid w:val="00C3349A"/>
    <w:rsid w:val="00C44B0A"/>
    <w:rsid w:val="00C46324"/>
    <w:rsid w:val="00C54811"/>
    <w:rsid w:val="00C6181D"/>
    <w:rsid w:val="00C62BF5"/>
    <w:rsid w:val="00C66EA8"/>
    <w:rsid w:val="00CA2B33"/>
    <w:rsid w:val="00CB4F41"/>
    <w:rsid w:val="00D17713"/>
    <w:rsid w:val="00D21949"/>
    <w:rsid w:val="00D40162"/>
    <w:rsid w:val="00D70F54"/>
    <w:rsid w:val="00D75580"/>
    <w:rsid w:val="00D91591"/>
    <w:rsid w:val="00DB1ED7"/>
    <w:rsid w:val="00DD650C"/>
    <w:rsid w:val="00DE711C"/>
    <w:rsid w:val="00DF5C6C"/>
    <w:rsid w:val="00E206B5"/>
    <w:rsid w:val="00E27DE9"/>
    <w:rsid w:val="00E529F4"/>
    <w:rsid w:val="00E57BCC"/>
    <w:rsid w:val="00E62769"/>
    <w:rsid w:val="00E76BE3"/>
    <w:rsid w:val="00E938B6"/>
    <w:rsid w:val="00EA717B"/>
    <w:rsid w:val="00EB33F9"/>
    <w:rsid w:val="00EB4C88"/>
    <w:rsid w:val="00EC30AB"/>
    <w:rsid w:val="00EC3B75"/>
    <w:rsid w:val="00ED5DED"/>
    <w:rsid w:val="00EE053B"/>
    <w:rsid w:val="00EE05A1"/>
    <w:rsid w:val="00F13CD6"/>
    <w:rsid w:val="00F535EE"/>
    <w:rsid w:val="00F717B4"/>
    <w:rsid w:val="00F77854"/>
    <w:rsid w:val="00F92B4A"/>
    <w:rsid w:val="00FD7F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96343">
      <w:bodyDiv w:val="1"/>
      <w:marLeft w:val="0"/>
      <w:marRight w:val="0"/>
      <w:marTop w:val="0"/>
      <w:marBottom w:val="0"/>
      <w:divBdr>
        <w:top w:val="none" w:sz="0" w:space="0" w:color="auto"/>
        <w:left w:val="none" w:sz="0" w:space="0" w:color="auto"/>
        <w:bottom w:val="none" w:sz="0" w:space="0" w:color="auto"/>
        <w:right w:val="none" w:sz="0" w:space="0" w:color="auto"/>
      </w:divBdr>
    </w:div>
    <w:div w:id="120914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y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ytutrong@ly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393</TotalTime>
  <Pages>35</Pages>
  <Words>12054</Words>
  <Characters>68711</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63</cp:revision>
  <dcterms:created xsi:type="dcterms:W3CDTF">2015-03-16T10:00:00Z</dcterms:created>
  <dcterms:modified xsi:type="dcterms:W3CDTF">2015-03-19T02:04:00Z</dcterms:modified>
</cp:coreProperties>
</file>